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D5" w:rsidRDefault="006857D5" w:rsidP="006857D5">
      <w:pPr>
        <w:autoSpaceDE w:val="0"/>
        <w:autoSpaceDN w:val="0"/>
        <w:rPr>
          <w:color w:val="000000"/>
          <w:sz w:val="28"/>
          <w:szCs w:val="28"/>
        </w:rPr>
      </w:pPr>
    </w:p>
    <w:p w:rsidR="006857D5" w:rsidRDefault="006857D5" w:rsidP="006857D5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4" o:title=""/>
          </v:shape>
          <o:OLEObject Type="Embed" ProgID="PBrush" ShapeID="_x0000_i1025" DrawAspect="Content" ObjectID="_1557910047" r:id="rId5"/>
        </w:object>
      </w:r>
    </w:p>
    <w:p w:rsidR="006857D5" w:rsidRDefault="006857D5" w:rsidP="006857D5">
      <w:pPr>
        <w:autoSpaceDE w:val="0"/>
        <w:autoSpaceDN w:val="0"/>
        <w:rPr>
          <w:color w:val="000000"/>
          <w:sz w:val="28"/>
          <w:szCs w:val="28"/>
        </w:rPr>
      </w:pPr>
    </w:p>
    <w:p w:rsidR="006857D5" w:rsidRDefault="006857D5" w:rsidP="006857D5">
      <w:pPr>
        <w:autoSpaceDE w:val="0"/>
        <w:autoSpaceDN w:val="0"/>
        <w:rPr>
          <w:color w:val="000000"/>
          <w:sz w:val="28"/>
          <w:szCs w:val="28"/>
        </w:rPr>
      </w:pPr>
    </w:p>
    <w:p w:rsidR="006857D5" w:rsidRDefault="006857D5" w:rsidP="006857D5">
      <w:pPr>
        <w:autoSpaceDE w:val="0"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6857D5">
        <w:rPr>
          <w:color w:val="000000"/>
          <w:sz w:val="28"/>
          <w:szCs w:val="28"/>
        </w:rPr>
        <w:t xml:space="preserve">Российская Федерация        </w:t>
      </w:r>
    </w:p>
    <w:p w:rsidR="006857D5" w:rsidRPr="006857D5" w:rsidRDefault="006857D5" w:rsidP="006857D5">
      <w:pPr>
        <w:autoSpaceDE w:val="0"/>
        <w:autoSpaceDN w:val="0"/>
        <w:rPr>
          <w:color w:val="000000"/>
          <w:sz w:val="28"/>
          <w:szCs w:val="28"/>
        </w:rPr>
      </w:pPr>
      <w:r w:rsidRPr="006857D5">
        <w:rPr>
          <w:color w:val="000000"/>
          <w:sz w:val="28"/>
          <w:szCs w:val="28"/>
        </w:rPr>
        <w:t xml:space="preserve">            </w:t>
      </w:r>
    </w:p>
    <w:p w:rsidR="006857D5" w:rsidRPr="006857D5" w:rsidRDefault="006857D5" w:rsidP="006857D5">
      <w:pPr>
        <w:autoSpaceDE w:val="0"/>
        <w:autoSpaceDN w:val="0"/>
        <w:jc w:val="center"/>
        <w:rPr>
          <w:color w:val="000000"/>
          <w:sz w:val="28"/>
          <w:szCs w:val="28"/>
        </w:rPr>
      </w:pPr>
      <w:r w:rsidRPr="006857D5">
        <w:rPr>
          <w:color w:val="000000"/>
          <w:sz w:val="28"/>
          <w:szCs w:val="28"/>
        </w:rPr>
        <w:t xml:space="preserve">      Новгородская область</w:t>
      </w:r>
    </w:p>
    <w:p w:rsidR="006857D5" w:rsidRPr="006857D5" w:rsidRDefault="006857D5" w:rsidP="006857D5">
      <w:pPr>
        <w:autoSpaceDE w:val="0"/>
        <w:autoSpaceDN w:val="0"/>
        <w:jc w:val="center"/>
        <w:rPr>
          <w:color w:val="000000"/>
          <w:sz w:val="28"/>
          <w:szCs w:val="28"/>
        </w:rPr>
      </w:pPr>
      <w:r w:rsidRPr="006857D5">
        <w:rPr>
          <w:color w:val="000000"/>
          <w:sz w:val="28"/>
          <w:szCs w:val="28"/>
        </w:rPr>
        <w:t xml:space="preserve">      СОВЕТ ДЕПУТАТОВ УГЛОВСКОГО</w:t>
      </w:r>
    </w:p>
    <w:p w:rsidR="006857D5" w:rsidRPr="006857D5" w:rsidRDefault="006857D5" w:rsidP="006857D5">
      <w:pPr>
        <w:autoSpaceDE w:val="0"/>
        <w:autoSpaceDN w:val="0"/>
        <w:jc w:val="center"/>
        <w:rPr>
          <w:color w:val="000000"/>
          <w:sz w:val="28"/>
          <w:szCs w:val="28"/>
        </w:rPr>
      </w:pPr>
      <w:r w:rsidRPr="006857D5">
        <w:rPr>
          <w:color w:val="000000"/>
          <w:sz w:val="28"/>
          <w:szCs w:val="28"/>
        </w:rPr>
        <w:t xml:space="preserve">     ГОРОДСКОГО ПОСЕЛЕНИЯ ОКУЛОВСКОГО</w:t>
      </w:r>
    </w:p>
    <w:p w:rsidR="006857D5" w:rsidRPr="006857D5" w:rsidRDefault="006857D5" w:rsidP="006857D5">
      <w:pPr>
        <w:autoSpaceDE w:val="0"/>
        <w:autoSpaceDN w:val="0"/>
        <w:jc w:val="center"/>
        <w:rPr>
          <w:color w:val="000000"/>
          <w:sz w:val="28"/>
          <w:szCs w:val="28"/>
        </w:rPr>
      </w:pPr>
      <w:r w:rsidRPr="006857D5">
        <w:rPr>
          <w:color w:val="000000"/>
          <w:sz w:val="28"/>
          <w:szCs w:val="28"/>
        </w:rPr>
        <w:t>МУНИЦИПАЛЬНОГО РАЙОНА</w:t>
      </w:r>
    </w:p>
    <w:p w:rsidR="006857D5" w:rsidRPr="006857D5" w:rsidRDefault="006857D5" w:rsidP="006857D5">
      <w:pPr>
        <w:autoSpaceDE w:val="0"/>
        <w:autoSpaceDN w:val="0"/>
        <w:rPr>
          <w:color w:val="000000"/>
          <w:sz w:val="28"/>
          <w:szCs w:val="28"/>
        </w:rPr>
      </w:pPr>
    </w:p>
    <w:p w:rsidR="006857D5" w:rsidRPr="006857D5" w:rsidRDefault="006857D5" w:rsidP="006857D5">
      <w:pPr>
        <w:autoSpaceDE w:val="0"/>
        <w:autoSpaceDN w:val="0"/>
        <w:jc w:val="center"/>
        <w:rPr>
          <w:color w:val="000000"/>
          <w:sz w:val="28"/>
          <w:szCs w:val="28"/>
        </w:rPr>
      </w:pPr>
      <w:proofErr w:type="gramStart"/>
      <w:r w:rsidRPr="006857D5">
        <w:rPr>
          <w:color w:val="000000"/>
          <w:sz w:val="28"/>
          <w:szCs w:val="28"/>
        </w:rPr>
        <w:t>Р</w:t>
      </w:r>
      <w:proofErr w:type="gramEnd"/>
      <w:r w:rsidRPr="006857D5">
        <w:rPr>
          <w:color w:val="000000"/>
          <w:sz w:val="28"/>
          <w:szCs w:val="28"/>
        </w:rPr>
        <w:t xml:space="preserve"> Е Ш Е Н И Е</w:t>
      </w:r>
    </w:p>
    <w:p w:rsidR="006857D5" w:rsidRPr="006857D5" w:rsidRDefault="006857D5" w:rsidP="006857D5">
      <w:pPr>
        <w:jc w:val="center"/>
        <w:rPr>
          <w:b/>
          <w:sz w:val="28"/>
          <w:szCs w:val="28"/>
        </w:rPr>
      </w:pPr>
      <w:r w:rsidRPr="006857D5">
        <w:rPr>
          <w:b/>
          <w:sz w:val="28"/>
          <w:szCs w:val="28"/>
        </w:rPr>
        <w:t>О внесении изменений в Правила землепользования и застройки  Угловского городского поселения»</w:t>
      </w:r>
    </w:p>
    <w:p w:rsidR="006857D5" w:rsidRPr="006857D5" w:rsidRDefault="006857D5" w:rsidP="006857D5">
      <w:pPr>
        <w:jc w:val="center"/>
        <w:rPr>
          <w:sz w:val="28"/>
          <w:szCs w:val="28"/>
        </w:rPr>
      </w:pPr>
    </w:p>
    <w:p w:rsidR="006857D5" w:rsidRPr="006857D5" w:rsidRDefault="006857D5" w:rsidP="006857D5">
      <w:pPr>
        <w:jc w:val="center"/>
        <w:rPr>
          <w:sz w:val="28"/>
          <w:szCs w:val="28"/>
        </w:rPr>
      </w:pPr>
      <w:r w:rsidRPr="006857D5">
        <w:rPr>
          <w:sz w:val="28"/>
          <w:szCs w:val="28"/>
        </w:rPr>
        <w:t>Принято Советом депутатов</w:t>
      </w:r>
    </w:p>
    <w:p w:rsidR="006857D5" w:rsidRPr="006857D5" w:rsidRDefault="006857D5" w:rsidP="006857D5">
      <w:pPr>
        <w:jc w:val="center"/>
        <w:rPr>
          <w:sz w:val="28"/>
          <w:szCs w:val="28"/>
        </w:rPr>
      </w:pPr>
      <w:r w:rsidRPr="006857D5">
        <w:rPr>
          <w:sz w:val="28"/>
          <w:szCs w:val="28"/>
        </w:rPr>
        <w:t>Угловского городского поселения  31.05.2017 года</w:t>
      </w:r>
    </w:p>
    <w:p w:rsidR="006857D5" w:rsidRPr="006857D5" w:rsidRDefault="006857D5" w:rsidP="006857D5">
      <w:pPr>
        <w:jc w:val="both"/>
        <w:rPr>
          <w:sz w:val="28"/>
          <w:szCs w:val="28"/>
        </w:rPr>
      </w:pPr>
    </w:p>
    <w:p w:rsidR="006857D5" w:rsidRPr="006857D5" w:rsidRDefault="006857D5" w:rsidP="006857D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857D5">
        <w:rPr>
          <w:sz w:val="28"/>
          <w:szCs w:val="28"/>
        </w:rPr>
        <w:t xml:space="preserve">        В соответствии</w:t>
      </w:r>
      <w:r w:rsidRPr="006857D5">
        <w:rPr>
          <w:color w:val="000000"/>
          <w:sz w:val="28"/>
          <w:szCs w:val="28"/>
        </w:rPr>
        <w:t xml:space="preserve"> со статьями  31, 32, 33 Градостроительного кодекса Российской Федерации, </w:t>
      </w:r>
      <w:r w:rsidRPr="006857D5">
        <w:rPr>
          <w:sz w:val="28"/>
          <w:szCs w:val="28"/>
        </w:rPr>
        <w:t xml:space="preserve"> с  Федеральным законом от 06.10.2003 № 131-ФЗ «Об общих принципах организации местного самоуправления в Российской Федерации»,</w:t>
      </w:r>
      <w:r w:rsidRPr="006857D5">
        <w:rPr>
          <w:color w:val="000000"/>
          <w:sz w:val="28"/>
          <w:szCs w:val="28"/>
        </w:rPr>
        <w:t xml:space="preserve">  с  </w:t>
      </w:r>
      <w:r w:rsidRPr="006857D5">
        <w:rPr>
          <w:sz w:val="28"/>
          <w:szCs w:val="28"/>
        </w:rPr>
        <w:t xml:space="preserve">Уставом Угловского городского поселения,  </w:t>
      </w:r>
      <w:r w:rsidRPr="006857D5">
        <w:rPr>
          <w:color w:val="000000"/>
          <w:sz w:val="28"/>
          <w:szCs w:val="28"/>
        </w:rPr>
        <w:t xml:space="preserve">  с учетом протокола</w:t>
      </w:r>
      <w:r w:rsidRPr="006857D5">
        <w:rPr>
          <w:rStyle w:val="apple-converted-space"/>
          <w:rFonts w:eastAsia="Calibri"/>
          <w:color w:val="000000"/>
          <w:sz w:val="28"/>
          <w:szCs w:val="28"/>
        </w:rPr>
        <w:t> </w:t>
      </w:r>
      <w:hyperlink r:id="rId6" w:tooltip="Публичные слушания" w:history="1">
        <w:r w:rsidRPr="006857D5">
          <w:rPr>
            <w:rStyle w:val="a3"/>
            <w:color w:val="743399"/>
            <w:sz w:val="28"/>
            <w:szCs w:val="28"/>
            <w:bdr w:val="none" w:sz="0" w:space="0" w:color="auto" w:frame="1"/>
          </w:rPr>
          <w:t>публичных слушаний</w:t>
        </w:r>
      </w:hyperlink>
      <w:r w:rsidRPr="006857D5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6857D5">
        <w:rPr>
          <w:color w:val="000000"/>
          <w:sz w:val="28"/>
          <w:szCs w:val="28"/>
        </w:rPr>
        <w:t>и заключения о результатах таких публичных слушаний</w:t>
      </w:r>
    </w:p>
    <w:p w:rsidR="006857D5" w:rsidRPr="006857D5" w:rsidRDefault="006857D5" w:rsidP="006857D5">
      <w:pPr>
        <w:jc w:val="both"/>
        <w:rPr>
          <w:sz w:val="28"/>
          <w:szCs w:val="28"/>
        </w:rPr>
      </w:pPr>
      <w:r w:rsidRPr="006857D5">
        <w:rPr>
          <w:sz w:val="28"/>
          <w:szCs w:val="28"/>
        </w:rPr>
        <w:t xml:space="preserve"> Совет депутатов Угловского городского поселения</w:t>
      </w:r>
    </w:p>
    <w:p w:rsidR="006857D5" w:rsidRPr="006857D5" w:rsidRDefault="006857D5" w:rsidP="006857D5">
      <w:pPr>
        <w:jc w:val="both"/>
        <w:rPr>
          <w:b/>
          <w:sz w:val="28"/>
          <w:szCs w:val="28"/>
        </w:rPr>
      </w:pPr>
      <w:r w:rsidRPr="006857D5">
        <w:rPr>
          <w:b/>
          <w:sz w:val="28"/>
          <w:szCs w:val="28"/>
        </w:rPr>
        <w:t>РЕШИЛ:</w:t>
      </w:r>
    </w:p>
    <w:p w:rsidR="006857D5" w:rsidRPr="006857D5" w:rsidRDefault="006857D5" w:rsidP="006857D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857D5">
        <w:rPr>
          <w:sz w:val="28"/>
          <w:szCs w:val="28"/>
        </w:rPr>
        <w:t xml:space="preserve">       1. </w:t>
      </w:r>
      <w:r w:rsidRPr="006857D5">
        <w:rPr>
          <w:color w:val="000000"/>
          <w:sz w:val="28"/>
          <w:szCs w:val="28"/>
        </w:rPr>
        <w:t>Принять изменения в Правила землепользования и застройки Угловского городского  поселения, утвержденные решением Совета депутатов Угловского городского  поселения от 30.12.2011 № 75 в прилагаемой редакции.</w:t>
      </w:r>
    </w:p>
    <w:p w:rsidR="006857D5" w:rsidRPr="006857D5" w:rsidRDefault="006857D5" w:rsidP="006857D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857D5">
        <w:rPr>
          <w:color w:val="000000"/>
          <w:sz w:val="28"/>
          <w:szCs w:val="28"/>
        </w:rPr>
        <w:t xml:space="preserve">       2. Считать утратившими силу:</w:t>
      </w:r>
    </w:p>
    <w:p w:rsidR="006857D5" w:rsidRPr="006857D5" w:rsidRDefault="006857D5" w:rsidP="006857D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857D5">
        <w:rPr>
          <w:color w:val="000000"/>
          <w:sz w:val="28"/>
          <w:szCs w:val="28"/>
        </w:rPr>
        <w:t>- решение Совета депутатов Угловского городского поселения № 95 от 27.06.2012 «О внесении изменений в Правила землепользования  и застройки Угловского городского поселения, утвержденные  решением Совета депутатов Угловского городского  поселения от 30.12.2011 № 75»;</w:t>
      </w:r>
    </w:p>
    <w:p w:rsidR="006857D5" w:rsidRPr="006857D5" w:rsidRDefault="006857D5" w:rsidP="006857D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857D5">
        <w:rPr>
          <w:color w:val="000000"/>
          <w:sz w:val="28"/>
          <w:szCs w:val="28"/>
        </w:rPr>
        <w:t>- решение Совета депутатов Угловского городского поселения № 126 от 24.12.2012 «Об инициативе изменения границ»;</w:t>
      </w:r>
    </w:p>
    <w:p w:rsidR="006857D5" w:rsidRPr="006857D5" w:rsidRDefault="006857D5" w:rsidP="006857D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857D5">
        <w:rPr>
          <w:color w:val="000000"/>
          <w:sz w:val="28"/>
          <w:szCs w:val="28"/>
        </w:rPr>
        <w:t>- решение Совета депутатов Угловского городского поселения № 139 от 04.02.2013 «О внесении изменений в Правила землепользования  и застройки Угловского городского поселения, утвержденные  решением Совета депутатов Угловского городского  поселения от 30.12.2011 № 75»;</w:t>
      </w:r>
    </w:p>
    <w:p w:rsidR="006857D5" w:rsidRPr="006857D5" w:rsidRDefault="006857D5" w:rsidP="006857D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857D5">
        <w:rPr>
          <w:color w:val="000000"/>
          <w:sz w:val="28"/>
          <w:szCs w:val="28"/>
        </w:rPr>
        <w:t xml:space="preserve">- решение Совета депутатов Угловского городского поселения № 140 от 04.02.2013 «О внесении изменений в Правила землепользования  и застройки </w:t>
      </w:r>
      <w:r w:rsidRPr="006857D5">
        <w:rPr>
          <w:color w:val="000000"/>
          <w:sz w:val="28"/>
          <w:szCs w:val="28"/>
        </w:rPr>
        <w:lastRenderedPageBreak/>
        <w:t>Угловского городского поселения, утвержденные  решением Совета депутатов Угловского городского  поселения от 30.12.2011 № 75»;</w:t>
      </w:r>
    </w:p>
    <w:p w:rsidR="006857D5" w:rsidRPr="006857D5" w:rsidRDefault="006857D5" w:rsidP="006857D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857D5">
        <w:rPr>
          <w:color w:val="000000"/>
          <w:sz w:val="28"/>
          <w:szCs w:val="28"/>
        </w:rPr>
        <w:t>- решение Совета депутатов Угловского городского поселения № 198 от 24.03.2014 «О внесении изменений в Правила землепользования  и застройки Угловского городского поселения, утвержденные  решением Совета депутатов Угловского городского  поселения от 30.12.2011 № 75»;</w:t>
      </w:r>
    </w:p>
    <w:p w:rsidR="006857D5" w:rsidRPr="006857D5" w:rsidRDefault="006857D5" w:rsidP="006857D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857D5">
        <w:rPr>
          <w:color w:val="000000"/>
          <w:sz w:val="28"/>
          <w:szCs w:val="28"/>
        </w:rPr>
        <w:t>- решение Совета депутатов Угловского городского поселения № 225 от 22.07.2014 «О внесении изменений в Правила землепользования  и застройки Угловского городского поселения, утвержденные  решением Совета депутатов Угловского городского  поселения от 30.12.2011 № 75»;</w:t>
      </w:r>
    </w:p>
    <w:p w:rsidR="006857D5" w:rsidRPr="006857D5" w:rsidRDefault="006857D5" w:rsidP="006857D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857D5">
        <w:rPr>
          <w:color w:val="000000"/>
          <w:sz w:val="28"/>
          <w:szCs w:val="28"/>
        </w:rPr>
        <w:t>- решение Совета депутатов Угловского городского поселения № 226 от 07.08.2014 «О внесении изменений в Правила землепользования  и застройки Угловского городского поселения, утвержденные  решением Совета депутатов Угловского городского  поселения от 30.12.2011 № 75»;</w:t>
      </w:r>
    </w:p>
    <w:p w:rsidR="006857D5" w:rsidRPr="006857D5" w:rsidRDefault="006857D5" w:rsidP="006857D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857D5">
        <w:rPr>
          <w:color w:val="000000"/>
          <w:sz w:val="28"/>
          <w:szCs w:val="28"/>
        </w:rPr>
        <w:t>- решение Совета депутатов Угловского городского поселения № 260 от 27.05.2015 «О внесении изменений в Правила землепользования  и застройки Угловского городского поселения, утвержденные  решением Совета депутатов Угловского городского  поселения от 30.12.2011 № 75»;</w:t>
      </w:r>
    </w:p>
    <w:p w:rsidR="006857D5" w:rsidRPr="006857D5" w:rsidRDefault="006857D5" w:rsidP="006857D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857D5">
        <w:rPr>
          <w:color w:val="000000"/>
          <w:sz w:val="28"/>
          <w:szCs w:val="28"/>
        </w:rPr>
        <w:t>- решение Совета депутатов Угловского городского поселения № 44  от 13.04.2016 «О внесении изменений в Правила землепользования  и застройки Угловского городского поселения, утвержденные  решением Совета депутатов Угловского городского  поселения от 30.12.2011 № 75»;</w:t>
      </w:r>
    </w:p>
    <w:p w:rsidR="006857D5" w:rsidRPr="006857D5" w:rsidRDefault="006857D5" w:rsidP="006857D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857D5">
        <w:rPr>
          <w:color w:val="000000"/>
          <w:sz w:val="28"/>
          <w:szCs w:val="28"/>
        </w:rPr>
        <w:t>- решение Совета депутатов Угловского городского поселения № 91 от 25.11.2016 «О внесении изменений в Правила землепользования  и застройки Угловского городского поселения, утвержденные  решением Совета депутатов Угловского городского  поселения от 30.12.2011 № 75»;</w:t>
      </w:r>
    </w:p>
    <w:p w:rsidR="006857D5" w:rsidRPr="006857D5" w:rsidRDefault="006857D5" w:rsidP="006857D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857D5">
        <w:rPr>
          <w:color w:val="000000"/>
          <w:sz w:val="28"/>
          <w:szCs w:val="28"/>
        </w:rPr>
        <w:t>- решение Совета депутатов Угловского городского поселения № 97  от 29.12.2016 «О внесении изменений в Правила землепользования  и застройки Угловского городского поселения, утвержденные  решением Совета депутатов Угловского городского  поселения от 30.12.2011 № 75».</w:t>
      </w:r>
    </w:p>
    <w:p w:rsidR="006857D5" w:rsidRPr="006857D5" w:rsidRDefault="006857D5" w:rsidP="006857D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6857D5" w:rsidRPr="006857D5" w:rsidRDefault="006857D5" w:rsidP="006857D5">
      <w:pPr>
        <w:shd w:val="clear" w:color="auto" w:fill="FFFFFF"/>
        <w:jc w:val="both"/>
        <w:rPr>
          <w:sz w:val="28"/>
          <w:szCs w:val="28"/>
        </w:rPr>
      </w:pPr>
      <w:r w:rsidRPr="006857D5">
        <w:rPr>
          <w:sz w:val="28"/>
          <w:szCs w:val="28"/>
        </w:rPr>
        <w:t xml:space="preserve">       3. 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6857D5" w:rsidRPr="006857D5" w:rsidRDefault="006857D5" w:rsidP="006857D5">
      <w:pPr>
        <w:shd w:val="clear" w:color="auto" w:fill="FFFFFF"/>
        <w:jc w:val="both"/>
        <w:rPr>
          <w:color w:val="000000"/>
          <w:sz w:val="28"/>
          <w:szCs w:val="28"/>
        </w:rPr>
      </w:pPr>
      <w:r w:rsidRPr="006857D5">
        <w:rPr>
          <w:color w:val="000000"/>
          <w:sz w:val="28"/>
          <w:szCs w:val="28"/>
        </w:rPr>
        <w:t xml:space="preserve">       4. Направить настоящее решение в течение трех дней со дня его утверждения в Правительство Новгородской области.</w:t>
      </w:r>
    </w:p>
    <w:p w:rsidR="006857D5" w:rsidRPr="006857D5" w:rsidRDefault="006857D5" w:rsidP="006857D5">
      <w:pPr>
        <w:shd w:val="clear" w:color="auto" w:fill="FFFFFF"/>
        <w:jc w:val="both"/>
        <w:rPr>
          <w:color w:val="000000"/>
          <w:spacing w:val="-8"/>
          <w:sz w:val="28"/>
          <w:szCs w:val="28"/>
        </w:rPr>
      </w:pPr>
    </w:p>
    <w:p w:rsidR="006857D5" w:rsidRPr="006857D5" w:rsidRDefault="006857D5" w:rsidP="006857D5">
      <w:pPr>
        <w:pStyle w:val="ConsPlusNormal0"/>
        <w:spacing w:line="240" w:lineRule="exact"/>
        <w:rPr>
          <w:rFonts w:ascii="Times New Roman" w:hAnsi="Times New Roman"/>
          <w:b w:val="0"/>
          <w:bCs w:val="0"/>
        </w:rPr>
      </w:pPr>
    </w:p>
    <w:p w:rsidR="006857D5" w:rsidRPr="006857D5" w:rsidRDefault="006857D5" w:rsidP="006857D5">
      <w:pPr>
        <w:pStyle w:val="ConsPlusNormal0"/>
        <w:spacing w:line="240" w:lineRule="exact"/>
        <w:rPr>
          <w:rFonts w:ascii="Times New Roman" w:hAnsi="Times New Roman"/>
          <w:b w:val="0"/>
          <w:bCs w:val="0"/>
        </w:rPr>
      </w:pPr>
    </w:p>
    <w:p w:rsidR="006857D5" w:rsidRPr="006857D5" w:rsidRDefault="006857D5" w:rsidP="006857D5">
      <w:pPr>
        <w:pStyle w:val="ConsPlusNormal0"/>
        <w:spacing w:line="240" w:lineRule="exact"/>
        <w:rPr>
          <w:rFonts w:ascii="Times New Roman" w:hAnsi="Times New Roman"/>
          <w:b w:val="0"/>
          <w:bCs w:val="0"/>
        </w:rPr>
      </w:pPr>
    </w:p>
    <w:p w:rsidR="006857D5" w:rsidRPr="006857D5" w:rsidRDefault="006857D5" w:rsidP="006857D5">
      <w:pPr>
        <w:pStyle w:val="ConsPlusNormal0"/>
        <w:spacing w:line="240" w:lineRule="exact"/>
        <w:rPr>
          <w:rFonts w:ascii="Times New Roman" w:hAnsi="Times New Roman"/>
          <w:b w:val="0"/>
          <w:bCs w:val="0"/>
        </w:rPr>
      </w:pPr>
      <w:r w:rsidRPr="006857D5">
        <w:rPr>
          <w:rFonts w:ascii="Times New Roman" w:hAnsi="Times New Roman"/>
          <w:b w:val="0"/>
          <w:bCs w:val="0"/>
        </w:rPr>
        <w:t xml:space="preserve">Председатель Совета депутатов </w:t>
      </w:r>
    </w:p>
    <w:p w:rsidR="006857D5" w:rsidRPr="006857D5" w:rsidRDefault="006857D5" w:rsidP="006857D5">
      <w:pPr>
        <w:pStyle w:val="ConsPlusNormal0"/>
        <w:spacing w:line="240" w:lineRule="exact"/>
        <w:rPr>
          <w:rFonts w:ascii="Times New Roman" w:hAnsi="Times New Roman"/>
          <w:bCs w:val="0"/>
        </w:rPr>
      </w:pPr>
      <w:r w:rsidRPr="006857D5">
        <w:rPr>
          <w:rFonts w:ascii="Times New Roman" w:hAnsi="Times New Roman"/>
          <w:b w:val="0"/>
          <w:bCs w:val="0"/>
        </w:rPr>
        <w:t xml:space="preserve">Угловского городского поселения   Н.Н. </w:t>
      </w:r>
      <w:proofErr w:type="spellStart"/>
      <w:r w:rsidRPr="006857D5">
        <w:rPr>
          <w:rFonts w:ascii="Times New Roman" w:hAnsi="Times New Roman"/>
          <w:b w:val="0"/>
          <w:bCs w:val="0"/>
        </w:rPr>
        <w:t>Волохина</w:t>
      </w:r>
      <w:proofErr w:type="spellEnd"/>
      <w:r w:rsidRPr="006857D5">
        <w:rPr>
          <w:rFonts w:ascii="Times New Roman" w:hAnsi="Times New Roman"/>
          <w:b w:val="0"/>
          <w:bCs w:val="0"/>
        </w:rPr>
        <w:t xml:space="preserve">                                            </w:t>
      </w:r>
    </w:p>
    <w:p w:rsidR="006857D5" w:rsidRPr="006857D5" w:rsidRDefault="006857D5" w:rsidP="006857D5">
      <w:pPr>
        <w:pStyle w:val="ConsPlusNormal0"/>
        <w:spacing w:line="240" w:lineRule="exact"/>
        <w:jc w:val="both"/>
        <w:rPr>
          <w:rFonts w:ascii="Times New Roman" w:hAnsi="Times New Roman"/>
          <w:bCs w:val="0"/>
        </w:rPr>
      </w:pPr>
      <w:r w:rsidRPr="006857D5">
        <w:rPr>
          <w:rFonts w:ascii="Times New Roman" w:hAnsi="Times New Roman"/>
          <w:bCs w:val="0"/>
        </w:rPr>
        <w:t>31.05.2017 года</w:t>
      </w:r>
    </w:p>
    <w:p w:rsidR="006857D5" w:rsidRPr="006857D5" w:rsidRDefault="006857D5" w:rsidP="006857D5">
      <w:pPr>
        <w:pStyle w:val="ConsPlusNormal0"/>
        <w:spacing w:line="240" w:lineRule="exact"/>
        <w:jc w:val="both"/>
        <w:rPr>
          <w:rFonts w:ascii="Times New Roman" w:hAnsi="Times New Roman"/>
          <w:bCs w:val="0"/>
        </w:rPr>
      </w:pPr>
      <w:r w:rsidRPr="006857D5">
        <w:rPr>
          <w:rFonts w:ascii="Times New Roman" w:hAnsi="Times New Roman"/>
          <w:bCs w:val="0"/>
        </w:rPr>
        <w:t>№ 113</w:t>
      </w:r>
    </w:p>
    <w:p w:rsidR="006857D5" w:rsidRPr="006857D5" w:rsidRDefault="006857D5" w:rsidP="006857D5">
      <w:pPr>
        <w:pStyle w:val="ConsPlusNormal0"/>
        <w:spacing w:line="240" w:lineRule="exact"/>
        <w:rPr>
          <w:rFonts w:ascii="Times New Roman" w:hAnsi="Times New Roman"/>
          <w:b w:val="0"/>
          <w:bCs w:val="0"/>
        </w:rPr>
      </w:pPr>
      <w:r w:rsidRPr="006857D5">
        <w:rPr>
          <w:rFonts w:ascii="Times New Roman" w:hAnsi="Times New Roman"/>
          <w:b w:val="0"/>
          <w:bCs w:val="0"/>
        </w:rPr>
        <w:t xml:space="preserve">Заместитель Главы администрации </w:t>
      </w:r>
    </w:p>
    <w:p w:rsidR="006857D5" w:rsidRPr="006857D5" w:rsidRDefault="006857D5" w:rsidP="006857D5">
      <w:pPr>
        <w:pStyle w:val="ConsPlusNormal0"/>
        <w:spacing w:line="240" w:lineRule="exact"/>
        <w:rPr>
          <w:rFonts w:ascii="Times New Roman" w:hAnsi="Times New Roman"/>
          <w:b w:val="0"/>
          <w:bCs w:val="0"/>
        </w:rPr>
      </w:pPr>
      <w:r w:rsidRPr="006857D5">
        <w:rPr>
          <w:rFonts w:ascii="Times New Roman" w:hAnsi="Times New Roman"/>
          <w:b w:val="0"/>
          <w:bCs w:val="0"/>
        </w:rPr>
        <w:t xml:space="preserve">Угловского городского поселения       </w:t>
      </w:r>
      <w:proofErr w:type="spellStart"/>
      <w:r w:rsidRPr="006857D5">
        <w:rPr>
          <w:rFonts w:ascii="Times New Roman" w:hAnsi="Times New Roman"/>
          <w:b w:val="0"/>
          <w:bCs w:val="0"/>
        </w:rPr>
        <w:t>Е.Л.Ричик</w:t>
      </w:r>
      <w:proofErr w:type="spellEnd"/>
    </w:p>
    <w:p w:rsidR="006857D5" w:rsidRPr="006857D5" w:rsidRDefault="006857D5" w:rsidP="006857D5">
      <w:pPr>
        <w:pStyle w:val="ConsPlusNormal0"/>
        <w:spacing w:line="240" w:lineRule="exact"/>
        <w:rPr>
          <w:rFonts w:ascii="Times New Roman" w:hAnsi="Times New Roman"/>
          <w:b w:val="0"/>
          <w:bCs w:val="0"/>
        </w:rPr>
      </w:pPr>
    </w:p>
    <w:p w:rsidR="003D435D" w:rsidRPr="006857D5" w:rsidRDefault="003D435D">
      <w:pPr>
        <w:rPr>
          <w:sz w:val="28"/>
          <w:szCs w:val="28"/>
        </w:rPr>
      </w:pPr>
    </w:p>
    <w:sectPr w:rsidR="003D435D" w:rsidRPr="006857D5" w:rsidSect="003D4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7D5"/>
    <w:rsid w:val="003D435D"/>
    <w:rsid w:val="0068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857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57D5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6857D5"/>
    <w:rPr>
      <w:rFonts w:ascii="Calibri" w:eastAsia="Calibri" w:hAnsi="Calibri" w:cs="Calibri"/>
      <w:b/>
      <w:bCs/>
      <w:sz w:val="28"/>
      <w:szCs w:val="28"/>
    </w:rPr>
  </w:style>
  <w:style w:type="paragraph" w:customStyle="1" w:styleId="ConsPlusNormal0">
    <w:name w:val="ConsPlusNormal"/>
    <w:link w:val="ConsPlusNormal"/>
    <w:rsid w:val="006857D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685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2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ublichnie_slushaniya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2017-06-02T07:58:00Z</dcterms:created>
  <dcterms:modified xsi:type="dcterms:W3CDTF">2017-06-02T08:01:00Z</dcterms:modified>
</cp:coreProperties>
</file>