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6DE" w:rsidRDefault="004326DE" w:rsidP="004326DE">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FD4FA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4326DE" w:rsidRDefault="004326DE" w:rsidP="004326DE">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326DE" w:rsidTr="004326DE">
        <w:trPr>
          <w:trHeight w:val="623"/>
        </w:trPr>
        <w:tc>
          <w:tcPr>
            <w:tcW w:w="1222" w:type="dxa"/>
            <w:tcBorders>
              <w:top w:val="nil"/>
              <w:left w:val="nil"/>
              <w:bottom w:val="nil"/>
              <w:right w:val="single" w:sz="4" w:space="0" w:color="auto"/>
            </w:tcBorders>
            <w:hideMark/>
          </w:tcPr>
          <w:p w:rsidR="004326DE" w:rsidRDefault="004326DE">
            <w:pPr>
              <w:keepNext/>
              <w:keepLines/>
              <w:spacing w:line="276" w:lineRule="auto"/>
              <w:jc w:val="both"/>
              <w:rPr>
                <w:b/>
                <w:lang w:eastAsia="en-US"/>
              </w:rPr>
            </w:pPr>
            <w:r>
              <w:rPr>
                <w:b/>
                <w:lang w:eastAsia="en-US"/>
              </w:rPr>
              <w:t xml:space="preserve">         Выходит</w:t>
            </w:r>
          </w:p>
          <w:p w:rsidR="004326DE" w:rsidRDefault="004326DE">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326DE" w:rsidRDefault="004326DE">
            <w:pPr>
              <w:keepNext/>
              <w:keepLines/>
              <w:spacing w:line="276" w:lineRule="auto"/>
              <w:jc w:val="both"/>
              <w:rPr>
                <w:rFonts w:ascii="Arial" w:hAnsi="Arial" w:cs="Arial"/>
                <w:b/>
                <w:sz w:val="16"/>
                <w:szCs w:val="16"/>
                <w:lang w:eastAsia="en-US"/>
              </w:rPr>
            </w:pPr>
          </w:p>
          <w:p w:rsidR="004326DE" w:rsidRDefault="004326DE">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326DE" w:rsidRDefault="004326DE">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326DE" w:rsidRDefault="004326DE">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326DE" w:rsidRDefault="004326DE">
            <w:pPr>
              <w:keepNext/>
              <w:keepLines/>
              <w:spacing w:line="276" w:lineRule="auto"/>
              <w:jc w:val="both"/>
              <w:rPr>
                <w:rFonts w:ascii="Arial" w:hAnsi="Arial" w:cs="Arial"/>
                <w:b/>
                <w:sz w:val="16"/>
                <w:szCs w:val="16"/>
                <w:lang w:eastAsia="en-US"/>
              </w:rPr>
            </w:pPr>
          </w:p>
          <w:p w:rsidR="004326DE" w:rsidRDefault="004326DE">
            <w:pPr>
              <w:keepNext/>
              <w:keepLines/>
              <w:spacing w:line="276" w:lineRule="auto"/>
              <w:jc w:val="both"/>
              <w:rPr>
                <w:rFonts w:ascii="Arial" w:hAnsi="Arial" w:cs="Arial"/>
                <w:b/>
                <w:lang w:eastAsia="en-US"/>
              </w:rPr>
            </w:pPr>
            <w:r>
              <w:rPr>
                <w:rFonts w:ascii="Arial" w:hAnsi="Arial" w:cs="Arial"/>
                <w:b/>
                <w:lang w:eastAsia="en-US"/>
              </w:rPr>
              <w:t>№ 32</w:t>
            </w:r>
          </w:p>
          <w:p w:rsidR="004326DE" w:rsidRDefault="004326DE" w:rsidP="004326DE">
            <w:pPr>
              <w:keepNext/>
              <w:keepLines/>
              <w:spacing w:line="276" w:lineRule="auto"/>
              <w:jc w:val="both"/>
              <w:rPr>
                <w:rFonts w:ascii="Arial" w:hAnsi="Arial" w:cs="Arial"/>
                <w:b/>
                <w:lang w:eastAsia="en-US"/>
              </w:rPr>
            </w:pPr>
            <w:r>
              <w:rPr>
                <w:rFonts w:ascii="Arial" w:hAnsi="Arial" w:cs="Arial"/>
                <w:b/>
                <w:lang w:eastAsia="en-US"/>
              </w:rPr>
              <w:t>06 августа 2020г</w:t>
            </w:r>
          </w:p>
        </w:tc>
      </w:tr>
    </w:tbl>
    <w:p w:rsidR="004326DE" w:rsidRDefault="004326DE" w:rsidP="004326DE">
      <w:pPr>
        <w:keepNext/>
        <w:keepLines/>
        <w:jc w:val="both"/>
      </w:pPr>
    </w:p>
    <w:p w:rsidR="004326DE" w:rsidRDefault="004326DE" w:rsidP="004326DE">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326DE" w:rsidRDefault="004326DE" w:rsidP="004326DE">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326DE" w:rsidRDefault="004326DE" w:rsidP="004326DE">
      <w:pPr>
        <w:keepNext/>
        <w:keepLines/>
        <w:jc w:val="both"/>
        <w:rPr>
          <w:sz w:val="20"/>
          <w:szCs w:val="20"/>
        </w:rPr>
      </w:pPr>
      <w:r>
        <w:rPr>
          <w:sz w:val="20"/>
          <w:szCs w:val="20"/>
        </w:rPr>
        <w:t>Контактный телефон:  (8-816-57) 26-124. Приглашаем к сотрудничеству!</w:t>
      </w:r>
    </w:p>
    <w:p w:rsidR="004326DE" w:rsidRDefault="004326DE" w:rsidP="004326DE">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326DE" w:rsidRDefault="004326DE" w:rsidP="004326DE">
      <w:pPr>
        <w:keepNext/>
        <w:keepLines/>
        <w:pBdr>
          <w:bottom w:val="single" w:sz="12" w:space="1" w:color="auto"/>
        </w:pBdr>
        <w:jc w:val="both"/>
      </w:pPr>
      <w:r>
        <w:t>_____________________________________________________________________________</w:t>
      </w:r>
    </w:p>
    <w:p w:rsidR="00F85415" w:rsidRPr="00F85415" w:rsidRDefault="004326DE" w:rsidP="00F85415">
      <w:pPr>
        <w:spacing w:line="240" w:lineRule="exact"/>
        <w:jc w:val="center"/>
        <w:rPr>
          <w:b/>
          <w:sz w:val="20"/>
          <w:szCs w:val="20"/>
        </w:rPr>
      </w:pPr>
      <w:r>
        <w:rPr>
          <w:b/>
          <w:sz w:val="20"/>
          <w:szCs w:val="20"/>
        </w:rPr>
        <w:t xml:space="preserve">                                                                                                                                                                               </w:t>
      </w:r>
    </w:p>
    <w:p w:rsidR="00F85415" w:rsidRDefault="00F85415" w:rsidP="00F85415">
      <w:pPr>
        <w:pStyle w:val="a8"/>
        <w:shd w:val="clear" w:color="auto" w:fill="F3F2F2"/>
        <w:spacing w:before="0" w:beforeAutospacing="0" w:after="0" w:afterAutospacing="0" w:line="406" w:lineRule="atLeast"/>
        <w:rPr>
          <w:rStyle w:val="aa"/>
          <w:rFonts w:ascii="Helvetica" w:hAnsi="Helvetica" w:cs="Helvetica"/>
          <w:color w:val="000000"/>
          <w:sz w:val="28"/>
          <w:szCs w:val="28"/>
        </w:rPr>
      </w:pPr>
    </w:p>
    <w:p w:rsidR="00F85415" w:rsidRDefault="00F85415" w:rsidP="00F85415">
      <w:pPr>
        <w:pStyle w:val="a8"/>
        <w:shd w:val="clear" w:color="auto" w:fill="F3F2F2"/>
        <w:spacing w:before="0" w:beforeAutospacing="0" w:after="0" w:afterAutospacing="0" w:line="406" w:lineRule="atLeast"/>
        <w:rPr>
          <w:rStyle w:val="aa"/>
          <w:rFonts w:ascii="Helvetica" w:hAnsi="Helvetica" w:cs="Helvetica"/>
          <w:color w:val="000000"/>
          <w:sz w:val="28"/>
          <w:szCs w:val="28"/>
        </w:rPr>
      </w:pPr>
    </w:p>
    <w:p w:rsidR="00F85415" w:rsidRDefault="00F85415" w:rsidP="00F85415">
      <w:pPr>
        <w:pStyle w:val="a8"/>
        <w:shd w:val="clear" w:color="auto" w:fill="F3F2F2"/>
        <w:spacing w:before="0" w:beforeAutospacing="0" w:after="0" w:afterAutospacing="0" w:line="406" w:lineRule="atLeast"/>
        <w:rPr>
          <w:rStyle w:val="aa"/>
          <w:rFonts w:ascii="Helvetica" w:hAnsi="Helvetica" w:cs="Helvetica"/>
          <w:color w:val="000000"/>
          <w:sz w:val="28"/>
          <w:szCs w:val="28"/>
        </w:rPr>
      </w:pPr>
      <w:r>
        <w:rPr>
          <w:rFonts w:ascii="Helvetica" w:hAnsi="Helvetica" w:cs="Helvetica"/>
          <w:i/>
          <w:iCs/>
          <w:noProof/>
          <w:color w:val="000000"/>
          <w:sz w:val="28"/>
          <w:szCs w:val="28"/>
        </w:rPr>
        <w:drawing>
          <wp:inline distT="0" distB="0" distL="0" distR="0">
            <wp:extent cx="5915472" cy="3700631"/>
            <wp:effectExtent l="19050" t="0" r="9078" b="0"/>
            <wp:docPr id="3" name="Рисунок 1" descr="C:\Users\svetlana\Desktop\20.0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vetlana\Desktop\20.07.19.jpg"/>
                    <pic:cNvPicPr>
                      <a:picLocks noChangeAspect="1" noChangeArrowheads="1"/>
                    </pic:cNvPicPr>
                  </pic:nvPicPr>
                  <pic:blipFill>
                    <a:blip r:embed="rId6" cstate="print"/>
                    <a:srcRect/>
                    <a:stretch>
                      <a:fillRect/>
                    </a:stretch>
                  </pic:blipFill>
                  <pic:spPr bwMode="auto">
                    <a:xfrm>
                      <a:off x="0" y="0"/>
                      <a:ext cx="5918021" cy="3702225"/>
                    </a:xfrm>
                    <a:prstGeom prst="rect">
                      <a:avLst/>
                    </a:prstGeom>
                    <a:noFill/>
                    <a:ln w="9525">
                      <a:noFill/>
                      <a:miter lim="800000"/>
                      <a:headEnd/>
                      <a:tailEnd/>
                    </a:ln>
                  </pic:spPr>
                </pic:pic>
              </a:graphicData>
            </a:graphic>
          </wp:inline>
        </w:drawing>
      </w:r>
    </w:p>
    <w:p w:rsidR="00F85415" w:rsidRDefault="00F85415" w:rsidP="00F85415">
      <w:pPr>
        <w:pStyle w:val="a8"/>
        <w:shd w:val="clear" w:color="auto" w:fill="F3F2F2"/>
        <w:spacing w:before="0" w:beforeAutospacing="0" w:after="0" w:afterAutospacing="0" w:line="406" w:lineRule="atLeast"/>
        <w:rPr>
          <w:rStyle w:val="aa"/>
          <w:rFonts w:ascii="Helvetica" w:hAnsi="Helvetica" w:cs="Helvetica"/>
          <w:color w:val="000000"/>
          <w:sz w:val="28"/>
          <w:szCs w:val="28"/>
        </w:rPr>
      </w:pPr>
    </w:p>
    <w:p w:rsidR="00F85415" w:rsidRPr="00C04A0A" w:rsidRDefault="00F85415" w:rsidP="00F85415">
      <w:pPr>
        <w:pStyle w:val="a8"/>
        <w:shd w:val="clear" w:color="auto" w:fill="F3F2F2"/>
        <w:spacing w:before="0" w:beforeAutospacing="0" w:after="0" w:afterAutospacing="0" w:line="406" w:lineRule="atLeast"/>
        <w:jc w:val="center"/>
        <w:rPr>
          <w:rStyle w:val="aa"/>
          <w:rFonts w:ascii="Helvetica" w:hAnsi="Helvetica" w:cs="Helvetica"/>
          <w:color w:val="000000"/>
          <w:sz w:val="36"/>
          <w:szCs w:val="36"/>
        </w:rPr>
      </w:pPr>
      <w:r w:rsidRPr="00C04A0A">
        <w:rPr>
          <w:rStyle w:val="aa"/>
          <w:rFonts w:ascii="Helvetica" w:hAnsi="Helvetica" w:cs="Helvetica"/>
          <w:color w:val="000000"/>
          <w:sz w:val="36"/>
          <w:szCs w:val="36"/>
        </w:rPr>
        <w:t xml:space="preserve">Дорогие, </w:t>
      </w:r>
      <w:proofErr w:type="spellStart"/>
      <w:r w:rsidRPr="00C04A0A">
        <w:rPr>
          <w:rStyle w:val="aa"/>
          <w:rFonts w:ascii="Helvetica" w:hAnsi="Helvetica" w:cs="Helvetica"/>
          <w:color w:val="000000"/>
          <w:sz w:val="36"/>
          <w:szCs w:val="36"/>
        </w:rPr>
        <w:t>Угловчане</w:t>
      </w:r>
      <w:proofErr w:type="spellEnd"/>
      <w:r w:rsidRPr="00C04A0A">
        <w:rPr>
          <w:rStyle w:val="aa"/>
          <w:rFonts w:ascii="Helvetica" w:hAnsi="Helvetica" w:cs="Helvetica"/>
          <w:color w:val="000000"/>
          <w:sz w:val="36"/>
          <w:szCs w:val="36"/>
        </w:rPr>
        <w:t>!</w:t>
      </w:r>
    </w:p>
    <w:p w:rsidR="00F85415" w:rsidRDefault="00F85415" w:rsidP="00F85415">
      <w:pPr>
        <w:pStyle w:val="a8"/>
        <w:shd w:val="clear" w:color="auto" w:fill="F3F2F2"/>
        <w:spacing w:before="0" w:beforeAutospacing="0" w:after="0" w:afterAutospacing="0" w:line="406" w:lineRule="atLeast"/>
        <w:jc w:val="both"/>
        <w:rPr>
          <w:rFonts w:ascii="Tahoma" w:hAnsi="Tahoma" w:cs="Tahoma"/>
          <w:color w:val="555555"/>
        </w:rPr>
      </w:pPr>
      <w:r>
        <w:rPr>
          <w:rStyle w:val="aa"/>
          <w:rFonts w:ascii="Helvetica" w:hAnsi="Helvetica" w:cs="Helvetica"/>
          <w:color w:val="000000"/>
          <w:sz w:val="28"/>
          <w:szCs w:val="28"/>
        </w:rPr>
        <w:t>Примите самые теплые и искренние поздравления с</w:t>
      </w:r>
      <w:r>
        <w:rPr>
          <w:rStyle w:val="a9"/>
          <w:rFonts w:ascii="Helvetica" w:hAnsi="Helvetica" w:cs="Helvetica"/>
          <w:color w:val="000000"/>
          <w:sz w:val="28"/>
          <w:szCs w:val="28"/>
        </w:rPr>
        <w:t> Днём поселка!</w:t>
      </w:r>
    </w:p>
    <w:p w:rsidR="00F85415" w:rsidRDefault="00F85415" w:rsidP="00F85415">
      <w:pPr>
        <w:pStyle w:val="a8"/>
        <w:shd w:val="clear" w:color="auto" w:fill="F3F2F2"/>
        <w:spacing w:before="0" w:beforeAutospacing="0" w:after="301" w:afterAutospacing="0" w:line="406" w:lineRule="atLeast"/>
        <w:jc w:val="both"/>
        <w:rPr>
          <w:rFonts w:ascii="Tahoma" w:hAnsi="Tahoma" w:cs="Tahoma"/>
          <w:color w:val="555555"/>
        </w:rPr>
      </w:pPr>
      <w:r>
        <w:rPr>
          <w:rStyle w:val="aa"/>
          <w:rFonts w:ascii="Helvetica" w:hAnsi="Helvetica" w:cs="Helvetica"/>
          <w:color w:val="000000"/>
          <w:sz w:val="28"/>
          <w:szCs w:val="28"/>
        </w:rPr>
        <w:t xml:space="preserve">День поселка традиционно является одним из самых любимых событий, которого ждут и  </w:t>
      </w:r>
      <w:proofErr w:type="gramStart"/>
      <w:r>
        <w:rPr>
          <w:rStyle w:val="aa"/>
          <w:rFonts w:ascii="Helvetica" w:hAnsi="Helvetica" w:cs="Helvetica"/>
          <w:color w:val="000000"/>
          <w:sz w:val="28"/>
          <w:szCs w:val="28"/>
        </w:rPr>
        <w:t>к</w:t>
      </w:r>
      <w:proofErr w:type="gramEnd"/>
      <w:r>
        <w:rPr>
          <w:rStyle w:val="aa"/>
          <w:rFonts w:ascii="Helvetica" w:hAnsi="Helvetica" w:cs="Helvetica"/>
          <w:color w:val="000000"/>
          <w:sz w:val="28"/>
          <w:szCs w:val="28"/>
        </w:rPr>
        <w:t xml:space="preserve"> которому готовятся. Ведь место, где мы родились, делали первые шаги, впервые познакомились с миром </w:t>
      </w:r>
      <w:r>
        <w:rPr>
          <w:rStyle w:val="aa"/>
          <w:rFonts w:ascii="Helvetica" w:hAnsi="Helvetica" w:cs="Helvetica"/>
          <w:color w:val="000000"/>
          <w:sz w:val="28"/>
          <w:szCs w:val="28"/>
        </w:rPr>
        <w:lastRenderedPageBreak/>
        <w:t>знаний, выросли, приобрели первых друзей, познали первые сокровенные чувства, живем и работаем, навсегда оставляет видимый след и в душе.</w:t>
      </w:r>
    </w:p>
    <w:p w:rsidR="00F85415" w:rsidRDefault="00F85415" w:rsidP="00F85415">
      <w:pPr>
        <w:pStyle w:val="a8"/>
        <w:shd w:val="clear" w:color="auto" w:fill="F3F2F2"/>
        <w:spacing w:before="0" w:beforeAutospacing="0" w:after="301" w:afterAutospacing="0" w:line="406" w:lineRule="atLeast"/>
        <w:jc w:val="both"/>
        <w:rPr>
          <w:rFonts w:ascii="Tahoma" w:hAnsi="Tahoma" w:cs="Tahoma"/>
          <w:color w:val="555555"/>
        </w:rPr>
      </w:pPr>
      <w:r>
        <w:rPr>
          <w:rStyle w:val="aa"/>
          <w:rFonts w:ascii="Helvetica" w:hAnsi="Helvetica" w:cs="Helvetica"/>
          <w:color w:val="000000"/>
          <w:sz w:val="28"/>
          <w:szCs w:val="28"/>
        </w:rPr>
        <w:t>Сегодня мы можем сказать, что в поселке много талантливых, инициативных, трудолюбивых, умеющих работать и идти в ногу со временем, сильных духом и волей людей.</w:t>
      </w:r>
    </w:p>
    <w:p w:rsidR="00F85415" w:rsidRDefault="00F85415" w:rsidP="00F85415">
      <w:pPr>
        <w:pStyle w:val="a8"/>
        <w:shd w:val="clear" w:color="auto" w:fill="F3F2F2"/>
        <w:spacing w:before="0" w:beforeAutospacing="0" w:after="301" w:afterAutospacing="0" w:line="406" w:lineRule="atLeast"/>
        <w:jc w:val="both"/>
        <w:rPr>
          <w:rFonts w:ascii="Tahoma" w:hAnsi="Tahoma" w:cs="Tahoma"/>
          <w:color w:val="555555"/>
        </w:rPr>
      </w:pPr>
      <w:r>
        <w:rPr>
          <w:rStyle w:val="aa"/>
          <w:rFonts w:ascii="Helvetica" w:hAnsi="Helvetica" w:cs="Helvetica"/>
          <w:color w:val="000000"/>
          <w:sz w:val="28"/>
          <w:szCs w:val="28"/>
        </w:rPr>
        <w:t>Будущее нашего поселка зависит, прежде всего — от нас, от нашего взаимоуважения, поддержки и желания сделать его современным, комфортным и благоустроенным.</w:t>
      </w:r>
    </w:p>
    <w:p w:rsidR="00F85415" w:rsidRDefault="00F85415" w:rsidP="00F85415">
      <w:pPr>
        <w:pStyle w:val="a8"/>
        <w:shd w:val="clear" w:color="auto" w:fill="F3F2F2"/>
        <w:spacing w:before="0" w:beforeAutospacing="0" w:after="301" w:afterAutospacing="0" w:line="406" w:lineRule="atLeast"/>
        <w:jc w:val="both"/>
        <w:rPr>
          <w:rStyle w:val="aa"/>
          <w:rFonts w:ascii="Helvetica" w:hAnsi="Helvetica" w:cs="Helvetica"/>
          <w:color w:val="000000"/>
          <w:sz w:val="28"/>
          <w:szCs w:val="28"/>
        </w:rPr>
      </w:pPr>
      <w:r>
        <w:rPr>
          <w:rStyle w:val="aa"/>
          <w:rFonts w:ascii="Helvetica" w:hAnsi="Helvetica" w:cs="Helvetica"/>
          <w:color w:val="000000"/>
          <w:sz w:val="28"/>
          <w:szCs w:val="28"/>
        </w:rPr>
        <w:t>От всего сердца желаю вам крепкого здоровья, благополучия и счастья, уверенности в завтрашнем дне, успехов во всех делах и начинаниях на благо родного края! А нашему Поселку – счастливого будущего, новых побед и достижений, дальнейшего развития и процветания!</w:t>
      </w:r>
    </w:p>
    <w:p w:rsidR="00F85415" w:rsidRDefault="00F85415" w:rsidP="00F85415">
      <w:pPr>
        <w:pStyle w:val="a8"/>
        <w:shd w:val="clear" w:color="auto" w:fill="F3F2F2"/>
        <w:spacing w:before="0" w:beforeAutospacing="0" w:after="301" w:afterAutospacing="0" w:line="406" w:lineRule="atLeast"/>
        <w:jc w:val="both"/>
        <w:rPr>
          <w:rStyle w:val="aa"/>
          <w:rFonts w:ascii="Helvetica" w:hAnsi="Helvetica" w:cs="Helvetica"/>
          <w:color w:val="000000"/>
          <w:sz w:val="28"/>
          <w:szCs w:val="28"/>
        </w:rPr>
      </w:pPr>
      <w:r>
        <w:rPr>
          <w:rStyle w:val="aa"/>
          <w:rFonts w:ascii="Helvetica" w:hAnsi="Helvetica" w:cs="Helvetica"/>
          <w:color w:val="000000"/>
          <w:sz w:val="28"/>
          <w:szCs w:val="28"/>
        </w:rPr>
        <w:t xml:space="preserve">Глава Угловского городского поселения          </w:t>
      </w:r>
      <w:proofErr w:type="spellStart"/>
      <w:r>
        <w:rPr>
          <w:rStyle w:val="aa"/>
          <w:rFonts w:ascii="Helvetica" w:hAnsi="Helvetica" w:cs="Helvetica"/>
          <w:color w:val="000000"/>
          <w:sz w:val="28"/>
          <w:szCs w:val="28"/>
        </w:rPr>
        <w:t>А.В.Стекольников</w:t>
      </w:r>
      <w:proofErr w:type="spellEnd"/>
    </w:p>
    <w:p w:rsidR="00F85415" w:rsidRDefault="00F85415" w:rsidP="00F85415">
      <w:pPr>
        <w:pStyle w:val="a8"/>
        <w:shd w:val="clear" w:color="auto" w:fill="F3F2F2"/>
        <w:spacing w:before="0" w:beforeAutospacing="0" w:after="301" w:afterAutospacing="0" w:line="406" w:lineRule="atLeast"/>
        <w:jc w:val="both"/>
        <w:rPr>
          <w:rStyle w:val="aa"/>
          <w:rFonts w:ascii="Helvetica" w:hAnsi="Helvetica" w:cs="Helvetica"/>
          <w:color w:val="000000"/>
          <w:sz w:val="28"/>
          <w:szCs w:val="28"/>
        </w:rPr>
      </w:pPr>
    </w:p>
    <w:p w:rsidR="00F85415" w:rsidRDefault="00F85415" w:rsidP="004326DE">
      <w:pPr>
        <w:shd w:val="clear" w:color="auto" w:fill="FFFFFF"/>
        <w:spacing w:before="519" w:after="104"/>
        <w:jc w:val="center"/>
        <w:outlineLvl w:val="0"/>
        <w:rPr>
          <w:b/>
          <w:bCs/>
          <w:kern w:val="36"/>
          <w:sz w:val="28"/>
          <w:szCs w:val="28"/>
        </w:rPr>
      </w:pPr>
    </w:p>
    <w:p w:rsidR="00F85415" w:rsidRDefault="00F85415" w:rsidP="004326DE">
      <w:pPr>
        <w:shd w:val="clear" w:color="auto" w:fill="FFFFFF"/>
        <w:spacing w:before="519" w:after="104"/>
        <w:jc w:val="center"/>
        <w:outlineLvl w:val="0"/>
        <w:rPr>
          <w:b/>
          <w:bCs/>
          <w:kern w:val="36"/>
          <w:sz w:val="28"/>
          <w:szCs w:val="28"/>
        </w:rPr>
      </w:pPr>
    </w:p>
    <w:p w:rsidR="00F85415" w:rsidRDefault="00F85415" w:rsidP="004326DE">
      <w:pPr>
        <w:shd w:val="clear" w:color="auto" w:fill="FFFFFF"/>
        <w:spacing w:before="519" w:after="104"/>
        <w:jc w:val="center"/>
        <w:outlineLvl w:val="0"/>
        <w:rPr>
          <w:b/>
          <w:bCs/>
          <w:kern w:val="36"/>
          <w:sz w:val="28"/>
          <w:szCs w:val="28"/>
        </w:rPr>
      </w:pPr>
    </w:p>
    <w:p w:rsidR="004326DE" w:rsidRDefault="004326DE" w:rsidP="004326DE">
      <w:pPr>
        <w:shd w:val="clear" w:color="auto" w:fill="FFFFFF"/>
        <w:spacing w:before="519" w:after="104"/>
        <w:jc w:val="center"/>
        <w:outlineLvl w:val="0"/>
        <w:rPr>
          <w:rFonts w:ascii="Georgia" w:hAnsi="Georgia"/>
          <w:b/>
          <w:bCs/>
          <w:kern w:val="36"/>
          <w:sz w:val="48"/>
          <w:szCs w:val="48"/>
        </w:rPr>
      </w:pPr>
      <w:r>
        <w:rPr>
          <w:b/>
          <w:bCs/>
          <w:kern w:val="36"/>
          <w:sz w:val="28"/>
          <w:szCs w:val="28"/>
        </w:rPr>
        <w:lastRenderedPageBreak/>
        <w:t>Пожарная безопасность в каждый дом</w:t>
      </w:r>
      <w:proofErr w:type="gramStart"/>
      <w:r>
        <w:rPr>
          <w:b/>
          <w:bCs/>
          <w:kern w:val="36"/>
          <w:sz w:val="28"/>
          <w:szCs w:val="28"/>
        </w:rPr>
        <w:t xml:space="preserve"> !</w:t>
      </w:r>
      <w:proofErr w:type="gramEnd"/>
      <w:r>
        <w:rPr>
          <w:b/>
          <w:bCs/>
          <w:kern w:val="36"/>
          <w:sz w:val="28"/>
          <w:szCs w:val="28"/>
        </w:rPr>
        <w:t>!!</w:t>
      </w:r>
      <w:r>
        <w:t xml:space="preserve"> </w:t>
      </w:r>
      <w:r>
        <w:rPr>
          <w:noProof/>
        </w:rPr>
        <w:drawing>
          <wp:inline distT="0" distB="0" distL="0" distR="0">
            <wp:extent cx="5943600" cy="3943350"/>
            <wp:effectExtent l="19050" t="0" r="0" b="0"/>
            <wp:docPr id="2" name="Рисунок 1" descr="Памятка населению по соблюдению мер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амятка населению по соблюдению мер пожарной безопасности"/>
                    <pic:cNvPicPr>
                      <a:picLocks noChangeAspect="1" noChangeArrowheads="1"/>
                    </pic:cNvPicPr>
                  </pic:nvPicPr>
                  <pic:blipFill>
                    <a:blip r:embed="rId7" cstate="print"/>
                    <a:srcRect/>
                    <a:stretch>
                      <a:fillRect/>
                    </a:stretch>
                  </pic:blipFill>
                  <pic:spPr bwMode="auto">
                    <a:xfrm>
                      <a:off x="0" y="0"/>
                      <a:ext cx="5943600" cy="3943350"/>
                    </a:xfrm>
                    <a:prstGeom prst="rect">
                      <a:avLst/>
                    </a:prstGeom>
                    <a:noFill/>
                    <a:ln w="9525">
                      <a:noFill/>
                      <a:miter lim="800000"/>
                      <a:headEnd/>
                      <a:tailEnd/>
                    </a:ln>
                  </pic:spPr>
                </pic:pic>
              </a:graphicData>
            </a:graphic>
          </wp:inline>
        </w:drawing>
      </w:r>
    </w:p>
    <w:p w:rsidR="004326DE" w:rsidRDefault="004326DE" w:rsidP="004326DE">
      <w:pPr>
        <w:shd w:val="clear" w:color="auto" w:fill="FFFFFF"/>
        <w:spacing w:after="100" w:afterAutospacing="1"/>
        <w:jc w:val="both"/>
        <w:rPr>
          <w:color w:val="222222"/>
          <w:sz w:val="28"/>
          <w:szCs w:val="28"/>
        </w:rPr>
      </w:pPr>
      <w:r>
        <w:rPr>
          <w:color w:val="222222"/>
          <w:sz w:val="28"/>
          <w:szCs w:val="28"/>
        </w:rPr>
        <w:t>Пожары в жилых домах, квартирах возникают, как правило, в результате небрежного, халатного обращения с огнем (курение, применение открытых источников огня и т.д.), из-за неисправности, а также нарушения эксплуатации бытовых электронагревательных приборов, внутриквартирных систем электрооборудования. Последствия пожара – печальны, но их, как и сам пожар, можно избежать, соблюдая элементарные требования правил пожарной безопасности.</w:t>
      </w:r>
    </w:p>
    <w:p w:rsidR="004326DE" w:rsidRDefault="004326DE" w:rsidP="004326DE">
      <w:pPr>
        <w:shd w:val="clear" w:color="auto" w:fill="FFFFFF"/>
        <w:spacing w:after="100" w:afterAutospacing="1"/>
        <w:jc w:val="center"/>
        <w:rPr>
          <w:color w:val="222222"/>
          <w:sz w:val="28"/>
          <w:szCs w:val="28"/>
        </w:rPr>
      </w:pPr>
      <w:r>
        <w:rPr>
          <w:color w:val="222222"/>
          <w:sz w:val="28"/>
          <w:szCs w:val="28"/>
        </w:rPr>
        <w:t xml:space="preserve">Администрация Угловского городского поселения  напоминает Вам </w:t>
      </w:r>
      <w:r>
        <w:rPr>
          <w:b/>
          <w:color w:val="222222"/>
          <w:sz w:val="28"/>
          <w:szCs w:val="28"/>
        </w:rPr>
        <w:t>основные требования правил пожарной безопасности</w:t>
      </w:r>
      <w:r>
        <w:rPr>
          <w:color w:val="222222"/>
          <w:sz w:val="28"/>
          <w:szCs w:val="28"/>
        </w:rPr>
        <w:t>.</w:t>
      </w:r>
    </w:p>
    <w:p w:rsidR="003776E7" w:rsidRPr="00DF096D" w:rsidRDefault="004326DE" w:rsidP="003776E7">
      <w:pPr>
        <w:jc w:val="center"/>
        <w:rPr>
          <w:b/>
          <w:sz w:val="28"/>
          <w:szCs w:val="28"/>
        </w:rPr>
      </w:pPr>
      <w:r>
        <w:rPr>
          <w:color w:val="3B3B3B"/>
          <w:sz w:val="28"/>
          <w:szCs w:val="28"/>
          <w:shd w:val="clear" w:color="auto" w:fill="FFFFFF"/>
        </w:rPr>
        <w:t>Соблюдение мер пожарной безопасности является основой вашей безопасности и людей вас окружающих.</w:t>
      </w:r>
      <w:r>
        <w:rPr>
          <w:color w:val="3B3B3B"/>
          <w:sz w:val="28"/>
          <w:szCs w:val="28"/>
        </w:rPr>
        <w:br/>
      </w:r>
      <w:r>
        <w:rPr>
          <w:color w:val="3B3B3B"/>
          <w:sz w:val="28"/>
          <w:szCs w:val="28"/>
        </w:rPr>
        <w:br/>
      </w:r>
      <w:r>
        <w:rPr>
          <w:b/>
          <w:color w:val="3B3B3B"/>
          <w:sz w:val="28"/>
          <w:szCs w:val="28"/>
          <w:shd w:val="clear" w:color="auto" w:fill="FFFFFF"/>
        </w:rPr>
        <w:t>I. Основными причинами возникновения пожаров в быту являются</w:t>
      </w:r>
      <w:r>
        <w:rPr>
          <w:color w:val="3B3B3B"/>
          <w:sz w:val="28"/>
          <w:szCs w:val="28"/>
          <w:shd w:val="clear" w:color="auto" w:fill="FFFFFF"/>
        </w:rPr>
        <w:t xml:space="preserve"> нарушения правил пожарной безопасности:</w:t>
      </w:r>
      <w:r>
        <w:rPr>
          <w:color w:val="3B3B3B"/>
          <w:sz w:val="28"/>
          <w:szCs w:val="28"/>
        </w:rPr>
        <w:br/>
      </w:r>
      <w:r>
        <w:rPr>
          <w:color w:val="3B3B3B"/>
          <w:sz w:val="28"/>
          <w:szCs w:val="28"/>
          <w:shd w:val="clear" w:color="auto" w:fill="FFFFFF"/>
        </w:rPr>
        <w:t>• неосторожное обращение с огнем;</w:t>
      </w:r>
      <w:r>
        <w:rPr>
          <w:color w:val="3B3B3B"/>
          <w:sz w:val="28"/>
          <w:szCs w:val="28"/>
        </w:rPr>
        <w:br/>
      </w:r>
      <w:r>
        <w:rPr>
          <w:color w:val="3B3B3B"/>
          <w:sz w:val="28"/>
          <w:szCs w:val="28"/>
          <w:shd w:val="clear" w:color="auto" w:fill="FFFFFF"/>
        </w:rPr>
        <w:t>• курение в постели в нетрезвом виде;</w:t>
      </w:r>
      <w:r>
        <w:rPr>
          <w:color w:val="3B3B3B"/>
          <w:sz w:val="28"/>
          <w:szCs w:val="28"/>
        </w:rPr>
        <w:br/>
      </w:r>
      <w:r>
        <w:rPr>
          <w:color w:val="3B3B3B"/>
          <w:sz w:val="28"/>
          <w:szCs w:val="28"/>
          <w:shd w:val="clear" w:color="auto" w:fill="FFFFFF"/>
        </w:rPr>
        <w:t>использование неисправных самодельных электронагревательных приборов;</w:t>
      </w:r>
      <w:r>
        <w:rPr>
          <w:color w:val="3B3B3B"/>
          <w:sz w:val="28"/>
          <w:szCs w:val="28"/>
        </w:rPr>
        <w:br/>
      </w:r>
      <w:r>
        <w:rPr>
          <w:color w:val="3B3B3B"/>
          <w:sz w:val="28"/>
          <w:szCs w:val="28"/>
          <w:shd w:val="clear" w:color="auto" w:fill="FFFFFF"/>
        </w:rPr>
        <w:t>• неправильное устройство печей, каминов;</w:t>
      </w:r>
      <w:r>
        <w:rPr>
          <w:color w:val="3B3B3B"/>
          <w:sz w:val="28"/>
          <w:szCs w:val="28"/>
        </w:rPr>
        <w:br/>
      </w:r>
      <w:r>
        <w:rPr>
          <w:color w:val="3B3B3B"/>
          <w:sz w:val="28"/>
          <w:szCs w:val="28"/>
          <w:shd w:val="clear" w:color="auto" w:fill="FFFFFF"/>
        </w:rPr>
        <w:t>сжигание мусора, пал сухой травы.</w:t>
      </w:r>
      <w:r>
        <w:rPr>
          <w:color w:val="3B3B3B"/>
          <w:sz w:val="28"/>
          <w:szCs w:val="28"/>
        </w:rPr>
        <w:br/>
      </w:r>
      <w:r>
        <w:rPr>
          <w:b/>
          <w:color w:val="3B3B3B"/>
          <w:sz w:val="28"/>
          <w:szCs w:val="28"/>
          <w:shd w:val="clear" w:color="auto" w:fill="FFFFFF"/>
        </w:rPr>
        <w:t xml:space="preserve">II. </w:t>
      </w:r>
      <w:proofErr w:type="gramStart"/>
      <w:r>
        <w:rPr>
          <w:b/>
          <w:color w:val="3B3B3B"/>
          <w:sz w:val="28"/>
          <w:szCs w:val="28"/>
          <w:shd w:val="clear" w:color="auto" w:fill="FFFFFF"/>
        </w:rPr>
        <w:t>В целях недопущения пожаров в быту соблюдайте следующие правила:</w:t>
      </w:r>
      <w:r>
        <w:rPr>
          <w:color w:val="3B3B3B"/>
          <w:sz w:val="28"/>
          <w:szCs w:val="28"/>
        </w:rPr>
        <w:br/>
      </w:r>
      <w:r>
        <w:rPr>
          <w:color w:val="3B3B3B"/>
          <w:sz w:val="28"/>
          <w:szCs w:val="28"/>
          <w:shd w:val="clear" w:color="auto" w:fill="FFFFFF"/>
        </w:rPr>
        <w:t xml:space="preserve">• спички, зажигалки, сигареты храните в местах, не доступных детям, </w:t>
      </w:r>
      <w:r>
        <w:rPr>
          <w:color w:val="3B3B3B"/>
          <w:sz w:val="28"/>
          <w:szCs w:val="28"/>
          <w:shd w:val="clear" w:color="auto" w:fill="FFFFFF"/>
        </w:rPr>
        <w:lastRenderedPageBreak/>
        <w:t>не допускайте шалости детей с огнем;</w:t>
      </w:r>
      <w:r>
        <w:rPr>
          <w:color w:val="3B3B3B"/>
          <w:sz w:val="28"/>
          <w:szCs w:val="28"/>
        </w:rPr>
        <w:br/>
      </w:r>
      <w:r>
        <w:rPr>
          <w:color w:val="3B3B3B"/>
          <w:sz w:val="28"/>
          <w:szCs w:val="28"/>
          <w:shd w:val="clear" w:color="auto" w:fill="FFFFFF"/>
        </w:rPr>
        <w:t xml:space="preserve">• не оставляйте малолетних детей без присмотра и не поручайте им наблюдение за включенными </w:t>
      </w:r>
      <w:proofErr w:type="spellStart"/>
      <w:r>
        <w:rPr>
          <w:color w:val="3B3B3B"/>
          <w:sz w:val="28"/>
          <w:szCs w:val="28"/>
          <w:shd w:val="clear" w:color="auto" w:fill="FFFFFF"/>
        </w:rPr>
        <w:t>электро</w:t>
      </w:r>
      <w:proofErr w:type="spellEnd"/>
      <w:r>
        <w:rPr>
          <w:color w:val="3B3B3B"/>
          <w:sz w:val="28"/>
          <w:szCs w:val="28"/>
          <w:shd w:val="clear" w:color="auto" w:fill="FFFFFF"/>
        </w:rPr>
        <w:t>- и газовыми приборами;</w:t>
      </w:r>
      <w:r>
        <w:rPr>
          <w:color w:val="3B3B3B"/>
          <w:sz w:val="28"/>
          <w:szCs w:val="28"/>
        </w:rPr>
        <w:br/>
      </w:r>
      <w:r>
        <w:rPr>
          <w:color w:val="3B3B3B"/>
          <w:sz w:val="28"/>
          <w:szCs w:val="28"/>
          <w:shd w:val="clear" w:color="auto" w:fill="FFFFFF"/>
        </w:rPr>
        <w:t>• не оставляйте без присмотра работающие газовые и электробытовые приборы, не применяйте самодельные электроприборы;</w:t>
      </w:r>
      <w:proofErr w:type="gramEnd"/>
      <w:r>
        <w:rPr>
          <w:color w:val="3B3B3B"/>
          <w:sz w:val="28"/>
          <w:szCs w:val="28"/>
        </w:rPr>
        <w:br/>
      </w:r>
      <w:r>
        <w:rPr>
          <w:color w:val="3B3B3B"/>
          <w:sz w:val="28"/>
          <w:szCs w:val="28"/>
          <w:shd w:val="clear" w:color="auto" w:fill="FFFFFF"/>
        </w:rPr>
        <w:t xml:space="preserve">• </w:t>
      </w:r>
      <w:proofErr w:type="gramStart"/>
      <w:r>
        <w:rPr>
          <w:color w:val="3B3B3B"/>
          <w:sz w:val="28"/>
          <w:szCs w:val="28"/>
          <w:shd w:val="clear" w:color="auto" w:fill="FFFFFF"/>
        </w:rPr>
        <w:t>если вы почувствовали в квартире запах газа:</w:t>
      </w:r>
      <w:r>
        <w:rPr>
          <w:color w:val="3B3B3B"/>
          <w:sz w:val="28"/>
          <w:szCs w:val="28"/>
        </w:rPr>
        <w:br/>
      </w:r>
      <w:r>
        <w:rPr>
          <w:color w:val="3B3B3B"/>
          <w:sz w:val="28"/>
          <w:szCs w:val="28"/>
          <w:shd w:val="clear" w:color="auto" w:fill="FFFFFF"/>
        </w:rPr>
        <w:t>• перекройте все газовые краны;</w:t>
      </w:r>
      <w:r>
        <w:rPr>
          <w:color w:val="3B3B3B"/>
          <w:sz w:val="28"/>
          <w:szCs w:val="28"/>
        </w:rPr>
        <w:br/>
      </w:r>
      <w:r>
        <w:rPr>
          <w:color w:val="3B3B3B"/>
          <w:sz w:val="28"/>
          <w:szCs w:val="28"/>
          <w:shd w:val="clear" w:color="auto" w:fill="FFFFFF"/>
        </w:rPr>
        <w:t>не включайте электроосвещение и электроприборы;</w:t>
      </w:r>
      <w:r>
        <w:rPr>
          <w:color w:val="3B3B3B"/>
          <w:sz w:val="28"/>
          <w:szCs w:val="28"/>
        </w:rPr>
        <w:br/>
      </w:r>
      <w:r>
        <w:rPr>
          <w:color w:val="3B3B3B"/>
          <w:sz w:val="28"/>
          <w:szCs w:val="28"/>
          <w:shd w:val="clear" w:color="auto" w:fill="FFFFFF"/>
        </w:rPr>
        <w:t>• не пользуйтесь открытым огнем (может произойти взрыв);</w:t>
      </w:r>
      <w:r>
        <w:rPr>
          <w:color w:val="3B3B3B"/>
          <w:sz w:val="28"/>
          <w:szCs w:val="28"/>
        </w:rPr>
        <w:br/>
      </w:r>
      <w:r>
        <w:rPr>
          <w:color w:val="3B3B3B"/>
          <w:sz w:val="28"/>
          <w:szCs w:val="28"/>
          <w:shd w:val="clear" w:color="auto" w:fill="FFFFFF"/>
        </w:rPr>
        <w:t xml:space="preserve">• проветрите помещение и вызовите аварийную службу </w:t>
      </w:r>
      <w:proofErr w:type="spellStart"/>
      <w:r>
        <w:rPr>
          <w:color w:val="3B3B3B"/>
          <w:sz w:val="28"/>
          <w:szCs w:val="28"/>
          <w:shd w:val="clear" w:color="auto" w:fill="FFFFFF"/>
        </w:rPr>
        <w:t>горгаза</w:t>
      </w:r>
      <w:proofErr w:type="spellEnd"/>
      <w:r>
        <w:rPr>
          <w:color w:val="3B3B3B"/>
          <w:sz w:val="28"/>
          <w:szCs w:val="28"/>
          <w:shd w:val="clear" w:color="auto" w:fill="FFFFFF"/>
        </w:rPr>
        <w:t xml:space="preserve"> по телефону «04»;</w:t>
      </w:r>
      <w:r>
        <w:rPr>
          <w:color w:val="3B3B3B"/>
          <w:sz w:val="28"/>
          <w:szCs w:val="28"/>
        </w:rPr>
        <w:br/>
      </w:r>
      <w:r>
        <w:rPr>
          <w:color w:val="3B3B3B"/>
          <w:sz w:val="28"/>
          <w:szCs w:val="28"/>
          <w:shd w:val="clear" w:color="auto" w:fill="FFFFFF"/>
        </w:rPr>
        <w:t>• не допускайте эксплуатации ветхой электропроводки, не крепите электропровода на гвоздях и не заклеивайте их обоями;</w:t>
      </w:r>
      <w:r>
        <w:rPr>
          <w:color w:val="3B3B3B"/>
          <w:sz w:val="28"/>
          <w:szCs w:val="28"/>
        </w:rPr>
        <w:br/>
      </w:r>
      <w:r>
        <w:rPr>
          <w:color w:val="3B3B3B"/>
          <w:sz w:val="28"/>
          <w:szCs w:val="28"/>
          <w:shd w:val="clear" w:color="auto" w:fill="FFFFFF"/>
        </w:rPr>
        <w:t>• не допускайте использование нестандартных электрических предохранителей «жучков»;</w:t>
      </w:r>
      <w:proofErr w:type="gramEnd"/>
      <w:r>
        <w:rPr>
          <w:color w:val="3B3B3B"/>
          <w:sz w:val="28"/>
          <w:szCs w:val="28"/>
        </w:rPr>
        <w:br/>
      </w:r>
      <w:r>
        <w:rPr>
          <w:color w:val="3B3B3B"/>
          <w:sz w:val="28"/>
          <w:szCs w:val="28"/>
          <w:shd w:val="clear" w:color="auto" w:fill="FFFFFF"/>
        </w:rPr>
        <w:t>• не пользуйтесь поврежденными электрическими розетками, вилками, рубильниками и т. д.;</w:t>
      </w:r>
      <w:r>
        <w:rPr>
          <w:color w:val="3B3B3B"/>
          <w:sz w:val="28"/>
          <w:szCs w:val="28"/>
        </w:rPr>
        <w:br/>
      </w:r>
      <w:r>
        <w:rPr>
          <w:color w:val="3B3B3B"/>
          <w:sz w:val="28"/>
          <w:szCs w:val="28"/>
          <w:shd w:val="clear" w:color="auto" w:fill="FFFFFF"/>
        </w:rPr>
        <w:t>• не выбрасывайте в мусоропровод непотушенные спички, окурки;</w:t>
      </w:r>
      <w:r>
        <w:rPr>
          <w:color w:val="3B3B3B"/>
          <w:sz w:val="28"/>
          <w:szCs w:val="28"/>
        </w:rPr>
        <w:br/>
      </w:r>
      <w:proofErr w:type="gramStart"/>
      <w:r>
        <w:rPr>
          <w:color w:val="3B3B3B"/>
          <w:sz w:val="28"/>
          <w:szCs w:val="28"/>
          <w:shd w:val="clear" w:color="auto" w:fill="FFFFFF"/>
        </w:rPr>
        <w:t>не храните в подвалах жилых домов мотоциклы, мопеды, мотороллеры, горюче-смазочные материалы, бензин, лаки, краски и т. п.;</w:t>
      </w:r>
      <w:r>
        <w:rPr>
          <w:color w:val="3B3B3B"/>
          <w:sz w:val="28"/>
          <w:szCs w:val="28"/>
        </w:rPr>
        <w:br/>
      </w:r>
      <w:r>
        <w:rPr>
          <w:color w:val="3B3B3B"/>
          <w:sz w:val="28"/>
          <w:szCs w:val="28"/>
          <w:shd w:val="clear" w:color="auto" w:fill="FFFFFF"/>
        </w:rPr>
        <w:t>• не загромождайте мебелью, оборудованием и другими предметами двери, люки на балконах и лоджиях, переходы в специальные секции и выходы на наружные эвакуационные лестницы в домах повышенной этажности;</w:t>
      </w:r>
      <w:r>
        <w:rPr>
          <w:color w:val="3B3B3B"/>
          <w:sz w:val="28"/>
          <w:szCs w:val="28"/>
        </w:rPr>
        <w:br/>
      </w:r>
      <w:r>
        <w:rPr>
          <w:color w:val="3B3B3B"/>
          <w:sz w:val="28"/>
          <w:szCs w:val="28"/>
          <w:shd w:val="clear" w:color="auto" w:fill="FFFFFF"/>
        </w:rPr>
        <w:t>• не допускайте установки хозяйственных ящиков и мебели на лестничных площадках и в коридорах общего пользования;</w:t>
      </w:r>
      <w:proofErr w:type="gramEnd"/>
      <w:r>
        <w:rPr>
          <w:color w:val="3B3B3B"/>
          <w:sz w:val="28"/>
          <w:szCs w:val="28"/>
        </w:rPr>
        <w:br/>
      </w:r>
      <w:r>
        <w:rPr>
          <w:color w:val="3B3B3B"/>
          <w:sz w:val="28"/>
          <w:szCs w:val="28"/>
          <w:shd w:val="clear" w:color="auto" w:fill="FFFFFF"/>
        </w:rPr>
        <w:t>• не разжигайте костры вблизи строений и не допускайте пала сухой травы;</w:t>
      </w:r>
      <w:r>
        <w:rPr>
          <w:color w:val="3B3B3B"/>
          <w:sz w:val="28"/>
          <w:szCs w:val="28"/>
        </w:rPr>
        <w:br/>
      </w:r>
      <w:r>
        <w:rPr>
          <w:color w:val="3B3B3B"/>
          <w:sz w:val="28"/>
          <w:szCs w:val="28"/>
          <w:shd w:val="clear" w:color="auto" w:fill="FFFFFF"/>
        </w:rPr>
        <w:t>запрещается перекрывать внутри дворовые проезды различными предметами.</w:t>
      </w:r>
      <w:r>
        <w:rPr>
          <w:color w:val="3B3B3B"/>
          <w:sz w:val="28"/>
          <w:szCs w:val="28"/>
        </w:rPr>
        <w:br/>
      </w:r>
      <w:r>
        <w:rPr>
          <w:color w:val="3B3B3B"/>
          <w:sz w:val="28"/>
          <w:szCs w:val="28"/>
        </w:rPr>
        <w:br/>
      </w:r>
      <w:r>
        <w:rPr>
          <w:b/>
          <w:color w:val="3B3B3B"/>
          <w:sz w:val="28"/>
          <w:szCs w:val="28"/>
          <w:shd w:val="clear" w:color="auto" w:fill="FFFFFF"/>
        </w:rPr>
        <w:t xml:space="preserve">III. </w:t>
      </w:r>
      <w:proofErr w:type="gramStart"/>
      <w:r>
        <w:rPr>
          <w:b/>
          <w:color w:val="3B3B3B"/>
          <w:sz w:val="28"/>
          <w:szCs w:val="28"/>
          <w:shd w:val="clear" w:color="auto" w:fill="FFFFFF"/>
        </w:rPr>
        <w:t>Действия в случае возникновения пожара:</w:t>
      </w:r>
      <w:r>
        <w:rPr>
          <w:b/>
          <w:color w:val="3B3B3B"/>
          <w:sz w:val="28"/>
          <w:szCs w:val="28"/>
        </w:rPr>
        <w:br/>
      </w:r>
      <w:r>
        <w:rPr>
          <w:color w:val="3B3B3B"/>
          <w:sz w:val="28"/>
          <w:szCs w:val="28"/>
          <w:shd w:val="clear" w:color="auto" w:fill="FFFFFF"/>
        </w:rPr>
        <w:t>• при пожаре немедленно вызвать пожарную охрану по телефону «01» или «112» по мобильному телефону;</w:t>
      </w:r>
      <w:r>
        <w:rPr>
          <w:color w:val="3B3B3B"/>
          <w:sz w:val="28"/>
          <w:szCs w:val="28"/>
        </w:rPr>
        <w:br/>
      </w:r>
      <w:r>
        <w:rPr>
          <w:color w:val="3B3B3B"/>
          <w:sz w:val="28"/>
          <w:szCs w:val="28"/>
          <w:shd w:val="clear" w:color="auto" w:fill="FFFFFF"/>
        </w:rPr>
        <w:t>• сообщить точный адрес, где и что горит, этаж, подъезд, кто сообщил (вызов осуществляется бесплатно);</w:t>
      </w:r>
      <w:r>
        <w:rPr>
          <w:color w:val="3B3B3B"/>
          <w:sz w:val="28"/>
          <w:szCs w:val="28"/>
        </w:rPr>
        <w:br/>
      </w:r>
      <w:r>
        <w:rPr>
          <w:color w:val="3B3B3B"/>
          <w:sz w:val="28"/>
          <w:szCs w:val="28"/>
          <w:shd w:val="clear" w:color="auto" w:fill="FFFFFF"/>
        </w:rPr>
        <w:t>• организуйте встречу пожарных подразделений;</w:t>
      </w:r>
      <w:r>
        <w:rPr>
          <w:color w:val="3B3B3B"/>
          <w:sz w:val="28"/>
          <w:szCs w:val="28"/>
        </w:rPr>
        <w:br/>
      </w:r>
      <w:r>
        <w:rPr>
          <w:color w:val="3B3B3B"/>
          <w:sz w:val="28"/>
          <w:szCs w:val="28"/>
          <w:shd w:val="clear" w:color="auto" w:fill="FFFFFF"/>
        </w:rPr>
        <w:t>• не поддавайтесь панике и не теряйте самообладания; незначительные очаги пожара можно потушить огнетушителем, водой, кошмой или другой плотной тканью;</w:t>
      </w:r>
      <w:proofErr w:type="gramEnd"/>
      <w:r>
        <w:rPr>
          <w:color w:val="3B3B3B"/>
          <w:sz w:val="28"/>
          <w:szCs w:val="28"/>
        </w:rPr>
        <w:br/>
      </w:r>
      <w:r>
        <w:rPr>
          <w:color w:val="3B3B3B"/>
          <w:sz w:val="28"/>
          <w:szCs w:val="28"/>
          <w:shd w:val="clear" w:color="auto" w:fill="FFFFFF"/>
        </w:rPr>
        <w:t>• примите меры по эвакуации людей и материальных ценностей;</w:t>
      </w:r>
      <w:r>
        <w:rPr>
          <w:color w:val="3B3B3B"/>
          <w:sz w:val="28"/>
          <w:szCs w:val="28"/>
        </w:rPr>
        <w:br/>
      </w:r>
      <w:r>
        <w:rPr>
          <w:color w:val="3B3B3B"/>
          <w:sz w:val="28"/>
          <w:szCs w:val="28"/>
          <w:shd w:val="clear" w:color="auto" w:fill="FFFFFF"/>
        </w:rPr>
        <w:t xml:space="preserve">• </w:t>
      </w:r>
      <w:proofErr w:type="gramStart"/>
      <w:r>
        <w:rPr>
          <w:color w:val="3B3B3B"/>
          <w:sz w:val="28"/>
          <w:szCs w:val="28"/>
          <w:shd w:val="clear" w:color="auto" w:fill="FFFFFF"/>
        </w:rPr>
        <w:t>не допустимо бить</w:t>
      </w:r>
      <w:proofErr w:type="gramEnd"/>
      <w:r>
        <w:rPr>
          <w:color w:val="3B3B3B"/>
          <w:sz w:val="28"/>
          <w:szCs w:val="28"/>
          <w:shd w:val="clear" w:color="auto" w:fill="FFFFFF"/>
        </w:rPr>
        <w:t xml:space="preserve"> в окнах стекла и открывать двери — это приводит к дополнительному развитию пожара;</w:t>
      </w:r>
      <w:r>
        <w:rPr>
          <w:color w:val="3B3B3B"/>
          <w:sz w:val="28"/>
          <w:szCs w:val="28"/>
        </w:rPr>
        <w:br/>
      </w:r>
      <w:r>
        <w:rPr>
          <w:color w:val="3B3B3B"/>
          <w:sz w:val="28"/>
          <w:szCs w:val="28"/>
          <w:shd w:val="clear" w:color="auto" w:fill="FFFFFF"/>
        </w:rPr>
        <w:t>• категорически запрещается пользоваться лифтом во время пожара.</w:t>
      </w:r>
      <w:r>
        <w:rPr>
          <w:color w:val="3B3B3B"/>
          <w:sz w:val="28"/>
          <w:szCs w:val="28"/>
        </w:rPr>
        <w:br/>
      </w:r>
      <w:r>
        <w:rPr>
          <w:color w:val="3B3B3B"/>
          <w:sz w:val="28"/>
          <w:szCs w:val="28"/>
        </w:rPr>
        <w:br/>
      </w:r>
      <w:r>
        <w:rPr>
          <w:b/>
          <w:color w:val="3B3B3B"/>
          <w:sz w:val="28"/>
          <w:szCs w:val="28"/>
          <w:shd w:val="clear" w:color="auto" w:fill="FFFFFF"/>
        </w:rPr>
        <w:t>Помните!</w:t>
      </w:r>
      <w:r>
        <w:rPr>
          <w:b/>
          <w:color w:val="3B3B3B"/>
          <w:sz w:val="28"/>
          <w:szCs w:val="28"/>
        </w:rPr>
        <w:br/>
      </w:r>
      <w:r>
        <w:rPr>
          <w:b/>
          <w:color w:val="3B3B3B"/>
          <w:sz w:val="28"/>
          <w:szCs w:val="28"/>
          <w:shd w:val="clear" w:color="auto" w:fill="FFFFFF"/>
        </w:rPr>
        <w:t xml:space="preserve">Соблюдение правил пожарной безопасности — долг каждого </w:t>
      </w:r>
      <w:r>
        <w:rPr>
          <w:b/>
          <w:color w:val="3B3B3B"/>
          <w:sz w:val="28"/>
          <w:szCs w:val="28"/>
          <w:shd w:val="clear" w:color="auto" w:fill="FFFFFF"/>
        </w:rPr>
        <w:lastRenderedPageBreak/>
        <w:t>гражданина.</w:t>
      </w:r>
      <w:r>
        <w:rPr>
          <w:b/>
          <w:color w:val="3B3B3B"/>
          <w:sz w:val="28"/>
          <w:szCs w:val="28"/>
        </w:rPr>
        <w:br/>
      </w:r>
      <w:r>
        <w:rPr>
          <w:b/>
          <w:color w:val="3B3B3B"/>
          <w:sz w:val="28"/>
          <w:szCs w:val="28"/>
          <w:shd w:val="clear" w:color="auto" w:fill="FFFFFF"/>
        </w:rPr>
        <w:t xml:space="preserve">Пожар легче предупредить, </w:t>
      </w:r>
      <w:proofErr w:type="gramStart"/>
      <w:r>
        <w:rPr>
          <w:b/>
          <w:color w:val="3B3B3B"/>
          <w:sz w:val="28"/>
          <w:szCs w:val="28"/>
          <w:shd w:val="clear" w:color="auto" w:fill="FFFFFF"/>
        </w:rPr>
        <w:t>чем</w:t>
      </w:r>
      <w:proofErr w:type="gramEnd"/>
      <w:r w:rsidR="003776E7">
        <w:rPr>
          <w:b/>
          <w:color w:val="3B3B3B"/>
          <w:sz w:val="28"/>
          <w:szCs w:val="28"/>
          <w:shd w:val="clear" w:color="auto" w:fill="FFFFFF"/>
        </w:rPr>
        <w:t xml:space="preserve"> </w:t>
      </w:r>
      <w:r>
        <w:rPr>
          <w:b/>
          <w:color w:val="3B3B3B"/>
          <w:sz w:val="28"/>
          <w:szCs w:val="28"/>
          <w:shd w:val="clear" w:color="auto" w:fill="FFFFFF"/>
        </w:rPr>
        <w:t xml:space="preserve"> </w:t>
      </w:r>
      <w:r w:rsidR="003776E7">
        <w:rPr>
          <w:b/>
          <w:sz w:val="28"/>
          <w:szCs w:val="28"/>
        </w:rPr>
        <w:t>если Ваш земельный участок прилегает к лесу</w:t>
      </w:r>
    </w:p>
    <w:p w:rsidR="003776E7" w:rsidRDefault="003776E7" w:rsidP="003776E7">
      <w:pPr>
        <w:jc w:val="both"/>
        <w:rPr>
          <w:sz w:val="28"/>
          <w:szCs w:val="28"/>
        </w:rPr>
      </w:pPr>
    </w:p>
    <w:p w:rsidR="003776E7" w:rsidRDefault="003776E7" w:rsidP="003776E7">
      <w:pPr>
        <w:jc w:val="both"/>
        <w:rPr>
          <w:sz w:val="28"/>
          <w:szCs w:val="28"/>
        </w:rPr>
      </w:pPr>
      <w:r>
        <w:rPr>
          <w:sz w:val="28"/>
          <w:szCs w:val="28"/>
        </w:rPr>
        <w:t xml:space="preserve">     Близится весенне-летний пожароопасный период. </w:t>
      </w:r>
    </w:p>
    <w:p w:rsidR="003776E7" w:rsidRPr="00407546" w:rsidRDefault="003776E7" w:rsidP="003776E7">
      <w:pPr>
        <w:jc w:val="both"/>
        <w:rPr>
          <w:sz w:val="28"/>
          <w:szCs w:val="28"/>
        </w:rPr>
      </w:pPr>
      <w:r>
        <w:rPr>
          <w:sz w:val="28"/>
          <w:szCs w:val="28"/>
        </w:rPr>
        <w:t xml:space="preserve">     При тёплой солнечной весенней погоде без осадков возрастает опасность возникновения пожаров, в том числе рукотворных, когда из-за неосторожно брошенного окурка или спички загорается сухая трава, мусор, которые вспыхивают как порох и может перекинуться </w:t>
      </w:r>
      <w:r w:rsidRPr="00407546">
        <w:rPr>
          <w:sz w:val="28"/>
          <w:szCs w:val="28"/>
        </w:rPr>
        <w:t>на соседние строения, в том числе жилые дома.</w:t>
      </w:r>
    </w:p>
    <w:p w:rsidR="003776E7" w:rsidRDefault="003776E7" w:rsidP="003776E7">
      <w:pPr>
        <w:jc w:val="center"/>
        <w:rPr>
          <w:sz w:val="28"/>
          <w:szCs w:val="28"/>
        </w:rPr>
      </w:pPr>
      <w:r>
        <w:rPr>
          <w:sz w:val="28"/>
          <w:szCs w:val="28"/>
        </w:rPr>
        <w:t xml:space="preserve">________________________________________________________ </w:t>
      </w:r>
    </w:p>
    <w:p w:rsidR="003776E7" w:rsidRDefault="003776E7" w:rsidP="003776E7">
      <w:pPr>
        <w:jc w:val="center"/>
        <w:rPr>
          <w:sz w:val="28"/>
          <w:szCs w:val="28"/>
        </w:rPr>
      </w:pPr>
    </w:p>
    <w:p w:rsidR="003776E7" w:rsidRDefault="003776E7" w:rsidP="003776E7">
      <w:pPr>
        <w:jc w:val="both"/>
        <w:rPr>
          <w:sz w:val="28"/>
          <w:szCs w:val="28"/>
        </w:rPr>
      </w:pPr>
      <w:r w:rsidRPr="00407546">
        <w:rPr>
          <w:sz w:val="28"/>
          <w:szCs w:val="28"/>
        </w:rPr>
        <w:t xml:space="preserve">    </w:t>
      </w:r>
      <w:proofErr w:type="gramStart"/>
      <w:r w:rsidRPr="00407546">
        <w:rPr>
          <w:sz w:val="28"/>
          <w:szCs w:val="28"/>
        </w:rPr>
        <w:t>В целях предупреждения гибели людей и</w:t>
      </w:r>
      <w:r>
        <w:rPr>
          <w:sz w:val="28"/>
          <w:szCs w:val="28"/>
        </w:rPr>
        <w:t xml:space="preserve"> нанесения материального ущерба</w:t>
      </w:r>
      <w:r w:rsidRPr="00407546">
        <w:rPr>
          <w:sz w:val="28"/>
          <w:szCs w:val="28"/>
        </w:rPr>
        <w:t xml:space="preserve">     </w:t>
      </w:r>
      <w:r w:rsidRPr="00407546">
        <w:rPr>
          <w:b/>
          <w:sz w:val="28"/>
          <w:szCs w:val="28"/>
        </w:rPr>
        <w:t xml:space="preserve">Администрация </w:t>
      </w:r>
      <w:r>
        <w:rPr>
          <w:b/>
          <w:sz w:val="28"/>
          <w:szCs w:val="28"/>
        </w:rPr>
        <w:t xml:space="preserve">Угловского городского поселения </w:t>
      </w:r>
      <w:r w:rsidRPr="00407546">
        <w:rPr>
          <w:b/>
          <w:sz w:val="28"/>
          <w:szCs w:val="28"/>
        </w:rPr>
        <w:t>Окуловского муниципального района рекомендует собственникам и пользователям территорий (земель)</w:t>
      </w:r>
      <w:r w:rsidRPr="00407546">
        <w:rPr>
          <w:sz w:val="28"/>
          <w:szCs w:val="28"/>
        </w:rPr>
        <w:t xml:space="preserve"> из числа органов власти, органов местного самоуправления, учреждений, организаций, иных юридических лиц независимо от их организационно-правовых форм и форм собственности, крестьянских (фермерских) хозяйств, общественных объединений, индивидуальных предпринимателей, должностных лиц и граждан Российской Федерации, прилегающих к лесу, </w:t>
      </w:r>
      <w:r w:rsidRPr="00A84251">
        <w:rPr>
          <w:b/>
          <w:sz w:val="28"/>
          <w:szCs w:val="28"/>
        </w:rPr>
        <w:t>организовать и</w:t>
      </w:r>
      <w:proofErr w:type="gramEnd"/>
      <w:r w:rsidRPr="00A84251">
        <w:rPr>
          <w:b/>
          <w:sz w:val="28"/>
          <w:szCs w:val="28"/>
        </w:rPr>
        <w:t xml:space="preserve"> обеспечить выполнение противопожарных мероприятий</w:t>
      </w:r>
      <w:r w:rsidRPr="00407546">
        <w:rPr>
          <w:sz w:val="28"/>
          <w:szCs w:val="28"/>
        </w:rPr>
        <w:t xml:space="preserve">, предусмотренных Правилами противопожарного режима в Российской Федерации: </w:t>
      </w:r>
    </w:p>
    <w:p w:rsidR="003776E7" w:rsidRPr="00407546" w:rsidRDefault="003776E7" w:rsidP="003776E7">
      <w:pPr>
        <w:jc w:val="both"/>
        <w:rPr>
          <w:sz w:val="28"/>
          <w:szCs w:val="28"/>
        </w:rPr>
      </w:pPr>
    </w:p>
    <w:p w:rsidR="003776E7" w:rsidRPr="00407546" w:rsidRDefault="003776E7" w:rsidP="003776E7">
      <w:pPr>
        <w:jc w:val="both"/>
        <w:rPr>
          <w:b/>
          <w:sz w:val="28"/>
          <w:szCs w:val="28"/>
        </w:rPr>
      </w:pPr>
      <w:r w:rsidRPr="00407546">
        <w:rPr>
          <w:b/>
          <w:sz w:val="28"/>
          <w:szCs w:val="28"/>
        </w:rPr>
        <w:t xml:space="preserve">     проведение опашки территории, </w:t>
      </w:r>
    </w:p>
    <w:p w:rsidR="003776E7" w:rsidRPr="00407546" w:rsidRDefault="003776E7" w:rsidP="003776E7">
      <w:pPr>
        <w:jc w:val="both"/>
        <w:rPr>
          <w:b/>
          <w:sz w:val="28"/>
          <w:szCs w:val="28"/>
        </w:rPr>
      </w:pPr>
      <w:r w:rsidRPr="00407546">
        <w:rPr>
          <w:b/>
          <w:sz w:val="28"/>
          <w:szCs w:val="28"/>
        </w:rPr>
        <w:t xml:space="preserve">     устройство противопожарных барьеров, </w:t>
      </w:r>
    </w:p>
    <w:p w:rsidR="003776E7" w:rsidRDefault="003776E7" w:rsidP="003776E7">
      <w:pPr>
        <w:jc w:val="both"/>
        <w:rPr>
          <w:b/>
          <w:sz w:val="28"/>
          <w:szCs w:val="28"/>
        </w:rPr>
      </w:pPr>
      <w:r w:rsidRPr="00407546">
        <w:rPr>
          <w:b/>
          <w:sz w:val="28"/>
          <w:szCs w:val="28"/>
        </w:rPr>
        <w:t xml:space="preserve">     уборка и расчистка территорий от прошлогодней растительности и мусора и т.п.</w:t>
      </w:r>
    </w:p>
    <w:p w:rsidR="003776E7" w:rsidRDefault="003776E7" w:rsidP="003776E7">
      <w:pPr>
        <w:jc w:val="center"/>
        <w:rPr>
          <w:sz w:val="28"/>
          <w:szCs w:val="28"/>
        </w:rPr>
      </w:pPr>
      <w:r>
        <w:rPr>
          <w:sz w:val="28"/>
          <w:szCs w:val="28"/>
        </w:rPr>
        <w:t xml:space="preserve">___________________________________________________________ </w:t>
      </w:r>
    </w:p>
    <w:p w:rsidR="003776E7" w:rsidRDefault="003776E7" w:rsidP="003776E7">
      <w:pPr>
        <w:jc w:val="center"/>
        <w:rPr>
          <w:sz w:val="28"/>
          <w:szCs w:val="28"/>
        </w:rPr>
      </w:pPr>
    </w:p>
    <w:p w:rsidR="003776E7" w:rsidRDefault="003776E7" w:rsidP="003776E7">
      <w:pPr>
        <w:jc w:val="both"/>
        <w:rPr>
          <w:sz w:val="28"/>
          <w:szCs w:val="28"/>
        </w:rPr>
      </w:pPr>
      <w:r>
        <w:rPr>
          <w:sz w:val="28"/>
          <w:szCs w:val="28"/>
        </w:rPr>
        <w:t xml:space="preserve">     Спланируйте проведение данных работ. </w:t>
      </w:r>
    </w:p>
    <w:p w:rsidR="003776E7" w:rsidRPr="00407546" w:rsidRDefault="003776E7" w:rsidP="003776E7">
      <w:pPr>
        <w:jc w:val="both"/>
        <w:rPr>
          <w:sz w:val="28"/>
          <w:szCs w:val="28"/>
        </w:rPr>
      </w:pPr>
      <w:r>
        <w:rPr>
          <w:sz w:val="28"/>
          <w:szCs w:val="28"/>
        </w:rPr>
        <w:t xml:space="preserve">     Заблаговременно проведенные Вами мероприятия уберегут Вас от беды.</w:t>
      </w:r>
    </w:p>
    <w:p w:rsidR="003776E7" w:rsidRPr="00407546" w:rsidRDefault="003776E7" w:rsidP="003776E7">
      <w:pPr>
        <w:jc w:val="both"/>
        <w:rPr>
          <w:b/>
          <w:sz w:val="28"/>
          <w:szCs w:val="28"/>
        </w:rPr>
      </w:pPr>
    </w:p>
    <w:p w:rsidR="003776E7" w:rsidRPr="00F45971" w:rsidRDefault="003776E7" w:rsidP="003776E7">
      <w:pPr>
        <w:jc w:val="center"/>
        <w:rPr>
          <w:sz w:val="28"/>
          <w:szCs w:val="28"/>
        </w:rPr>
      </w:pPr>
      <w:r w:rsidRPr="00F45971">
        <w:rPr>
          <w:sz w:val="28"/>
          <w:szCs w:val="28"/>
        </w:rPr>
        <w:t>=======================================================</w:t>
      </w:r>
    </w:p>
    <w:p w:rsidR="003776E7" w:rsidRPr="00F45971" w:rsidRDefault="003776E7" w:rsidP="003776E7">
      <w:pPr>
        <w:jc w:val="center"/>
        <w:rPr>
          <w:b/>
          <w:sz w:val="28"/>
          <w:szCs w:val="28"/>
        </w:rPr>
      </w:pPr>
      <w:r w:rsidRPr="00F45971">
        <w:rPr>
          <w:b/>
          <w:sz w:val="28"/>
          <w:szCs w:val="28"/>
        </w:rPr>
        <w:t>Запомните единый номер вызова экстренных оперативных служб</w:t>
      </w:r>
    </w:p>
    <w:p w:rsidR="003776E7" w:rsidRPr="00F45971" w:rsidRDefault="003776E7" w:rsidP="003776E7">
      <w:pPr>
        <w:jc w:val="center"/>
        <w:rPr>
          <w:b/>
          <w:sz w:val="28"/>
          <w:szCs w:val="28"/>
        </w:rPr>
      </w:pPr>
      <w:r w:rsidRPr="00F45971">
        <w:rPr>
          <w:b/>
          <w:sz w:val="28"/>
          <w:szCs w:val="28"/>
        </w:rPr>
        <w:t>«112»</w:t>
      </w:r>
    </w:p>
    <w:p w:rsidR="003776E7" w:rsidRPr="00F45971" w:rsidRDefault="003776E7" w:rsidP="003776E7">
      <w:pPr>
        <w:jc w:val="center"/>
        <w:rPr>
          <w:sz w:val="28"/>
          <w:szCs w:val="28"/>
        </w:rPr>
      </w:pPr>
      <w:r w:rsidRPr="00F45971">
        <w:rPr>
          <w:sz w:val="28"/>
          <w:szCs w:val="28"/>
        </w:rPr>
        <w:t>=======================================================</w:t>
      </w:r>
    </w:p>
    <w:p w:rsidR="003776E7" w:rsidRDefault="003776E7" w:rsidP="003776E7">
      <w:pPr>
        <w:jc w:val="both"/>
      </w:pPr>
    </w:p>
    <w:p w:rsidR="003776E7" w:rsidRDefault="003776E7" w:rsidP="004326DE">
      <w:pPr>
        <w:rPr>
          <w:b/>
          <w:sz w:val="28"/>
          <w:szCs w:val="28"/>
        </w:rPr>
      </w:pPr>
    </w:p>
    <w:p w:rsidR="00F31410" w:rsidRDefault="00F31410" w:rsidP="004326DE">
      <w:pPr>
        <w:rPr>
          <w:b/>
          <w:sz w:val="28"/>
          <w:szCs w:val="28"/>
        </w:rPr>
      </w:pPr>
    </w:p>
    <w:p w:rsidR="00F31410" w:rsidRDefault="00F31410" w:rsidP="004326DE">
      <w:pPr>
        <w:rPr>
          <w:b/>
          <w:sz w:val="28"/>
          <w:szCs w:val="28"/>
        </w:rPr>
      </w:pPr>
    </w:p>
    <w:p w:rsidR="00F31410" w:rsidRDefault="00F31410" w:rsidP="004326DE">
      <w:pPr>
        <w:rPr>
          <w:b/>
          <w:sz w:val="28"/>
          <w:szCs w:val="28"/>
        </w:rPr>
      </w:pPr>
    </w:p>
    <w:p w:rsidR="00F31410" w:rsidRDefault="00F31410" w:rsidP="004326DE">
      <w:pPr>
        <w:rPr>
          <w:b/>
          <w:sz w:val="28"/>
          <w:szCs w:val="28"/>
        </w:rPr>
      </w:pPr>
    </w:p>
    <w:p w:rsidR="00F31410" w:rsidRDefault="00F31410" w:rsidP="004326DE">
      <w:pPr>
        <w:rPr>
          <w:b/>
          <w:sz w:val="28"/>
          <w:szCs w:val="28"/>
        </w:rPr>
      </w:pPr>
    </w:p>
    <w:p w:rsidR="00F31410" w:rsidRDefault="00F31410" w:rsidP="004326DE">
      <w:pPr>
        <w:rPr>
          <w:b/>
          <w:sz w:val="28"/>
          <w:szCs w:val="28"/>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lastRenderedPageBreak/>
        <w:t>ЗАКЛЮЧЕНИЕ</w:t>
      </w:r>
    </w:p>
    <w:p w:rsidR="004326DE" w:rsidRPr="002208B8" w:rsidRDefault="004326DE" w:rsidP="00F3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t>О РЕЗУЛЬТАТАХ</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t>ПУБЛИЧНЫХ СЛУШАНИЙ ПО ПРОЕКТУ</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r w:rsidRPr="002208B8">
        <w:rPr>
          <w:b/>
          <w:bCs/>
          <w:sz w:val="20"/>
          <w:szCs w:val="20"/>
          <w:u w:val="single"/>
        </w:rPr>
        <w:t>Предоставление разрешения на условно разрешенный вид использования земельного участка</w:t>
      </w:r>
      <w:r w:rsidRPr="002208B8">
        <w:rPr>
          <w:bCs/>
          <w:sz w:val="20"/>
          <w:szCs w:val="20"/>
          <w:u w:val="single"/>
        </w:rPr>
        <w:t xml:space="preserve"> </w:t>
      </w:r>
      <w:r w:rsidRPr="002208B8">
        <w:rPr>
          <w:b/>
          <w:bCs/>
          <w:sz w:val="20"/>
          <w:szCs w:val="20"/>
          <w:u w:val="single"/>
        </w:rPr>
        <w:t>для ведения личного подсобного хозяйства</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2208B8">
        <w:rPr>
          <w:b/>
          <w:bCs/>
          <w:sz w:val="20"/>
          <w:szCs w:val="20"/>
        </w:rPr>
        <w:t xml:space="preserve">от «05»  августа2020 г.                                                                              </w:t>
      </w:r>
      <w:r w:rsidR="00F31410">
        <w:rPr>
          <w:b/>
          <w:bCs/>
          <w:sz w:val="20"/>
          <w:szCs w:val="20"/>
        </w:rPr>
        <w:t xml:space="preserve">                                     </w:t>
      </w:r>
      <w:proofErr w:type="spellStart"/>
      <w:r w:rsidRPr="002208B8">
        <w:rPr>
          <w:b/>
          <w:bCs/>
          <w:sz w:val="20"/>
          <w:szCs w:val="20"/>
        </w:rPr>
        <w:t>рп</w:t>
      </w:r>
      <w:proofErr w:type="gramStart"/>
      <w:r w:rsidRPr="002208B8">
        <w:rPr>
          <w:b/>
          <w:bCs/>
          <w:sz w:val="20"/>
          <w:szCs w:val="20"/>
        </w:rPr>
        <w:t>.У</w:t>
      </w:r>
      <w:proofErr w:type="gramEnd"/>
      <w:r w:rsidRPr="002208B8">
        <w:rPr>
          <w:b/>
          <w:bCs/>
          <w:sz w:val="20"/>
          <w:szCs w:val="20"/>
        </w:rPr>
        <w:t>гловка</w:t>
      </w:r>
      <w:proofErr w:type="spellEnd"/>
      <w:r w:rsidRPr="002208B8">
        <w:rPr>
          <w:b/>
          <w:bCs/>
          <w:sz w:val="20"/>
          <w:szCs w:val="20"/>
          <w:u w:val="single"/>
        </w:rPr>
        <w:t xml:space="preserve">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4326DE" w:rsidRPr="002208B8" w:rsidRDefault="004326DE" w:rsidP="002208B8">
      <w:pPr>
        <w:jc w:val="both"/>
        <w:rPr>
          <w:bCs/>
          <w:sz w:val="20"/>
          <w:szCs w:val="20"/>
          <w:u w:val="single"/>
        </w:rPr>
      </w:pPr>
      <w:r w:rsidRPr="002208B8">
        <w:rPr>
          <w:bCs/>
          <w:sz w:val="20"/>
          <w:szCs w:val="20"/>
          <w:u w:val="single"/>
        </w:rPr>
        <w:t>1.Общие сведения о проекте, представленном на общественных обсуждениях (публичных слушаниях):</w:t>
      </w:r>
    </w:p>
    <w:p w:rsidR="004326DE" w:rsidRPr="002208B8" w:rsidRDefault="004326DE" w:rsidP="002208B8">
      <w:pPr>
        <w:spacing w:line="360" w:lineRule="exact"/>
        <w:ind w:right="252"/>
        <w:jc w:val="both"/>
        <w:rPr>
          <w:sz w:val="20"/>
          <w:szCs w:val="20"/>
        </w:rPr>
      </w:pPr>
      <w:r w:rsidRPr="002208B8">
        <w:rPr>
          <w:bCs/>
          <w:sz w:val="20"/>
          <w:szCs w:val="20"/>
        </w:rPr>
        <w:t>Предоставление разрешения на условно разрешенный вид использования земельных участков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2208B8">
        <w:rPr>
          <w:bCs/>
          <w:sz w:val="20"/>
          <w:szCs w:val="20"/>
        </w:rPr>
        <w:t>.Я</w:t>
      </w:r>
      <w:proofErr w:type="gramEnd"/>
      <w:r w:rsidRPr="002208B8">
        <w:rPr>
          <w:bCs/>
          <w:sz w:val="20"/>
          <w:szCs w:val="20"/>
        </w:rPr>
        <w:t>блонька,  земельные участки в кадастровом квартале</w:t>
      </w:r>
      <w:r w:rsidRPr="002208B8">
        <w:rPr>
          <w:sz w:val="20"/>
          <w:szCs w:val="20"/>
        </w:rPr>
        <w:t xml:space="preserve">  с кадастровыми номерами :</w:t>
      </w:r>
    </w:p>
    <w:p w:rsidR="004326DE" w:rsidRPr="002208B8" w:rsidRDefault="004326DE" w:rsidP="002208B8">
      <w:pPr>
        <w:spacing w:line="360" w:lineRule="exact"/>
        <w:ind w:right="252"/>
        <w:jc w:val="both"/>
        <w:rPr>
          <w:sz w:val="20"/>
          <w:szCs w:val="20"/>
        </w:rPr>
      </w:pPr>
      <w:r w:rsidRPr="002208B8">
        <w:rPr>
          <w:sz w:val="20"/>
          <w:szCs w:val="20"/>
        </w:rPr>
        <w:t>1)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w:t>
      </w:r>
      <w:r w:rsidRPr="002208B8">
        <w:rPr>
          <w:sz w:val="20"/>
          <w:szCs w:val="20"/>
        </w:rPr>
        <w:t xml:space="preserve"> </w:t>
      </w:r>
    </w:p>
    <w:p w:rsidR="004326DE" w:rsidRPr="002208B8" w:rsidRDefault="004326DE" w:rsidP="002208B8">
      <w:pPr>
        <w:spacing w:line="360" w:lineRule="exact"/>
        <w:ind w:right="252"/>
        <w:jc w:val="both"/>
        <w:rPr>
          <w:bCs/>
          <w:sz w:val="20"/>
          <w:szCs w:val="20"/>
        </w:rPr>
      </w:pPr>
      <w:r w:rsidRPr="002208B8">
        <w:rPr>
          <w:sz w:val="20"/>
          <w:szCs w:val="20"/>
        </w:rPr>
        <w:t>2)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w:t>
      </w:r>
    </w:p>
    <w:p w:rsidR="004326DE" w:rsidRPr="002208B8" w:rsidRDefault="004326DE" w:rsidP="002208B8">
      <w:pPr>
        <w:spacing w:line="360" w:lineRule="exact"/>
        <w:ind w:right="252"/>
        <w:jc w:val="both"/>
        <w:rPr>
          <w:sz w:val="20"/>
          <w:szCs w:val="20"/>
        </w:rPr>
      </w:pPr>
      <w:r w:rsidRPr="002208B8">
        <w:rPr>
          <w:bCs/>
          <w:sz w:val="20"/>
          <w:szCs w:val="20"/>
        </w:rPr>
        <w:t>3)</w:t>
      </w:r>
      <w:r w:rsidRPr="002208B8">
        <w:rPr>
          <w:sz w:val="20"/>
          <w:szCs w:val="20"/>
        </w:rPr>
        <w:t xml:space="preserve">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2500 кв.м.;</w:t>
      </w:r>
      <w:r w:rsidRPr="002208B8">
        <w:rPr>
          <w:sz w:val="20"/>
          <w:szCs w:val="20"/>
        </w:rPr>
        <w:t xml:space="preserve"> </w:t>
      </w:r>
    </w:p>
    <w:p w:rsidR="004326DE" w:rsidRPr="002208B8" w:rsidRDefault="004326DE" w:rsidP="002208B8">
      <w:pPr>
        <w:spacing w:line="360" w:lineRule="exact"/>
        <w:ind w:right="252"/>
        <w:jc w:val="both"/>
        <w:rPr>
          <w:bCs/>
          <w:sz w:val="20"/>
          <w:szCs w:val="20"/>
        </w:rPr>
      </w:pPr>
      <w:r w:rsidRPr="002208B8">
        <w:rPr>
          <w:sz w:val="20"/>
          <w:szCs w:val="20"/>
        </w:rPr>
        <w:t>4) 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spacing w:line="360" w:lineRule="exact"/>
        <w:ind w:right="252"/>
        <w:jc w:val="both"/>
        <w:rPr>
          <w:bCs/>
          <w:sz w:val="20"/>
          <w:szCs w:val="20"/>
        </w:rPr>
      </w:pPr>
      <w:r w:rsidRPr="002208B8">
        <w:rPr>
          <w:bCs/>
          <w:sz w:val="20"/>
          <w:szCs w:val="20"/>
        </w:rPr>
        <w:t xml:space="preserve">5) </w:t>
      </w:r>
      <w:r w:rsidRPr="002208B8">
        <w:rPr>
          <w:sz w:val="20"/>
          <w:szCs w:val="20"/>
        </w:rPr>
        <w:t xml:space="preserve">53:12:1043001:ЗУ1 </w:t>
      </w:r>
      <w:r w:rsidRPr="002208B8">
        <w:rPr>
          <w:bCs/>
          <w:sz w:val="20"/>
          <w:szCs w:val="20"/>
        </w:rPr>
        <w:t>площадью 2500 кв</w:t>
      </w:r>
      <w:proofErr w:type="gramStart"/>
      <w:r w:rsidRPr="002208B8">
        <w:rPr>
          <w:bCs/>
          <w:sz w:val="20"/>
          <w:szCs w:val="20"/>
        </w:rPr>
        <w:t>.м</w:t>
      </w:r>
      <w:proofErr w:type="gramEnd"/>
      <w:r w:rsidRPr="002208B8">
        <w:rPr>
          <w:bCs/>
          <w:sz w:val="20"/>
          <w:szCs w:val="20"/>
        </w:rPr>
        <w:t xml:space="preserve">;  </w:t>
      </w:r>
    </w:p>
    <w:p w:rsidR="004326DE" w:rsidRPr="002208B8" w:rsidRDefault="004326DE" w:rsidP="002208B8">
      <w:pPr>
        <w:spacing w:line="360" w:lineRule="exact"/>
        <w:ind w:right="252"/>
        <w:jc w:val="both"/>
        <w:rPr>
          <w:bCs/>
          <w:sz w:val="20"/>
          <w:szCs w:val="20"/>
        </w:rPr>
      </w:pPr>
      <w:r w:rsidRPr="002208B8">
        <w:rPr>
          <w:bCs/>
          <w:sz w:val="20"/>
          <w:szCs w:val="20"/>
        </w:rPr>
        <w:t xml:space="preserve">6) </w:t>
      </w:r>
      <w:r w:rsidRPr="002208B8">
        <w:rPr>
          <w:sz w:val="20"/>
          <w:szCs w:val="20"/>
        </w:rPr>
        <w:t>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 xml:space="preserve">2. Организатор общественных обсуждений (публичных слушаний)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Администрация Угловского городского поселения</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rPr>
        <w:t>3</w:t>
      </w:r>
      <w:r w:rsidRPr="002208B8">
        <w:rPr>
          <w:bCs/>
          <w:sz w:val="20"/>
          <w:szCs w:val="20"/>
          <w:u w:val="single"/>
        </w:rPr>
        <w:t>.  К</w:t>
      </w:r>
      <w:r w:rsidRPr="002208B8">
        <w:rPr>
          <w:sz w:val="20"/>
          <w:szCs w:val="20"/>
          <w:u w:val="single"/>
        </w:rPr>
        <w:t>оличество участников публичных слушаний</w:t>
      </w:r>
      <w:r w:rsidRPr="002208B8">
        <w:rPr>
          <w:bCs/>
          <w:sz w:val="20"/>
          <w:szCs w:val="20"/>
        </w:rPr>
        <w:t xml:space="preserve">  - 3 человека.</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4. Правовой акт о назначении общественных обсуждений (публичных слушаний) (реквизиты акта)</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2208B8">
        <w:rPr>
          <w:bCs/>
          <w:sz w:val="20"/>
          <w:szCs w:val="20"/>
        </w:rPr>
        <w:t xml:space="preserve">Постановление </w:t>
      </w:r>
      <w:r w:rsidRPr="002208B8">
        <w:rPr>
          <w:bCs/>
          <w:color w:val="000000"/>
          <w:sz w:val="20"/>
          <w:szCs w:val="20"/>
        </w:rPr>
        <w:t xml:space="preserve"> Администрации Угловского городского поселения от 23.07.20г  №323 </w:t>
      </w:r>
      <w:proofErr w:type="gramStart"/>
      <w:r w:rsidRPr="002208B8">
        <w:rPr>
          <w:bCs/>
          <w:color w:val="000000"/>
          <w:sz w:val="20"/>
          <w:szCs w:val="20"/>
        </w:rPr>
        <w:t xml:space="preserve">( </w:t>
      </w:r>
      <w:proofErr w:type="gramEnd"/>
      <w:r w:rsidRPr="002208B8">
        <w:rPr>
          <w:bCs/>
          <w:color w:val="000000"/>
          <w:sz w:val="20"/>
          <w:szCs w:val="20"/>
        </w:rPr>
        <w:t>О назначении публичных слушаний)</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5. Срок проведения публичных слушаний</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23 июля 2020 года – 05 августа  2020 года</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4326DE" w:rsidRPr="002208B8" w:rsidRDefault="004326DE" w:rsidP="002208B8">
      <w:pPr>
        <w:jc w:val="both"/>
        <w:rPr>
          <w:sz w:val="20"/>
          <w:szCs w:val="20"/>
        </w:rPr>
      </w:pPr>
      <w:r w:rsidRPr="002208B8">
        <w:rPr>
          <w:sz w:val="20"/>
          <w:szCs w:val="20"/>
        </w:rPr>
        <w:t xml:space="preserve">     Бюллетень «Официальный вестник Угловского городского поселения» от 23.07.2020г.  №30, официальный сайт  Администрации Угловского городского  поселения в разделах: «Объявления», «Документы-Постановления»  и «Публичные слушания», объявления на стендах по адресам: </w:t>
      </w:r>
      <w:proofErr w:type="spellStart"/>
      <w:r w:rsidRPr="002208B8">
        <w:rPr>
          <w:sz w:val="20"/>
          <w:szCs w:val="20"/>
        </w:rPr>
        <w:t>рп</w:t>
      </w:r>
      <w:proofErr w:type="gramStart"/>
      <w:r w:rsidRPr="002208B8">
        <w:rPr>
          <w:sz w:val="20"/>
          <w:szCs w:val="20"/>
        </w:rPr>
        <w:t>.У</w:t>
      </w:r>
      <w:proofErr w:type="gramEnd"/>
      <w:r w:rsidRPr="002208B8">
        <w:rPr>
          <w:sz w:val="20"/>
          <w:szCs w:val="20"/>
        </w:rPr>
        <w:t>гловка</w:t>
      </w:r>
      <w:proofErr w:type="spellEnd"/>
      <w:r w:rsidRPr="002208B8">
        <w:rPr>
          <w:sz w:val="20"/>
          <w:szCs w:val="20"/>
        </w:rPr>
        <w:t>, ул.Центральная д.9, д.Яблонька</w:t>
      </w:r>
    </w:p>
    <w:p w:rsidR="004326DE" w:rsidRPr="002208B8" w:rsidRDefault="004326DE" w:rsidP="002208B8">
      <w:pPr>
        <w:jc w:val="both"/>
        <w:rPr>
          <w:sz w:val="20"/>
          <w:szCs w:val="20"/>
        </w:rPr>
      </w:pPr>
    </w:p>
    <w:p w:rsidR="004326DE" w:rsidRPr="002208B8" w:rsidRDefault="004326DE" w:rsidP="002208B8">
      <w:pPr>
        <w:spacing w:line="360" w:lineRule="exact"/>
        <w:ind w:right="252"/>
        <w:jc w:val="both"/>
        <w:rPr>
          <w:sz w:val="20"/>
          <w:szCs w:val="20"/>
        </w:rPr>
      </w:pPr>
      <w:r w:rsidRPr="002208B8">
        <w:rPr>
          <w:bCs/>
          <w:sz w:val="20"/>
          <w:szCs w:val="20"/>
        </w:rPr>
        <w:t>Для ознакомления населения с проектом «Предоставление разрешения на условно разрешенный вид использования земельных участков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2208B8">
        <w:rPr>
          <w:bCs/>
          <w:sz w:val="20"/>
          <w:szCs w:val="20"/>
        </w:rPr>
        <w:t>.Я</w:t>
      </w:r>
      <w:proofErr w:type="gramEnd"/>
      <w:r w:rsidRPr="002208B8">
        <w:rPr>
          <w:bCs/>
          <w:sz w:val="20"/>
          <w:szCs w:val="20"/>
        </w:rPr>
        <w:t>блонька,  земельные участки в кадастровом квартале</w:t>
      </w:r>
      <w:r w:rsidRPr="002208B8">
        <w:rPr>
          <w:sz w:val="20"/>
          <w:szCs w:val="20"/>
        </w:rPr>
        <w:t xml:space="preserve">  с кадастровыми номерами :1)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w:t>
      </w:r>
      <w:r w:rsidRPr="002208B8">
        <w:rPr>
          <w:sz w:val="20"/>
          <w:szCs w:val="20"/>
        </w:rPr>
        <w:t xml:space="preserve"> </w:t>
      </w:r>
    </w:p>
    <w:p w:rsidR="004326DE" w:rsidRPr="002208B8" w:rsidRDefault="004326DE" w:rsidP="002208B8">
      <w:pPr>
        <w:spacing w:line="360" w:lineRule="exact"/>
        <w:ind w:right="252"/>
        <w:jc w:val="both"/>
        <w:rPr>
          <w:bCs/>
          <w:sz w:val="20"/>
          <w:szCs w:val="20"/>
        </w:rPr>
      </w:pPr>
      <w:r w:rsidRPr="002208B8">
        <w:rPr>
          <w:sz w:val="20"/>
          <w:szCs w:val="20"/>
        </w:rPr>
        <w:t>2)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 3)</w:t>
      </w:r>
      <w:r w:rsidRPr="002208B8">
        <w:rPr>
          <w:sz w:val="20"/>
          <w:szCs w:val="20"/>
        </w:rPr>
        <w:t xml:space="preserve">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2500 кв.м.;</w:t>
      </w:r>
      <w:r w:rsidRPr="002208B8">
        <w:rPr>
          <w:sz w:val="20"/>
          <w:szCs w:val="20"/>
        </w:rPr>
        <w:t xml:space="preserve"> 4) 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spacing w:line="360" w:lineRule="exact"/>
        <w:ind w:right="252"/>
        <w:jc w:val="both"/>
        <w:rPr>
          <w:bCs/>
          <w:sz w:val="20"/>
          <w:szCs w:val="20"/>
        </w:rPr>
      </w:pPr>
      <w:r w:rsidRPr="002208B8">
        <w:rPr>
          <w:bCs/>
          <w:sz w:val="20"/>
          <w:szCs w:val="20"/>
        </w:rPr>
        <w:t xml:space="preserve">5) </w:t>
      </w:r>
      <w:r w:rsidRPr="002208B8">
        <w:rPr>
          <w:sz w:val="20"/>
          <w:szCs w:val="20"/>
        </w:rPr>
        <w:t xml:space="preserve">53:12:1043001:ЗУ1 </w:t>
      </w:r>
      <w:r w:rsidRPr="002208B8">
        <w:rPr>
          <w:bCs/>
          <w:sz w:val="20"/>
          <w:szCs w:val="20"/>
        </w:rPr>
        <w:t>площадью 2500 кв</w:t>
      </w:r>
      <w:proofErr w:type="gramStart"/>
      <w:r w:rsidRPr="002208B8">
        <w:rPr>
          <w:bCs/>
          <w:sz w:val="20"/>
          <w:szCs w:val="20"/>
        </w:rPr>
        <w:t>.м</w:t>
      </w:r>
      <w:proofErr w:type="gramEnd"/>
      <w:r w:rsidRPr="002208B8">
        <w:rPr>
          <w:bCs/>
          <w:sz w:val="20"/>
          <w:szCs w:val="20"/>
        </w:rPr>
        <w:t xml:space="preserve">;  6) </w:t>
      </w:r>
      <w:r w:rsidRPr="002208B8">
        <w:rPr>
          <w:sz w:val="20"/>
          <w:szCs w:val="20"/>
        </w:rPr>
        <w:t>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 </w:t>
      </w:r>
      <w:r w:rsidRPr="002208B8">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2208B8">
        <w:rPr>
          <w:sz w:val="20"/>
          <w:szCs w:val="20"/>
        </w:rPr>
        <w:t>рп</w:t>
      </w:r>
      <w:proofErr w:type="gramStart"/>
      <w:r w:rsidRPr="002208B8">
        <w:rPr>
          <w:sz w:val="20"/>
          <w:szCs w:val="20"/>
        </w:rPr>
        <w:t>.У</w:t>
      </w:r>
      <w:proofErr w:type="gramEnd"/>
      <w:r w:rsidRPr="002208B8">
        <w:rPr>
          <w:sz w:val="20"/>
          <w:szCs w:val="20"/>
        </w:rPr>
        <w:t>гловка</w:t>
      </w:r>
      <w:proofErr w:type="spellEnd"/>
      <w:r w:rsidRPr="002208B8">
        <w:rPr>
          <w:sz w:val="20"/>
          <w:szCs w:val="20"/>
        </w:rPr>
        <w:t>, ул.Центральная, д.9</w:t>
      </w:r>
    </w:p>
    <w:p w:rsidR="004326DE" w:rsidRPr="002208B8" w:rsidRDefault="004326DE" w:rsidP="002208B8">
      <w:pPr>
        <w:jc w:val="both"/>
        <w:rPr>
          <w:sz w:val="20"/>
          <w:szCs w:val="20"/>
        </w:rPr>
      </w:pPr>
      <w:r w:rsidRPr="002208B8">
        <w:rPr>
          <w:sz w:val="20"/>
          <w:szCs w:val="20"/>
        </w:rPr>
        <w:t xml:space="preserve"> В состав экспозиции включены:</w:t>
      </w:r>
    </w:p>
    <w:p w:rsidR="004326DE" w:rsidRPr="002208B8" w:rsidRDefault="004326DE" w:rsidP="002208B8">
      <w:pPr>
        <w:jc w:val="both"/>
        <w:rPr>
          <w:sz w:val="20"/>
          <w:szCs w:val="20"/>
        </w:rPr>
      </w:pPr>
      <w:r w:rsidRPr="002208B8">
        <w:rPr>
          <w:sz w:val="20"/>
          <w:szCs w:val="20"/>
        </w:rPr>
        <w:t xml:space="preserve">  - схемы земельного участка;</w:t>
      </w:r>
    </w:p>
    <w:p w:rsidR="004326DE" w:rsidRPr="002208B8" w:rsidRDefault="004326DE" w:rsidP="002208B8">
      <w:pPr>
        <w:ind w:right="252"/>
        <w:jc w:val="both"/>
        <w:rPr>
          <w:bCs/>
          <w:sz w:val="20"/>
          <w:szCs w:val="20"/>
          <w:u w:val="single"/>
        </w:rPr>
      </w:pPr>
    </w:p>
    <w:p w:rsidR="004326DE" w:rsidRPr="002208B8" w:rsidRDefault="004326DE" w:rsidP="002208B8">
      <w:pPr>
        <w:ind w:right="252"/>
        <w:jc w:val="both"/>
        <w:rPr>
          <w:bCs/>
          <w:sz w:val="20"/>
          <w:szCs w:val="20"/>
          <w:u w:val="single"/>
        </w:rPr>
      </w:pPr>
      <w:r w:rsidRPr="002208B8">
        <w:rPr>
          <w:bCs/>
          <w:sz w:val="20"/>
          <w:szCs w:val="20"/>
          <w:u w:val="single"/>
        </w:rPr>
        <w:lastRenderedPageBreak/>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    Слушания проведены 24 апреля 2020 года в 16-00 по адресу: Новгородская область,  Окуловский район, </w:t>
      </w:r>
      <w:proofErr w:type="spellStart"/>
      <w:r w:rsidRPr="002208B8">
        <w:rPr>
          <w:bCs/>
          <w:sz w:val="20"/>
          <w:szCs w:val="20"/>
        </w:rPr>
        <w:t>д</w:t>
      </w:r>
      <w:proofErr w:type="gramStart"/>
      <w:r w:rsidRPr="002208B8">
        <w:rPr>
          <w:bCs/>
          <w:sz w:val="20"/>
          <w:szCs w:val="20"/>
        </w:rPr>
        <w:t>.П</w:t>
      </w:r>
      <w:proofErr w:type="gramEnd"/>
      <w:r w:rsidRPr="002208B8">
        <w:rPr>
          <w:bCs/>
          <w:sz w:val="20"/>
          <w:szCs w:val="20"/>
        </w:rPr>
        <w:t>абережье</w:t>
      </w:r>
      <w:proofErr w:type="spellEnd"/>
      <w:r w:rsidRPr="002208B8">
        <w:rPr>
          <w:bCs/>
          <w:sz w:val="20"/>
          <w:szCs w:val="20"/>
        </w:rPr>
        <w:t xml:space="preserve"> у  дома № 9.   </w:t>
      </w:r>
      <w:r w:rsidRPr="002208B8">
        <w:rPr>
          <w:bCs/>
          <w:color w:val="000000"/>
          <w:sz w:val="20"/>
          <w:szCs w:val="20"/>
        </w:rPr>
        <w:t xml:space="preserve"> </w:t>
      </w:r>
      <w:r w:rsidRPr="002208B8">
        <w:rPr>
          <w:bCs/>
          <w:sz w:val="20"/>
          <w:szCs w:val="20"/>
        </w:rPr>
        <w:t>Присутствовали -2 человека. Письменных предложений и замечаний до проведения публичных слушаний не поступало</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(предложения и замечания участников публичных слушаний, количество, выводы </w:t>
      </w:r>
      <w:proofErr w:type="gramStart"/>
      <w:r w:rsidRPr="002208B8">
        <w:rPr>
          <w:bCs/>
          <w:sz w:val="20"/>
          <w:szCs w:val="20"/>
        </w:rPr>
        <w:t xml:space="preserve">( </w:t>
      </w:r>
      <w:proofErr w:type="gramEnd"/>
      <w:r w:rsidRPr="002208B8">
        <w:rPr>
          <w:bCs/>
          <w:sz w:val="20"/>
          <w:szCs w:val="20"/>
        </w:rPr>
        <w:t>учтено/учтено частично/отклонено)</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9. Сведения о протоколе общественных обсуждений (публичных слушаний) (реквизиты)</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Протокол от 03.08.2020года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10.Выводы и рекомендации общественных обсуждений (публичных слушаний) по проекту:</w:t>
      </w:r>
    </w:p>
    <w:p w:rsidR="004326DE" w:rsidRPr="002208B8" w:rsidRDefault="004326DE" w:rsidP="002208B8">
      <w:pPr>
        <w:spacing w:line="360" w:lineRule="exact"/>
        <w:ind w:right="252"/>
        <w:jc w:val="both"/>
        <w:rPr>
          <w:sz w:val="20"/>
          <w:szCs w:val="20"/>
        </w:rPr>
      </w:pPr>
      <w:r w:rsidRPr="002208B8">
        <w:rPr>
          <w:sz w:val="20"/>
          <w:szCs w:val="20"/>
        </w:rPr>
        <w:t xml:space="preserve">1.Публичные слушания по вопросу </w:t>
      </w:r>
      <w:r w:rsidRPr="002208B8">
        <w:rPr>
          <w:bCs/>
          <w:sz w:val="20"/>
          <w:szCs w:val="20"/>
        </w:rPr>
        <w:t>предоставления разрешения на условно разрешенный вид использования земельных участков  «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расположенных  по адресу:  Российская Федерация,  Новгородская область,  Окуловский муниципальный район, Угловское городское поселение, д</w:t>
      </w:r>
      <w:proofErr w:type="gramStart"/>
      <w:r w:rsidRPr="002208B8">
        <w:rPr>
          <w:bCs/>
          <w:sz w:val="20"/>
          <w:szCs w:val="20"/>
        </w:rPr>
        <w:t>.Я</w:t>
      </w:r>
      <w:proofErr w:type="gramEnd"/>
      <w:r w:rsidRPr="002208B8">
        <w:rPr>
          <w:bCs/>
          <w:sz w:val="20"/>
          <w:szCs w:val="20"/>
        </w:rPr>
        <w:t>блонька,  земельные участки в кадастровом квартале</w:t>
      </w:r>
      <w:r w:rsidRPr="002208B8">
        <w:rPr>
          <w:sz w:val="20"/>
          <w:szCs w:val="20"/>
        </w:rPr>
        <w:t xml:space="preserve"> территории с кадастровыми номерами :1)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w:t>
      </w:r>
      <w:r w:rsidRPr="002208B8">
        <w:rPr>
          <w:sz w:val="20"/>
          <w:szCs w:val="20"/>
        </w:rPr>
        <w:t xml:space="preserve"> </w:t>
      </w:r>
    </w:p>
    <w:p w:rsidR="004326DE" w:rsidRPr="002208B8" w:rsidRDefault="004326DE" w:rsidP="002208B8">
      <w:pPr>
        <w:spacing w:line="360" w:lineRule="exact"/>
        <w:ind w:right="252"/>
        <w:jc w:val="both"/>
        <w:rPr>
          <w:bCs/>
          <w:sz w:val="20"/>
          <w:szCs w:val="20"/>
        </w:rPr>
      </w:pPr>
      <w:r w:rsidRPr="002208B8">
        <w:rPr>
          <w:sz w:val="20"/>
          <w:szCs w:val="20"/>
        </w:rPr>
        <w:t>2)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 3)</w:t>
      </w:r>
      <w:r w:rsidRPr="002208B8">
        <w:rPr>
          <w:sz w:val="20"/>
          <w:szCs w:val="20"/>
        </w:rPr>
        <w:t xml:space="preserve">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2500 кв.м.;</w:t>
      </w:r>
      <w:r w:rsidRPr="002208B8">
        <w:rPr>
          <w:sz w:val="20"/>
          <w:szCs w:val="20"/>
        </w:rPr>
        <w:t xml:space="preserve"> 4) 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spacing w:line="360" w:lineRule="exact"/>
        <w:ind w:right="252"/>
        <w:jc w:val="both"/>
        <w:rPr>
          <w:sz w:val="20"/>
          <w:szCs w:val="20"/>
        </w:rPr>
      </w:pPr>
      <w:r w:rsidRPr="002208B8">
        <w:rPr>
          <w:bCs/>
          <w:sz w:val="20"/>
          <w:szCs w:val="20"/>
        </w:rPr>
        <w:t xml:space="preserve">5) </w:t>
      </w:r>
      <w:r w:rsidRPr="002208B8">
        <w:rPr>
          <w:sz w:val="20"/>
          <w:szCs w:val="20"/>
        </w:rPr>
        <w:t xml:space="preserve">53:12:1043001:ЗУ1 </w:t>
      </w:r>
      <w:r w:rsidRPr="002208B8">
        <w:rPr>
          <w:bCs/>
          <w:sz w:val="20"/>
          <w:szCs w:val="20"/>
        </w:rPr>
        <w:t>площадью 2500 кв</w:t>
      </w:r>
      <w:proofErr w:type="gramStart"/>
      <w:r w:rsidRPr="002208B8">
        <w:rPr>
          <w:bCs/>
          <w:sz w:val="20"/>
          <w:szCs w:val="20"/>
        </w:rPr>
        <w:t>.м</w:t>
      </w:r>
      <w:proofErr w:type="gramEnd"/>
      <w:r w:rsidRPr="002208B8">
        <w:rPr>
          <w:bCs/>
          <w:sz w:val="20"/>
          <w:szCs w:val="20"/>
        </w:rPr>
        <w:t xml:space="preserve">;  6) </w:t>
      </w:r>
      <w:r w:rsidRPr="002208B8">
        <w:rPr>
          <w:sz w:val="20"/>
          <w:szCs w:val="20"/>
        </w:rPr>
        <w:t>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r w:rsidRPr="002208B8">
        <w:rPr>
          <w:sz w:val="20"/>
          <w:szCs w:val="20"/>
        </w:rPr>
        <w:t>считать состоявшимися.</w:t>
      </w:r>
    </w:p>
    <w:p w:rsidR="004326DE" w:rsidRPr="002208B8" w:rsidRDefault="004326DE" w:rsidP="002208B8">
      <w:pPr>
        <w:spacing w:line="360" w:lineRule="exact"/>
        <w:ind w:right="252"/>
        <w:jc w:val="both"/>
        <w:rPr>
          <w:bCs/>
          <w:sz w:val="20"/>
          <w:szCs w:val="20"/>
        </w:rPr>
      </w:pPr>
    </w:p>
    <w:p w:rsidR="004326DE" w:rsidRPr="002208B8" w:rsidRDefault="004326DE" w:rsidP="002208B8">
      <w:pPr>
        <w:spacing w:line="360" w:lineRule="exact"/>
        <w:ind w:right="252"/>
        <w:jc w:val="both"/>
        <w:rPr>
          <w:sz w:val="20"/>
          <w:szCs w:val="20"/>
        </w:rPr>
      </w:pPr>
      <w:r w:rsidRPr="002208B8">
        <w:rPr>
          <w:sz w:val="20"/>
          <w:szCs w:val="20"/>
        </w:rPr>
        <w:t xml:space="preserve">2.Одобрить проект </w:t>
      </w:r>
      <w:r w:rsidRPr="002208B8">
        <w:rPr>
          <w:bCs/>
          <w:sz w:val="20"/>
          <w:szCs w:val="20"/>
        </w:rPr>
        <w:t>о предоставлении разрешения на условно разрешенный вид использования земельных участков  «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расположенных  по адресу:  Российская Федерация,  Новгородская область,  Окуловский муниципальный район, Угловское городское поселение, д</w:t>
      </w:r>
      <w:proofErr w:type="gramStart"/>
      <w:r w:rsidRPr="002208B8">
        <w:rPr>
          <w:bCs/>
          <w:sz w:val="20"/>
          <w:szCs w:val="20"/>
        </w:rPr>
        <w:t>.Я</w:t>
      </w:r>
      <w:proofErr w:type="gramEnd"/>
      <w:r w:rsidRPr="002208B8">
        <w:rPr>
          <w:bCs/>
          <w:sz w:val="20"/>
          <w:szCs w:val="20"/>
        </w:rPr>
        <w:t>блонька,  земельные участки в кадастровом квартале</w:t>
      </w:r>
      <w:r w:rsidRPr="002208B8">
        <w:rPr>
          <w:sz w:val="20"/>
          <w:szCs w:val="20"/>
        </w:rPr>
        <w:t xml:space="preserve"> территории с кадастровыми номерами :1)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w:t>
      </w:r>
      <w:r w:rsidRPr="002208B8">
        <w:rPr>
          <w:sz w:val="20"/>
          <w:szCs w:val="20"/>
        </w:rPr>
        <w:t xml:space="preserve"> </w:t>
      </w:r>
    </w:p>
    <w:p w:rsidR="004326DE" w:rsidRPr="002208B8" w:rsidRDefault="004326DE" w:rsidP="002208B8">
      <w:pPr>
        <w:spacing w:line="360" w:lineRule="exact"/>
        <w:ind w:right="252"/>
        <w:jc w:val="both"/>
        <w:rPr>
          <w:bCs/>
          <w:sz w:val="20"/>
          <w:szCs w:val="20"/>
        </w:rPr>
      </w:pPr>
      <w:r w:rsidRPr="002208B8">
        <w:rPr>
          <w:sz w:val="20"/>
          <w:szCs w:val="20"/>
        </w:rPr>
        <w:t>2)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2250 кв.м.; 3)</w:t>
      </w:r>
      <w:r w:rsidRPr="002208B8">
        <w:rPr>
          <w:sz w:val="20"/>
          <w:szCs w:val="20"/>
        </w:rPr>
        <w:t xml:space="preserve"> 53:12:1043001:ЗУ</w:t>
      </w:r>
      <w:proofErr w:type="gramStart"/>
      <w:r w:rsidRPr="002208B8">
        <w:rPr>
          <w:sz w:val="20"/>
          <w:szCs w:val="20"/>
        </w:rPr>
        <w:t>1</w:t>
      </w:r>
      <w:proofErr w:type="gramEnd"/>
      <w:r w:rsidRPr="002208B8">
        <w:rPr>
          <w:sz w:val="20"/>
          <w:szCs w:val="20"/>
        </w:rPr>
        <w:t xml:space="preserve"> </w:t>
      </w:r>
      <w:r w:rsidRPr="002208B8">
        <w:rPr>
          <w:bCs/>
          <w:sz w:val="20"/>
          <w:szCs w:val="20"/>
        </w:rPr>
        <w:t>площадью 2500 кв.м.;</w:t>
      </w:r>
      <w:r w:rsidRPr="002208B8">
        <w:rPr>
          <w:sz w:val="20"/>
          <w:szCs w:val="20"/>
        </w:rPr>
        <w:t xml:space="preserve"> 4) 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5) </w:t>
      </w:r>
      <w:r w:rsidRPr="002208B8">
        <w:rPr>
          <w:sz w:val="20"/>
          <w:szCs w:val="20"/>
        </w:rPr>
        <w:t xml:space="preserve">53:12:1043001:ЗУ1 </w:t>
      </w:r>
      <w:r w:rsidRPr="002208B8">
        <w:rPr>
          <w:bCs/>
          <w:sz w:val="20"/>
          <w:szCs w:val="20"/>
        </w:rPr>
        <w:t>площадью 2500 кв</w:t>
      </w:r>
      <w:proofErr w:type="gramStart"/>
      <w:r w:rsidRPr="002208B8">
        <w:rPr>
          <w:bCs/>
          <w:sz w:val="20"/>
          <w:szCs w:val="20"/>
        </w:rPr>
        <w:t>.м</w:t>
      </w:r>
      <w:proofErr w:type="gramEnd"/>
      <w:r w:rsidRPr="002208B8">
        <w:rPr>
          <w:bCs/>
          <w:sz w:val="20"/>
          <w:szCs w:val="20"/>
        </w:rPr>
        <w:t xml:space="preserve">;  6) </w:t>
      </w:r>
      <w:r w:rsidRPr="002208B8">
        <w:rPr>
          <w:sz w:val="20"/>
          <w:szCs w:val="20"/>
        </w:rPr>
        <w:t>53:12:1043001:ЗУ</w:t>
      </w:r>
      <w:proofErr w:type="gramStart"/>
      <w:r w:rsidRPr="002208B8">
        <w:rPr>
          <w:sz w:val="20"/>
          <w:szCs w:val="20"/>
        </w:rPr>
        <w:t>1</w:t>
      </w:r>
      <w:proofErr w:type="gramEnd"/>
      <w:r w:rsidRPr="002208B8">
        <w:rPr>
          <w:sz w:val="20"/>
          <w:szCs w:val="20"/>
        </w:rPr>
        <w:t xml:space="preserve"> </w:t>
      </w:r>
      <w:r w:rsidRPr="002208B8">
        <w:rPr>
          <w:bCs/>
          <w:sz w:val="20"/>
          <w:szCs w:val="20"/>
        </w:rPr>
        <w:t xml:space="preserve">площадью 2500 кв.м.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2208B8">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Председатель публичных слушаний</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Заместитель Главы администрации        Т.Н.Звонарева</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    </w:t>
      </w:r>
    </w:p>
    <w:p w:rsidR="004326DE" w:rsidRPr="002208B8" w:rsidRDefault="004326DE"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                             </w:t>
      </w:r>
      <w:r w:rsidRPr="002208B8">
        <w:rPr>
          <w:bCs/>
          <w:sz w:val="20"/>
          <w:szCs w:val="20"/>
          <w:u w:val="single"/>
        </w:rPr>
        <w:t xml:space="preserve">                                  (должность, Ф.И.О., подпись, дата)</w:t>
      </w:r>
    </w:p>
    <w:p w:rsidR="004326DE" w:rsidRPr="002208B8" w:rsidRDefault="004326DE" w:rsidP="002208B8">
      <w:pPr>
        <w:rPr>
          <w:sz w:val="20"/>
          <w:szCs w:val="20"/>
          <w:u w:val="single"/>
        </w:rPr>
      </w:pPr>
    </w:p>
    <w:p w:rsidR="004326DE" w:rsidRPr="002208B8" w:rsidRDefault="004326DE" w:rsidP="002208B8">
      <w:pPr>
        <w:pStyle w:val="1"/>
        <w:spacing w:after="0"/>
        <w:ind w:left="0"/>
        <w:rPr>
          <w:rFonts w:ascii="Times New Roman" w:hAnsi="Times New Roman"/>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t>ЗАКЛЮЧЕНИЕ</w:t>
      </w:r>
    </w:p>
    <w:p w:rsidR="002208B8" w:rsidRPr="002208B8" w:rsidRDefault="002208B8" w:rsidP="00F3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t>О РЕЗУЛЬТАТАХ</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208B8">
        <w:rPr>
          <w:b/>
          <w:bCs/>
          <w:sz w:val="20"/>
          <w:szCs w:val="20"/>
        </w:rPr>
        <w:t>ПУБЛИЧНЫХ СЛУШАНИЙ ПО ПРОЕКТУ</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r w:rsidRPr="002208B8">
        <w:rPr>
          <w:b/>
          <w:bCs/>
          <w:sz w:val="20"/>
          <w:szCs w:val="20"/>
          <w:u w:val="single"/>
        </w:rPr>
        <w:t>Предоставление разрешения на условно разрешенный вид использования земельного участка</w:t>
      </w:r>
      <w:r w:rsidRPr="002208B8">
        <w:rPr>
          <w:bCs/>
          <w:sz w:val="20"/>
          <w:szCs w:val="20"/>
          <w:u w:val="single"/>
        </w:rPr>
        <w:t xml:space="preserve"> </w:t>
      </w:r>
      <w:r w:rsidRPr="002208B8">
        <w:rPr>
          <w:b/>
          <w:bCs/>
          <w:sz w:val="20"/>
          <w:szCs w:val="20"/>
          <w:u w:val="single"/>
        </w:rPr>
        <w:t>для ведения личного подсобного хозяйства</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208B8">
        <w:rPr>
          <w:b/>
          <w:bCs/>
          <w:sz w:val="20"/>
          <w:szCs w:val="20"/>
        </w:rPr>
        <w:t xml:space="preserve">от «05» августа 2020 г.                                                                          </w:t>
      </w:r>
      <w:r w:rsidR="00F31410">
        <w:rPr>
          <w:b/>
          <w:bCs/>
          <w:sz w:val="20"/>
          <w:szCs w:val="20"/>
        </w:rPr>
        <w:t xml:space="preserve">                               </w:t>
      </w:r>
      <w:r w:rsidRPr="002208B8">
        <w:rPr>
          <w:b/>
          <w:bCs/>
          <w:sz w:val="20"/>
          <w:szCs w:val="20"/>
        </w:rPr>
        <w:t xml:space="preserve">    </w:t>
      </w:r>
      <w:proofErr w:type="spellStart"/>
      <w:r w:rsidRPr="002208B8">
        <w:rPr>
          <w:b/>
          <w:bCs/>
          <w:sz w:val="20"/>
          <w:szCs w:val="20"/>
        </w:rPr>
        <w:t>рп</w:t>
      </w:r>
      <w:proofErr w:type="gramStart"/>
      <w:r w:rsidRPr="002208B8">
        <w:rPr>
          <w:b/>
          <w:bCs/>
          <w:sz w:val="20"/>
          <w:szCs w:val="20"/>
        </w:rPr>
        <w:t>.У</w:t>
      </w:r>
      <w:proofErr w:type="gramEnd"/>
      <w:r w:rsidRPr="002208B8">
        <w:rPr>
          <w:b/>
          <w:bCs/>
          <w:sz w:val="20"/>
          <w:szCs w:val="20"/>
        </w:rPr>
        <w:t>гловка</w:t>
      </w:r>
      <w:proofErr w:type="spellEnd"/>
      <w:r w:rsidRPr="002208B8">
        <w:rPr>
          <w:b/>
          <w:bCs/>
          <w:sz w:val="20"/>
          <w:szCs w:val="20"/>
          <w:u w:val="single"/>
        </w:rPr>
        <w:t xml:space="preserve"> </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2208B8" w:rsidRPr="002208B8" w:rsidRDefault="002208B8" w:rsidP="002208B8">
      <w:pPr>
        <w:jc w:val="both"/>
        <w:rPr>
          <w:bCs/>
          <w:sz w:val="20"/>
          <w:szCs w:val="20"/>
          <w:u w:val="single"/>
        </w:rPr>
      </w:pPr>
      <w:r w:rsidRPr="002208B8">
        <w:rPr>
          <w:bCs/>
          <w:sz w:val="20"/>
          <w:szCs w:val="20"/>
          <w:u w:val="single"/>
        </w:rPr>
        <w:t>1.Общие сведения о проекте, представленном на общественных обсуждениях (публичных слушаниях):</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rPr>
        <w:lastRenderedPageBreak/>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п</w:t>
      </w:r>
      <w:proofErr w:type="gramStart"/>
      <w:r w:rsidRPr="002208B8">
        <w:rPr>
          <w:bCs/>
          <w:sz w:val="20"/>
          <w:szCs w:val="20"/>
        </w:rPr>
        <w:t>.П</w:t>
      </w:r>
      <w:proofErr w:type="gramEnd"/>
      <w:r w:rsidRPr="002208B8">
        <w:rPr>
          <w:bCs/>
          <w:sz w:val="20"/>
          <w:szCs w:val="20"/>
        </w:rPr>
        <w:t xml:space="preserve">ервомайский, д.33, расположенный на кадастровой карте территории кадастрового квартала с кадастровым номером </w:t>
      </w:r>
      <w:r w:rsidRPr="002208B8">
        <w:rPr>
          <w:sz w:val="20"/>
          <w:szCs w:val="20"/>
        </w:rPr>
        <w:t>53:12:0706002:ЗУ</w:t>
      </w:r>
      <w:proofErr w:type="gramStart"/>
      <w:r w:rsidRPr="002208B8">
        <w:rPr>
          <w:sz w:val="20"/>
          <w:szCs w:val="20"/>
        </w:rPr>
        <w:t>1</w:t>
      </w:r>
      <w:proofErr w:type="gramEnd"/>
      <w:r w:rsidRPr="002208B8">
        <w:rPr>
          <w:sz w:val="20"/>
          <w:szCs w:val="20"/>
        </w:rPr>
        <w:t>,</w:t>
      </w:r>
      <w:r w:rsidRPr="002208B8">
        <w:rPr>
          <w:bCs/>
          <w:sz w:val="20"/>
          <w:szCs w:val="20"/>
        </w:rPr>
        <w:t xml:space="preserve"> площадью 2969 кв.м.</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 xml:space="preserve">2. Организатор общественных обсуждений (публичных слушаний) </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Администрация Угловского городского поселения</w:t>
      </w:r>
    </w:p>
    <w:p w:rsidR="002208B8" w:rsidRPr="002208B8" w:rsidRDefault="002208B8" w:rsidP="002208B8">
      <w:pPr>
        <w:suppressAutoHyphens/>
        <w:jc w:val="both"/>
        <w:rPr>
          <w:bCs/>
          <w:sz w:val="20"/>
          <w:szCs w:val="20"/>
        </w:rPr>
      </w:pPr>
      <w:r w:rsidRPr="002208B8">
        <w:rPr>
          <w:bCs/>
          <w:color w:val="000000"/>
          <w:sz w:val="20"/>
          <w:szCs w:val="20"/>
        </w:rPr>
        <w:t xml:space="preserve">174361, Новгородская область, Окуловский район, </w:t>
      </w:r>
      <w:proofErr w:type="spellStart"/>
      <w:r w:rsidRPr="002208B8">
        <w:rPr>
          <w:bCs/>
          <w:color w:val="000000"/>
          <w:sz w:val="20"/>
          <w:szCs w:val="20"/>
        </w:rPr>
        <w:t>рп</w:t>
      </w:r>
      <w:proofErr w:type="gramStart"/>
      <w:r w:rsidRPr="002208B8">
        <w:rPr>
          <w:bCs/>
          <w:color w:val="000000"/>
          <w:sz w:val="20"/>
          <w:szCs w:val="20"/>
        </w:rPr>
        <w:t>.У</w:t>
      </w:r>
      <w:proofErr w:type="gramEnd"/>
      <w:r w:rsidRPr="002208B8">
        <w:rPr>
          <w:bCs/>
          <w:color w:val="000000"/>
          <w:sz w:val="20"/>
          <w:szCs w:val="20"/>
        </w:rPr>
        <w:t>гловка</w:t>
      </w:r>
      <w:proofErr w:type="spellEnd"/>
      <w:r w:rsidRPr="002208B8">
        <w:rPr>
          <w:bCs/>
          <w:color w:val="000000"/>
          <w:sz w:val="20"/>
          <w:szCs w:val="20"/>
        </w:rPr>
        <w:t>, ул.Центральная, д.9</w:t>
      </w:r>
      <w:r w:rsidRPr="002208B8">
        <w:rPr>
          <w:bCs/>
          <w:sz w:val="20"/>
          <w:szCs w:val="20"/>
        </w:rPr>
        <w:t>,</w:t>
      </w:r>
      <w:r w:rsidRPr="002208B8">
        <w:rPr>
          <w:bCs/>
          <w:color w:val="000000"/>
          <w:sz w:val="20"/>
          <w:szCs w:val="20"/>
        </w:rPr>
        <w:t xml:space="preserve"> </w:t>
      </w:r>
      <w:hyperlink r:id="rId8" w:history="1">
        <w:r w:rsidRPr="002208B8">
          <w:rPr>
            <w:rStyle w:val="a5"/>
            <w:bCs/>
            <w:sz w:val="20"/>
            <w:szCs w:val="20"/>
            <w:lang w:val="en-US"/>
          </w:rPr>
          <w:t>admugl</w:t>
        </w:r>
        <w:r w:rsidRPr="002208B8">
          <w:rPr>
            <w:rStyle w:val="a5"/>
            <w:bCs/>
            <w:sz w:val="20"/>
            <w:szCs w:val="20"/>
          </w:rPr>
          <w:t>@</w:t>
        </w:r>
        <w:r w:rsidRPr="002208B8">
          <w:rPr>
            <w:rStyle w:val="a5"/>
            <w:bCs/>
            <w:sz w:val="20"/>
            <w:szCs w:val="20"/>
            <w:lang w:val="en-US"/>
          </w:rPr>
          <w:t>yandex</w:t>
        </w:r>
        <w:r w:rsidRPr="002208B8">
          <w:rPr>
            <w:rStyle w:val="a5"/>
            <w:bCs/>
            <w:sz w:val="20"/>
            <w:szCs w:val="20"/>
          </w:rPr>
          <w:t>.</w:t>
        </w:r>
        <w:r w:rsidRPr="002208B8">
          <w:rPr>
            <w:rStyle w:val="a5"/>
            <w:bCs/>
            <w:sz w:val="20"/>
            <w:szCs w:val="20"/>
            <w:lang w:val="en-US"/>
          </w:rPr>
          <w:t>ru</w:t>
        </w:r>
      </w:hyperlink>
      <w:r w:rsidRPr="002208B8">
        <w:rPr>
          <w:bCs/>
          <w:color w:val="000000"/>
          <w:sz w:val="20"/>
          <w:szCs w:val="20"/>
        </w:rPr>
        <w:t>, тел.( 8816)5726124</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rPr>
        <w:t>3</w:t>
      </w:r>
      <w:r w:rsidRPr="002208B8">
        <w:rPr>
          <w:bCs/>
          <w:sz w:val="20"/>
          <w:szCs w:val="20"/>
          <w:u w:val="single"/>
        </w:rPr>
        <w:t>.  К</w:t>
      </w:r>
      <w:r w:rsidRPr="002208B8">
        <w:rPr>
          <w:sz w:val="20"/>
          <w:szCs w:val="20"/>
          <w:u w:val="single"/>
        </w:rPr>
        <w:t>оличество участников публичных слушаний</w:t>
      </w:r>
      <w:r w:rsidRPr="002208B8">
        <w:rPr>
          <w:bCs/>
          <w:sz w:val="20"/>
          <w:szCs w:val="20"/>
        </w:rPr>
        <w:t xml:space="preserve">  - 3 человека.</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4. Правовой акт о назначении общественных обсуждений (публичных слушаний) (реквизиты акта)</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2208B8">
        <w:rPr>
          <w:bCs/>
          <w:sz w:val="20"/>
          <w:szCs w:val="20"/>
        </w:rPr>
        <w:t xml:space="preserve">Постановление </w:t>
      </w:r>
      <w:r w:rsidRPr="002208B8">
        <w:rPr>
          <w:bCs/>
          <w:color w:val="000000"/>
          <w:sz w:val="20"/>
          <w:szCs w:val="20"/>
        </w:rPr>
        <w:t xml:space="preserve"> Администрации Угловского городского поселения от 23.07.2020  № 324 </w:t>
      </w:r>
      <w:proofErr w:type="gramStart"/>
      <w:r w:rsidRPr="002208B8">
        <w:rPr>
          <w:bCs/>
          <w:color w:val="000000"/>
          <w:sz w:val="20"/>
          <w:szCs w:val="20"/>
        </w:rPr>
        <w:t xml:space="preserve">( </w:t>
      </w:r>
      <w:proofErr w:type="gramEnd"/>
      <w:r w:rsidRPr="002208B8">
        <w:rPr>
          <w:bCs/>
          <w:color w:val="000000"/>
          <w:sz w:val="20"/>
          <w:szCs w:val="20"/>
        </w:rPr>
        <w:t>О назначении публичных слушаний)</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5. Срок проведения публичных слушаний</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23 июля 2020 года – 05 августа  2020 года</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2208B8" w:rsidRPr="002208B8" w:rsidRDefault="002208B8" w:rsidP="002208B8">
      <w:pPr>
        <w:jc w:val="both"/>
        <w:rPr>
          <w:sz w:val="20"/>
          <w:szCs w:val="20"/>
        </w:rPr>
      </w:pPr>
      <w:r w:rsidRPr="002208B8">
        <w:rPr>
          <w:sz w:val="20"/>
          <w:szCs w:val="20"/>
        </w:rPr>
        <w:t xml:space="preserve">     Бюллетень «Официальный вестник Угловского городского поселения» от 23.07.2020.  №30, официальный сайт  Администрации Угловского городского  поселения в разделе «Документы-Постановления»  и «Публичные слушания», объявления на стендах по адресам: </w:t>
      </w:r>
      <w:proofErr w:type="spellStart"/>
      <w:r w:rsidRPr="002208B8">
        <w:rPr>
          <w:sz w:val="20"/>
          <w:szCs w:val="20"/>
        </w:rPr>
        <w:t>рп</w:t>
      </w:r>
      <w:proofErr w:type="gramStart"/>
      <w:r w:rsidRPr="002208B8">
        <w:rPr>
          <w:sz w:val="20"/>
          <w:szCs w:val="20"/>
        </w:rPr>
        <w:t>.У</w:t>
      </w:r>
      <w:proofErr w:type="gramEnd"/>
      <w:r w:rsidRPr="002208B8">
        <w:rPr>
          <w:sz w:val="20"/>
          <w:szCs w:val="20"/>
        </w:rPr>
        <w:t>гловка</w:t>
      </w:r>
      <w:proofErr w:type="spellEnd"/>
      <w:r w:rsidRPr="002208B8">
        <w:rPr>
          <w:sz w:val="20"/>
          <w:szCs w:val="20"/>
        </w:rPr>
        <w:t>, ул.Центральная д.9, фойе Администрации Угловского городского  поселения,  п.Первомайский д.29.</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2208B8">
        <w:rPr>
          <w:bCs/>
          <w:sz w:val="20"/>
          <w:szCs w:val="20"/>
        </w:rPr>
        <w:t>1</w:t>
      </w:r>
      <w:proofErr w:type="gramEnd"/>
      <w:r w:rsidRPr="002208B8">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п</w:t>
      </w:r>
      <w:proofErr w:type="gramStart"/>
      <w:r w:rsidRPr="002208B8">
        <w:rPr>
          <w:bCs/>
          <w:sz w:val="20"/>
          <w:szCs w:val="20"/>
        </w:rPr>
        <w:t>.П</w:t>
      </w:r>
      <w:proofErr w:type="gramEnd"/>
      <w:r w:rsidRPr="002208B8">
        <w:rPr>
          <w:bCs/>
          <w:sz w:val="20"/>
          <w:szCs w:val="20"/>
        </w:rPr>
        <w:t xml:space="preserve">ервомайский, д.33, расположенный на кадастровой карте территории кадастрового квартала с кадастровым номером </w:t>
      </w:r>
      <w:r w:rsidRPr="002208B8">
        <w:rPr>
          <w:sz w:val="20"/>
          <w:szCs w:val="20"/>
        </w:rPr>
        <w:t>53:12:0706002:ЗУ1,</w:t>
      </w:r>
      <w:r w:rsidRPr="002208B8">
        <w:rPr>
          <w:bCs/>
          <w:sz w:val="20"/>
          <w:szCs w:val="20"/>
        </w:rPr>
        <w:t xml:space="preserve"> площадью 2969 кв.м.» </w:t>
      </w:r>
      <w:r w:rsidRPr="002208B8">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2208B8">
        <w:rPr>
          <w:sz w:val="20"/>
          <w:szCs w:val="20"/>
        </w:rPr>
        <w:t>рп</w:t>
      </w:r>
      <w:proofErr w:type="gramStart"/>
      <w:r w:rsidRPr="002208B8">
        <w:rPr>
          <w:sz w:val="20"/>
          <w:szCs w:val="20"/>
        </w:rPr>
        <w:t>.У</w:t>
      </w:r>
      <w:proofErr w:type="gramEnd"/>
      <w:r w:rsidRPr="002208B8">
        <w:rPr>
          <w:sz w:val="20"/>
          <w:szCs w:val="20"/>
        </w:rPr>
        <w:t>гловка</w:t>
      </w:r>
      <w:proofErr w:type="spellEnd"/>
      <w:r w:rsidRPr="002208B8">
        <w:rPr>
          <w:sz w:val="20"/>
          <w:szCs w:val="20"/>
        </w:rPr>
        <w:t>, ул.Центральная, д.9.</w:t>
      </w:r>
    </w:p>
    <w:p w:rsidR="002208B8" w:rsidRPr="002208B8" w:rsidRDefault="002208B8" w:rsidP="002208B8">
      <w:pPr>
        <w:jc w:val="both"/>
        <w:rPr>
          <w:sz w:val="20"/>
          <w:szCs w:val="20"/>
        </w:rPr>
      </w:pPr>
      <w:r w:rsidRPr="002208B8">
        <w:rPr>
          <w:sz w:val="20"/>
          <w:szCs w:val="20"/>
        </w:rPr>
        <w:t xml:space="preserve"> В состав экспозиции включены:</w:t>
      </w:r>
    </w:p>
    <w:p w:rsidR="002208B8" w:rsidRPr="002208B8" w:rsidRDefault="002208B8" w:rsidP="002208B8">
      <w:pPr>
        <w:jc w:val="both"/>
        <w:rPr>
          <w:sz w:val="20"/>
          <w:szCs w:val="20"/>
        </w:rPr>
      </w:pPr>
      <w:r w:rsidRPr="002208B8">
        <w:rPr>
          <w:sz w:val="20"/>
          <w:szCs w:val="20"/>
        </w:rPr>
        <w:t xml:space="preserve">  - схема земельного участка;</w:t>
      </w:r>
    </w:p>
    <w:p w:rsidR="002208B8" w:rsidRPr="002208B8" w:rsidRDefault="002208B8" w:rsidP="002208B8">
      <w:pPr>
        <w:ind w:right="252"/>
        <w:jc w:val="both"/>
        <w:rPr>
          <w:bCs/>
          <w:sz w:val="20"/>
          <w:szCs w:val="20"/>
        </w:rPr>
      </w:pPr>
      <w:r w:rsidRPr="002208B8">
        <w:rPr>
          <w:sz w:val="20"/>
          <w:szCs w:val="20"/>
        </w:rPr>
        <w:t xml:space="preserve">         - копии правоустанавливающих документов</w:t>
      </w:r>
      <w:r w:rsidRPr="002208B8">
        <w:rPr>
          <w:bCs/>
          <w:sz w:val="20"/>
          <w:szCs w:val="20"/>
        </w:rPr>
        <w:t xml:space="preserve"> </w:t>
      </w:r>
    </w:p>
    <w:p w:rsidR="002208B8" w:rsidRPr="002208B8" w:rsidRDefault="002208B8" w:rsidP="002208B8">
      <w:pPr>
        <w:ind w:right="252"/>
        <w:jc w:val="both"/>
        <w:rPr>
          <w:bCs/>
          <w:sz w:val="20"/>
          <w:szCs w:val="20"/>
          <w:u w:val="single"/>
        </w:rPr>
      </w:pPr>
    </w:p>
    <w:p w:rsidR="002208B8" w:rsidRPr="002208B8" w:rsidRDefault="002208B8" w:rsidP="002208B8">
      <w:pPr>
        <w:ind w:right="252"/>
        <w:jc w:val="both"/>
        <w:rPr>
          <w:bCs/>
          <w:sz w:val="20"/>
          <w:szCs w:val="20"/>
          <w:u w:val="single"/>
        </w:rPr>
      </w:pPr>
      <w:r w:rsidRPr="002208B8">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Публичные слушания проведены 04 августа 2020 года в 16-00 по адресу: Новгородская область,  Окуловский район, п</w:t>
      </w:r>
      <w:proofErr w:type="gramStart"/>
      <w:r w:rsidRPr="002208B8">
        <w:rPr>
          <w:bCs/>
          <w:sz w:val="20"/>
          <w:szCs w:val="20"/>
        </w:rPr>
        <w:t>.П</w:t>
      </w:r>
      <w:proofErr w:type="gramEnd"/>
      <w:r w:rsidRPr="002208B8">
        <w:rPr>
          <w:bCs/>
          <w:sz w:val="20"/>
          <w:szCs w:val="20"/>
        </w:rPr>
        <w:t>ервомайский у дома № 33.</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Количество участников публичных слушаний- 3 человека. </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Письменных предложений и замечаний до проведения публичных слушаний не поступало.</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(предложения и замечания участников публичных слушаний, количество, выводы </w:t>
      </w:r>
      <w:proofErr w:type="gramStart"/>
      <w:r w:rsidRPr="002208B8">
        <w:rPr>
          <w:bCs/>
          <w:sz w:val="20"/>
          <w:szCs w:val="20"/>
        </w:rPr>
        <w:t xml:space="preserve">( </w:t>
      </w:r>
      <w:proofErr w:type="gramEnd"/>
      <w:r w:rsidRPr="002208B8">
        <w:rPr>
          <w:bCs/>
          <w:sz w:val="20"/>
          <w:szCs w:val="20"/>
        </w:rPr>
        <w:t>учтено/учтено частично/отклонено)</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9. Сведения о протоколе общественных обсуждений (публичных слушаний) (реквизиты)</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 xml:space="preserve">Протокол от 04.08.2020года </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bCs/>
          <w:sz w:val="20"/>
          <w:szCs w:val="20"/>
          <w:u w:val="single"/>
        </w:rPr>
        <w:t>10.Выводы и рекомендации общественных обсуждений (публичных слушаний) по проекту:</w:t>
      </w:r>
    </w:p>
    <w:p w:rsidR="002208B8" w:rsidRPr="002208B8" w:rsidRDefault="002208B8" w:rsidP="002208B8">
      <w:pPr>
        <w:jc w:val="both"/>
        <w:rPr>
          <w:sz w:val="20"/>
          <w:szCs w:val="20"/>
        </w:rPr>
      </w:pPr>
      <w:r w:rsidRPr="002208B8">
        <w:rPr>
          <w:sz w:val="20"/>
          <w:szCs w:val="20"/>
        </w:rPr>
        <w:t xml:space="preserve">1.Публичные слушания по вопросу </w:t>
      </w:r>
      <w:r w:rsidRPr="002208B8">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2208B8">
        <w:rPr>
          <w:sz w:val="20"/>
          <w:szCs w:val="20"/>
        </w:rPr>
        <w:t>считать состоявшимися.</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2208B8">
        <w:rPr>
          <w:sz w:val="20"/>
          <w:szCs w:val="20"/>
        </w:rPr>
        <w:t xml:space="preserve">2.Одобрить проект </w:t>
      </w:r>
      <w:r w:rsidRPr="002208B8">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2208B8">
        <w:rPr>
          <w:bCs/>
          <w:sz w:val="20"/>
          <w:szCs w:val="20"/>
        </w:rPr>
        <w:t xml:space="preserve">   Ж</w:t>
      </w:r>
      <w:proofErr w:type="gramEnd"/>
      <w:r w:rsidRPr="002208B8">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п</w:t>
      </w:r>
      <w:proofErr w:type="gramStart"/>
      <w:r w:rsidRPr="002208B8">
        <w:rPr>
          <w:bCs/>
          <w:sz w:val="20"/>
          <w:szCs w:val="20"/>
        </w:rPr>
        <w:t>.П</w:t>
      </w:r>
      <w:proofErr w:type="gramEnd"/>
      <w:r w:rsidRPr="002208B8">
        <w:rPr>
          <w:bCs/>
          <w:sz w:val="20"/>
          <w:szCs w:val="20"/>
        </w:rPr>
        <w:t xml:space="preserve">ервомайский, д.33, расположенный на кадастровой карте территории кадастрового квартала с кадастровым номером </w:t>
      </w:r>
      <w:r w:rsidRPr="002208B8">
        <w:rPr>
          <w:sz w:val="20"/>
          <w:szCs w:val="20"/>
        </w:rPr>
        <w:t>53:12:0706002:ЗУ</w:t>
      </w:r>
      <w:proofErr w:type="gramStart"/>
      <w:r w:rsidRPr="002208B8">
        <w:rPr>
          <w:sz w:val="20"/>
          <w:szCs w:val="20"/>
        </w:rPr>
        <w:t>1</w:t>
      </w:r>
      <w:proofErr w:type="gramEnd"/>
      <w:r w:rsidRPr="002208B8">
        <w:rPr>
          <w:sz w:val="20"/>
          <w:szCs w:val="20"/>
        </w:rPr>
        <w:t>,</w:t>
      </w:r>
      <w:r w:rsidRPr="002208B8">
        <w:rPr>
          <w:bCs/>
          <w:sz w:val="20"/>
          <w:szCs w:val="20"/>
        </w:rPr>
        <w:t xml:space="preserve"> площадью 2969 кв.м.</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2208B8">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Председатель публичных слушаний</w:t>
      </w:r>
    </w:p>
    <w:p w:rsidR="002208B8" w:rsidRPr="002208B8" w:rsidRDefault="002208B8" w:rsidP="00220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08B8">
        <w:rPr>
          <w:bCs/>
          <w:sz w:val="20"/>
          <w:szCs w:val="20"/>
        </w:rPr>
        <w:t>Заместитель Главы администрации     Т.Н.Звонарева</w:t>
      </w:r>
    </w:p>
    <w:p w:rsidR="002208B8" w:rsidRPr="00F31410" w:rsidRDefault="00F31410" w:rsidP="00F3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lastRenderedPageBreak/>
        <w:t xml:space="preserve">  </w:t>
      </w:r>
    </w:p>
    <w:p w:rsidR="002208B8" w:rsidRPr="002208B8" w:rsidRDefault="002208B8" w:rsidP="002208B8">
      <w:pPr>
        <w:rPr>
          <w:sz w:val="20"/>
          <w:szCs w:val="20"/>
        </w:rPr>
      </w:pPr>
    </w:p>
    <w:p w:rsidR="002208B8" w:rsidRPr="002208B8" w:rsidRDefault="002208B8" w:rsidP="002208B8">
      <w:pPr>
        <w:tabs>
          <w:tab w:val="left" w:pos="8520"/>
        </w:tabs>
        <w:jc w:val="center"/>
        <w:rPr>
          <w:b/>
          <w:sz w:val="20"/>
          <w:szCs w:val="20"/>
        </w:rPr>
      </w:pPr>
      <w:r w:rsidRPr="002208B8">
        <w:rPr>
          <w:b/>
          <w:sz w:val="20"/>
          <w:szCs w:val="20"/>
        </w:rPr>
        <w:t>Российская Федерация</w:t>
      </w:r>
    </w:p>
    <w:p w:rsidR="002208B8" w:rsidRPr="002208B8" w:rsidRDefault="002208B8" w:rsidP="002208B8">
      <w:pPr>
        <w:tabs>
          <w:tab w:val="left" w:pos="8520"/>
        </w:tabs>
        <w:jc w:val="center"/>
        <w:rPr>
          <w:b/>
          <w:sz w:val="20"/>
          <w:szCs w:val="20"/>
        </w:rPr>
      </w:pPr>
      <w:r w:rsidRPr="002208B8">
        <w:rPr>
          <w:b/>
          <w:sz w:val="20"/>
          <w:szCs w:val="20"/>
        </w:rPr>
        <w:t>Администрация Угловского городского поселения</w:t>
      </w:r>
    </w:p>
    <w:p w:rsidR="002208B8" w:rsidRPr="002208B8" w:rsidRDefault="002208B8" w:rsidP="002208B8">
      <w:pPr>
        <w:tabs>
          <w:tab w:val="left" w:pos="8520"/>
        </w:tabs>
        <w:jc w:val="center"/>
        <w:rPr>
          <w:b/>
          <w:sz w:val="20"/>
          <w:szCs w:val="20"/>
        </w:rPr>
      </w:pPr>
      <w:r w:rsidRPr="002208B8">
        <w:rPr>
          <w:b/>
          <w:sz w:val="20"/>
          <w:szCs w:val="20"/>
        </w:rPr>
        <w:t>Окуловского муниципального района Новгородской области</w:t>
      </w:r>
    </w:p>
    <w:p w:rsidR="002208B8" w:rsidRPr="002208B8" w:rsidRDefault="002208B8" w:rsidP="002208B8">
      <w:pPr>
        <w:tabs>
          <w:tab w:val="left" w:pos="8520"/>
        </w:tabs>
        <w:jc w:val="center"/>
        <w:rPr>
          <w:sz w:val="20"/>
          <w:szCs w:val="20"/>
        </w:rPr>
      </w:pPr>
    </w:p>
    <w:p w:rsidR="002208B8" w:rsidRPr="002208B8" w:rsidRDefault="002208B8" w:rsidP="002208B8">
      <w:pPr>
        <w:tabs>
          <w:tab w:val="left" w:pos="8520"/>
        </w:tabs>
        <w:jc w:val="center"/>
        <w:rPr>
          <w:sz w:val="20"/>
          <w:szCs w:val="20"/>
        </w:rPr>
      </w:pPr>
      <w:proofErr w:type="gramStart"/>
      <w:r w:rsidRPr="002208B8">
        <w:rPr>
          <w:sz w:val="20"/>
          <w:szCs w:val="20"/>
        </w:rPr>
        <w:t>П</w:t>
      </w:r>
      <w:proofErr w:type="gramEnd"/>
      <w:r w:rsidRPr="002208B8">
        <w:rPr>
          <w:sz w:val="20"/>
          <w:szCs w:val="20"/>
        </w:rPr>
        <w:t xml:space="preserve"> О С Т А Н О В Л Е Н И Е</w:t>
      </w:r>
    </w:p>
    <w:p w:rsidR="002208B8" w:rsidRPr="002208B8" w:rsidRDefault="002208B8" w:rsidP="002208B8">
      <w:pPr>
        <w:tabs>
          <w:tab w:val="left" w:pos="8520"/>
        </w:tabs>
        <w:jc w:val="center"/>
        <w:rPr>
          <w:sz w:val="20"/>
          <w:szCs w:val="20"/>
        </w:rPr>
      </w:pPr>
    </w:p>
    <w:p w:rsidR="002208B8" w:rsidRPr="002208B8" w:rsidRDefault="002208B8" w:rsidP="002208B8">
      <w:pPr>
        <w:tabs>
          <w:tab w:val="left" w:pos="8520"/>
        </w:tabs>
        <w:jc w:val="center"/>
        <w:rPr>
          <w:sz w:val="20"/>
          <w:szCs w:val="20"/>
        </w:rPr>
      </w:pPr>
      <w:r w:rsidRPr="002208B8">
        <w:rPr>
          <w:sz w:val="20"/>
          <w:szCs w:val="20"/>
        </w:rPr>
        <w:t>04.08.2020  № 340</w:t>
      </w:r>
    </w:p>
    <w:p w:rsidR="002208B8" w:rsidRPr="002208B8" w:rsidRDefault="002208B8" w:rsidP="002208B8">
      <w:pPr>
        <w:tabs>
          <w:tab w:val="left" w:pos="8520"/>
        </w:tabs>
        <w:jc w:val="center"/>
        <w:rPr>
          <w:sz w:val="20"/>
          <w:szCs w:val="20"/>
        </w:rPr>
      </w:pPr>
    </w:p>
    <w:p w:rsidR="002208B8" w:rsidRPr="002208B8" w:rsidRDefault="002208B8" w:rsidP="002208B8">
      <w:pPr>
        <w:tabs>
          <w:tab w:val="left" w:pos="8520"/>
        </w:tabs>
        <w:jc w:val="center"/>
        <w:rPr>
          <w:sz w:val="20"/>
          <w:szCs w:val="20"/>
        </w:rPr>
      </w:pPr>
      <w:r w:rsidRPr="002208B8">
        <w:rPr>
          <w:sz w:val="20"/>
          <w:szCs w:val="20"/>
        </w:rPr>
        <w:t>р.п. Угловка</w:t>
      </w:r>
    </w:p>
    <w:p w:rsidR="002208B8" w:rsidRPr="002208B8" w:rsidRDefault="002208B8" w:rsidP="002208B8">
      <w:pPr>
        <w:jc w:val="center"/>
        <w:rPr>
          <w:b/>
          <w:bCs/>
          <w:sz w:val="20"/>
          <w:szCs w:val="20"/>
        </w:rPr>
      </w:pPr>
      <w:r w:rsidRPr="002208B8">
        <w:rPr>
          <w:b/>
          <w:sz w:val="20"/>
          <w:szCs w:val="20"/>
        </w:rPr>
        <w:t>О внесении изменений в постановление №2 от 09.01.2020 года «Об утверждении плана</w:t>
      </w:r>
      <w:r w:rsidRPr="002208B8">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2208B8" w:rsidRPr="002208B8" w:rsidRDefault="002208B8" w:rsidP="002208B8">
      <w:pPr>
        <w:jc w:val="center"/>
        <w:rPr>
          <w:b/>
          <w:bCs/>
          <w:sz w:val="20"/>
          <w:szCs w:val="20"/>
        </w:rPr>
      </w:pPr>
      <w:r w:rsidRPr="002208B8">
        <w:rPr>
          <w:b/>
          <w:bCs/>
          <w:sz w:val="20"/>
          <w:szCs w:val="20"/>
        </w:rPr>
        <w:t>на 2020 финансовый год  и на плановый период 2021-2022 годов»</w:t>
      </w:r>
    </w:p>
    <w:p w:rsidR="002208B8" w:rsidRPr="002208B8" w:rsidRDefault="002208B8" w:rsidP="002208B8">
      <w:pPr>
        <w:tabs>
          <w:tab w:val="left" w:pos="8520"/>
        </w:tabs>
        <w:spacing w:line="240" w:lineRule="exact"/>
        <w:jc w:val="center"/>
        <w:rPr>
          <w:sz w:val="20"/>
          <w:szCs w:val="20"/>
        </w:rPr>
      </w:pPr>
    </w:p>
    <w:p w:rsidR="002208B8" w:rsidRPr="002208B8" w:rsidRDefault="002208B8" w:rsidP="002208B8">
      <w:pPr>
        <w:spacing w:line="276" w:lineRule="auto"/>
        <w:jc w:val="both"/>
        <w:rPr>
          <w:sz w:val="20"/>
          <w:szCs w:val="20"/>
        </w:rPr>
      </w:pPr>
      <w:r w:rsidRPr="002208B8">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2208B8" w:rsidRPr="002208B8" w:rsidRDefault="002208B8" w:rsidP="002208B8">
      <w:pPr>
        <w:pStyle w:val="ConsPlusTitle"/>
        <w:widowControl/>
        <w:spacing w:line="276" w:lineRule="auto"/>
        <w:jc w:val="both"/>
        <w:rPr>
          <w:rFonts w:ascii="Times New Roman" w:hAnsi="Times New Roman"/>
        </w:rPr>
      </w:pPr>
      <w:r w:rsidRPr="002208B8">
        <w:rPr>
          <w:rFonts w:ascii="Times New Roman" w:hAnsi="Times New Roman"/>
        </w:rPr>
        <w:t>ПОСТАНОВЛЯЕТ:</w:t>
      </w:r>
    </w:p>
    <w:p w:rsidR="002208B8" w:rsidRPr="002208B8" w:rsidRDefault="002208B8" w:rsidP="002208B8">
      <w:pPr>
        <w:spacing w:line="276" w:lineRule="auto"/>
        <w:jc w:val="both"/>
        <w:rPr>
          <w:bCs/>
          <w:sz w:val="20"/>
          <w:szCs w:val="20"/>
        </w:rPr>
      </w:pPr>
      <w:r w:rsidRPr="002208B8">
        <w:rPr>
          <w:sz w:val="20"/>
          <w:szCs w:val="20"/>
        </w:rPr>
        <w:t xml:space="preserve">      1.Внести изменения в постановление №2 от 09.01.2020 года «Об утверждении плана</w:t>
      </w:r>
      <w:r w:rsidRPr="002208B8">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2208B8">
        <w:rPr>
          <w:sz w:val="20"/>
          <w:szCs w:val="20"/>
        </w:rPr>
        <w:t>, изложив</w:t>
      </w:r>
      <w:r w:rsidRPr="002208B8">
        <w:rPr>
          <w:b/>
          <w:sz w:val="20"/>
          <w:szCs w:val="20"/>
        </w:rPr>
        <w:t xml:space="preserve"> </w:t>
      </w:r>
      <w:r w:rsidRPr="002208B8">
        <w:rPr>
          <w:sz w:val="20"/>
          <w:szCs w:val="20"/>
        </w:rPr>
        <w:t>план-график в новой редакции.</w:t>
      </w:r>
    </w:p>
    <w:p w:rsidR="002208B8" w:rsidRPr="002208B8" w:rsidRDefault="002208B8" w:rsidP="002208B8">
      <w:pPr>
        <w:spacing w:line="276" w:lineRule="auto"/>
        <w:jc w:val="both"/>
        <w:rPr>
          <w:sz w:val="20"/>
          <w:szCs w:val="20"/>
        </w:rPr>
      </w:pPr>
      <w:r w:rsidRPr="002208B8">
        <w:rPr>
          <w:sz w:val="20"/>
          <w:szCs w:val="20"/>
        </w:rPr>
        <w:t xml:space="preserve">     2</w:t>
      </w:r>
      <w:r w:rsidRPr="002208B8">
        <w:rPr>
          <w:b/>
          <w:sz w:val="20"/>
          <w:szCs w:val="20"/>
        </w:rPr>
        <w:t xml:space="preserve">. </w:t>
      </w:r>
      <w:r w:rsidRPr="002208B8">
        <w:rPr>
          <w:sz w:val="20"/>
          <w:szCs w:val="20"/>
        </w:rPr>
        <w:t xml:space="preserve">Включить в план-график  закупку на сумму 1273163,00 (один миллион двести семьдесят три тысячи сто шестьдесят три рубля 00 копеек) на «Выполнение работ по </w:t>
      </w:r>
      <w:proofErr w:type="spellStart"/>
      <w:r w:rsidRPr="002208B8">
        <w:rPr>
          <w:sz w:val="20"/>
          <w:szCs w:val="20"/>
        </w:rPr>
        <w:t>грейдированию</w:t>
      </w:r>
      <w:proofErr w:type="spellEnd"/>
      <w:r w:rsidRPr="002208B8">
        <w:rPr>
          <w:sz w:val="20"/>
          <w:szCs w:val="20"/>
        </w:rPr>
        <w:t xml:space="preserve"> с подсыпкой автомобильных дорог, расположенных на территории Угловского городского поселения», поскольку возникли обстоятельства, предвидеть которые на дату утверждения плана-графика было не возможно.</w:t>
      </w:r>
    </w:p>
    <w:p w:rsidR="002208B8" w:rsidRPr="002208B8" w:rsidRDefault="002208B8" w:rsidP="002208B8">
      <w:pPr>
        <w:spacing w:line="276" w:lineRule="auto"/>
        <w:jc w:val="both"/>
        <w:rPr>
          <w:bCs/>
          <w:sz w:val="20"/>
          <w:szCs w:val="20"/>
        </w:rPr>
      </w:pPr>
      <w:r w:rsidRPr="002208B8">
        <w:rPr>
          <w:sz w:val="20"/>
          <w:szCs w:val="20"/>
        </w:rPr>
        <w:t xml:space="preserve">     3. </w:t>
      </w:r>
      <w:proofErr w:type="gramStart"/>
      <w:r w:rsidRPr="002208B8">
        <w:rPr>
          <w:sz w:val="20"/>
          <w:szCs w:val="20"/>
        </w:rPr>
        <w:t>Разместить план-график</w:t>
      </w:r>
      <w:proofErr w:type="gramEnd"/>
      <w:r w:rsidRPr="002208B8">
        <w:rPr>
          <w:sz w:val="20"/>
          <w:szCs w:val="20"/>
        </w:rPr>
        <w:t xml:space="preserve"> закупок поставки товаров, </w:t>
      </w:r>
      <w:r w:rsidRPr="002208B8">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2208B8">
        <w:rPr>
          <w:sz w:val="20"/>
          <w:szCs w:val="20"/>
        </w:rPr>
        <w:t xml:space="preserve">на Официальном сайте Угловского городского поселения и на </w:t>
      </w:r>
      <w:r w:rsidRPr="002208B8">
        <w:rPr>
          <w:rStyle w:val="tooltiptext2"/>
          <w:sz w:val="20"/>
          <w:szCs w:val="20"/>
        </w:rPr>
        <w:t xml:space="preserve">Официальном сайте Российской Федерации Единой Информационной Системы в сфере закупок: </w:t>
      </w:r>
      <w:hyperlink r:id="rId9" w:history="1">
        <w:r w:rsidRPr="002208B8">
          <w:rPr>
            <w:rStyle w:val="a5"/>
            <w:sz w:val="20"/>
            <w:szCs w:val="20"/>
          </w:rPr>
          <w:t>www.zakupki.</w:t>
        </w:r>
        <w:r w:rsidRPr="002208B8">
          <w:rPr>
            <w:rStyle w:val="a5"/>
            <w:sz w:val="20"/>
            <w:szCs w:val="20"/>
            <w:lang w:val="en-US"/>
          </w:rPr>
          <w:t>gov</w:t>
        </w:r>
        <w:r w:rsidRPr="002208B8">
          <w:rPr>
            <w:rStyle w:val="a5"/>
            <w:sz w:val="20"/>
            <w:szCs w:val="20"/>
          </w:rPr>
          <w:t>.</w:t>
        </w:r>
        <w:r w:rsidRPr="002208B8">
          <w:rPr>
            <w:rStyle w:val="a5"/>
            <w:sz w:val="20"/>
            <w:szCs w:val="20"/>
            <w:lang w:val="en-US"/>
          </w:rPr>
          <w:t>ru</w:t>
        </w:r>
      </w:hyperlink>
      <w:r w:rsidRPr="002208B8">
        <w:rPr>
          <w:sz w:val="20"/>
          <w:szCs w:val="20"/>
        </w:rPr>
        <w:t>.</w:t>
      </w:r>
    </w:p>
    <w:p w:rsidR="002208B8" w:rsidRPr="00F31410" w:rsidRDefault="002208B8" w:rsidP="00F31410">
      <w:pPr>
        <w:spacing w:line="276" w:lineRule="auto"/>
        <w:jc w:val="both"/>
        <w:rPr>
          <w:sz w:val="20"/>
          <w:szCs w:val="20"/>
        </w:rPr>
      </w:pPr>
      <w:r w:rsidRPr="002208B8">
        <w:rPr>
          <w:b/>
          <w:sz w:val="20"/>
          <w:szCs w:val="20"/>
        </w:rPr>
        <w:t xml:space="preserve">Глава Угловского городского поселения                            А.В. </w:t>
      </w:r>
      <w:proofErr w:type="spellStart"/>
      <w:r w:rsidRPr="002208B8">
        <w:rPr>
          <w:b/>
          <w:sz w:val="20"/>
          <w:szCs w:val="20"/>
        </w:rPr>
        <w:t>Стекольников</w:t>
      </w:r>
      <w:proofErr w:type="spellEnd"/>
    </w:p>
    <w:p w:rsidR="002208B8" w:rsidRPr="002208B8" w:rsidRDefault="002208B8" w:rsidP="002208B8">
      <w:pPr>
        <w:jc w:val="right"/>
        <w:rPr>
          <w:sz w:val="20"/>
          <w:szCs w:val="20"/>
          <w:highlight w:val="yellow"/>
        </w:rPr>
      </w:pPr>
    </w:p>
    <w:p w:rsidR="003776E7" w:rsidRPr="003776E7" w:rsidRDefault="003776E7" w:rsidP="003776E7">
      <w:pPr>
        <w:jc w:val="center"/>
        <w:rPr>
          <w:b/>
          <w:sz w:val="20"/>
          <w:szCs w:val="20"/>
        </w:rPr>
      </w:pPr>
      <w:r w:rsidRPr="003776E7">
        <w:rPr>
          <w:b/>
          <w:sz w:val="20"/>
          <w:szCs w:val="20"/>
        </w:rPr>
        <w:t>Российская Федерация</w:t>
      </w:r>
    </w:p>
    <w:p w:rsidR="003776E7" w:rsidRPr="003776E7" w:rsidRDefault="003776E7" w:rsidP="003776E7">
      <w:pPr>
        <w:jc w:val="center"/>
        <w:rPr>
          <w:b/>
          <w:sz w:val="20"/>
          <w:szCs w:val="20"/>
        </w:rPr>
      </w:pPr>
      <w:r w:rsidRPr="003776E7">
        <w:rPr>
          <w:b/>
          <w:sz w:val="20"/>
          <w:szCs w:val="20"/>
        </w:rPr>
        <w:t>Администрация Угловского городского поселения</w:t>
      </w:r>
    </w:p>
    <w:p w:rsidR="003776E7" w:rsidRPr="003776E7" w:rsidRDefault="003776E7" w:rsidP="003776E7">
      <w:pPr>
        <w:jc w:val="center"/>
        <w:rPr>
          <w:b/>
          <w:sz w:val="20"/>
          <w:szCs w:val="20"/>
        </w:rPr>
      </w:pPr>
      <w:r w:rsidRPr="003776E7">
        <w:rPr>
          <w:b/>
          <w:sz w:val="20"/>
          <w:szCs w:val="20"/>
        </w:rPr>
        <w:t>Окуловского муниципального района Новгородской области</w:t>
      </w:r>
    </w:p>
    <w:p w:rsidR="003776E7" w:rsidRPr="003776E7" w:rsidRDefault="003776E7" w:rsidP="003776E7">
      <w:pPr>
        <w:jc w:val="center"/>
        <w:rPr>
          <w:b/>
          <w:sz w:val="20"/>
          <w:szCs w:val="20"/>
        </w:rPr>
      </w:pPr>
    </w:p>
    <w:p w:rsidR="003776E7" w:rsidRPr="003776E7" w:rsidRDefault="003776E7" w:rsidP="003776E7">
      <w:pPr>
        <w:jc w:val="center"/>
        <w:rPr>
          <w:sz w:val="20"/>
          <w:szCs w:val="20"/>
        </w:rPr>
      </w:pPr>
      <w:r w:rsidRPr="003776E7">
        <w:rPr>
          <w:sz w:val="20"/>
          <w:szCs w:val="20"/>
        </w:rPr>
        <w:t>ПОСТАНОВЛЕНИЕ</w:t>
      </w:r>
    </w:p>
    <w:p w:rsidR="003776E7" w:rsidRPr="003776E7" w:rsidRDefault="003776E7" w:rsidP="003776E7">
      <w:pPr>
        <w:jc w:val="center"/>
        <w:rPr>
          <w:sz w:val="20"/>
          <w:szCs w:val="20"/>
        </w:rPr>
      </w:pPr>
    </w:p>
    <w:p w:rsidR="003776E7" w:rsidRPr="003776E7" w:rsidRDefault="003776E7" w:rsidP="003776E7">
      <w:pPr>
        <w:jc w:val="center"/>
        <w:rPr>
          <w:sz w:val="20"/>
          <w:szCs w:val="20"/>
        </w:rPr>
      </w:pPr>
      <w:r w:rsidRPr="003776E7">
        <w:rPr>
          <w:sz w:val="20"/>
          <w:szCs w:val="20"/>
        </w:rPr>
        <w:t>от 31.07.2020 № 338</w:t>
      </w:r>
    </w:p>
    <w:p w:rsidR="003776E7" w:rsidRPr="003776E7" w:rsidRDefault="003776E7" w:rsidP="003776E7">
      <w:pPr>
        <w:jc w:val="center"/>
        <w:rPr>
          <w:sz w:val="20"/>
          <w:szCs w:val="20"/>
        </w:rPr>
      </w:pPr>
    </w:p>
    <w:p w:rsidR="003776E7" w:rsidRPr="003776E7" w:rsidRDefault="003776E7" w:rsidP="003776E7">
      <w:pPr>
        <w:jc w:val="center"/>
        <w:rPr>
          <w:sz w:val="20"/>
          <w:szCs w:val="20"/>
        </w:rPr>
      </w:pPr>
      <w:r w:rsidRPr="003776E7">
        <w:rPr>
          <w:sz w:val="20"/>
          <w:szCs w:val="20"/>
        </w:rPr>
        <w:t>р.п. Угловка</w:t>
      </w:r>
    </w:p>
    <w:p w:rsidR="003776E7" w:rsidRPr="003776E7" w:rsidRDefault="003776E7" w:rsidP="003776E7">
      <w:pPr>
        <w:rPr>
          <w:sz w:val="20"/>
          <w:szCs w:val="20"/>
        </w:rPr>
      </w:pPr>
    </w:p>
    <w:p w:rsidR="003776E7" w:rsidRPr="003776E7" w:rsidRDefault="003776E7" w:rsidP="003776E7">
      <w:pPr>
        <w:jc w:val="center"/>
        <w:rPr>
          <w:b/>
          <w:sz w:val="20"/>
          <w:szCs w:val="20"/>
        </w:rPr>
      </w:pPr>
      <w:r w:rsidRPr="003776E7">
        <w:rPr>
          <w:b/>
          <w:sz w:val="20"/>
          <w:szCs w:val="20"/>
        </w:rPr>
        <w:t>Об определении гарантирующих организаций в сфере</w:t>
      </w:r>
    </w:p>
    <w:p w:rsidR="003776E7" w:rsidRPr="003776E7" w:rsidRDefault="003776E7" w:rsidP="003776E7">
      <w:pPr>
        <w:jc w:val="center"/>
        <w:rPr>
          <w:b/>
          <w:sz w:val="20"/>
          <w:szCs w:val="20"/>
        </w:rPr>
      </w:pPr>
      <w:r w:rsidRPr="003776E7">
        <w:rPr>
          <w:b/>
          <w:sz w:val="20"/>
          <w:szCs w:val="20"/>
        </w:rPr>
        <w:t>холодного водоснабжения и водоотведения и определение зоны их деятельности</w:t>
      </w:r>
    </w:p>
    <w:p w:rsidR="003776E7" w:rsidRPr="003776E7" w:rsidRDefault="003776E7" w:rsidP="003776E7">
      <w:pPr>
        <w:jc w:val="center"/>
        <w:rPr>
          <w:b/>
          <w:sz w:val="20"/>
          <w:szCs w:val="20"/>
        </w:rPr>
      </w:pPr>
    </w:p>
    <w:p w:rsidR="003776E7" w:rsidRPr="003776E7" w:rsidRDefault="003776E7" w:rsidP="003776E7">
      <w:pPr>
        <w:jc w:val="both"/>
        <w:rPr>
          <w:sz w:val="20"/>
          <w:szCs w:val="20"/>
        </w:rPr>
      </w:pPr>
      <w:r w:rsidRPr="003776E7">
        <w:rPr>
          <w:sz w:val="20"/>
          <w:szCs w:val="20"/>
        </w:rPr>
        <w:t xml:space="preserve">               В соответствии с Федеральным законом от 06.10.2003г. №131-ФЗ «Об общих принципах организации местного самоуправления в Российской Федерации», в целях реализации Федерального закона от 17.12.2011г № 416-ФЗ «О водоснабжении и водоотведении», в соответствии с Уставом Угловского городского поселения Администрация Угловского городского поселения </w:t>
      </w:r>
    </w:p>
    <w:p w:rsidR="003776E7" w:rsidRPr="003776E7" w:rsidRDefault="003776E7" w:rsidP="003776E7">
      <w:pPr>
        <w:jc w:val="both"/>
        <w:rPr>
          <w:sz w:val="20"/>
          <w:szCs w:val="20"/>
        </w:rPr>
      </w:pPr>
      <w:r w:rsidRPr="003776E7">
        <w:rPr>
          <w:b/>
          <w:sz w:val="20"/>
          <w:szCs w:val="20"/>
        </w:rPr>
        <w:t xml:space="preserve"> ПОСТАНОВЛЯЕТ</w:t>
      </w:r>
      <w:r w:rsidRPr="003776E7">
        <w:rPr>
          <w:sz w:val="20"/>
          <w:szCs w:val="20"/>
        </w:rPr>
        <w:t>:</w:t>
      </w:r>
    </w:p>
    <w:p w:rsidR="003776E7" w:rsidRPr="003776E7" w:rsidRDefault="003776E7" w:rsidP="003776E7">
      <w:pPr>
        <w:jc w:val="both"/>
        <w:rPr>
          <w:sz w:val="20"/>
          <w:szCs w:val="20"/>
        </w:rPr>
      </w:pPr>
      <w:r w:rsidRPr="003776E7">
        <w:rPr>
          <w:sz w:val="20"/>
          <w:szCs w:val="20"/>
        </w:rPr>
        <w:t xml:space="preserve">    1.Определить гарантирующей организацией в сфере холодного водоснабжения и водоотведения на территории Угловского городского поселения общество с ограниченной ответственностью «Д-ГРУПП» с 01.08.2020года, за исключением территории улиц  р.п</w:t>
      </w:r>
      <w:proofErr w:type="gramStart"/>
      <w:r w:rsidRPr="003776E7">
        <w:rPr>
          <w:sz w:val="20"/>
          <w:szCs w:val="20"/>
        </w:rPr>
        <w:t>.У</w:t>
      </w:r>
      <w:proofErr w:type="gramEnd"/>
      <w:r w:rsidRPr="003776E7">
        <w:rPr>
          <w:sz w:val="20"/>
          <w:szCs w:val="20"/>
        </w:rPr>
        <w:t>гловка    (Приложение №1).</w:t>
      </w:r>
    </w:p>
    <w:p w:rsidR="003776E7" w:rsidRPr="003776E7" w:rsidRDefault="003776E7" w:rsidP="003776E7">
      <w:pPr>
        <w:jc w:val="both"/>
        <w:rPr>
          <w:sz w:val="20"/>
          <w:szCs w:val="20"/>
        </w:rPr>
      </w:pPr>
      <w:r w:rsidRPr="003776E7">
        <w:rPr>
          <w:sz w:val="20"/>
          <w:szCs w:val="20"/>
        </w:rPr>
        <w:t xml:space="preserve">2.Определить, что зоной деятельности гарантирующей организации общества с ограниченной ответственностью «Д-ГРУПП» является территория Угловского городского поселения, за исключением территории улиц, на которых  расположены объекты,  </w:t>
      </w:r>
      <w:proofErr w:type="gramStart"/>
      <w:r w:rsidRPr="003776E7">
        <w:rPr>
          <w:sz w:val="20"/>
          <w:szCs w:val="20"/>
        </w:rPr>
        <w:t>согласно Приложения</w:t>
      </w:r>
      <w:proofErr w:type="gramEnd"/>
      <w:r w:rsidRPr="003776E7">
        <w:rPr>
          <w:sz w:val="20"/>
          <w:szCs w:val="20"/>
        </w:rPr>
        <w:t xml:space="preserve"> №1.</w:t>
      </w:r>
    </w:p>
    <w:p w:rsidR="003776E7" w:rsidRPr="003776E7" w:rsidRDefault="003776E7" w:rsidP="003776E7">
      <w:pPr>
        <w:jc w:val="both"/>
        <w:rPr>
          <w:sz w:val="20"/>
          <w:szCs w:val="20"/>
        </w:rPr>
      </w:pPr>
      <w:r w:rsidRPr="003776E7">
        <w:rPr>
          <w:sz w:val="20"/>
          <w:szCs w:val="20"/>
        </w:rPr>
        <w:lastRenderedPageBreak/>
        <w:t xml:space="preserve">3.Определить гарантирующей организацией в сфере холодного водоснабжения и водоотведения на территории р.п. Угловка согласно приложения №1 ОАО «РЖД» в лице Октябрьской  дирекции по </w:t>
      </w:r>
      <w:proofErr w:type="spellStart"/>
      <w:r w:rsidRPr="003776E7">
        <w:rPr>
          <w:sz w:val="20"/>
          <w:szCs w:val="20"/>
        </w:rPr>
        <w:t>тепловодоснабжению</w:t>
      </w:r>
      <w:proofErr w:type="spellEnd"/>
      <w:r w:rsidRPr="003776E7">
        <w:rPr>
          <w:sz w:val="20"/>
          <w:szCs w:val="20"/>
        </w:rPr>
        <w:t xml:space="preserve"> Московского территориального участка</w:t>
      </w:r>
      <w:proofErr w:type="gramStart"/>
      <w:r w:rsidRPr="003776E7">
        <w:rPr>
          <w:sz w:val="20"/>
          <w:szCs w:val="20"/>
        </w:rPr>
        <w:t xml:space="preserve"> .</w:t>
      </w:r>
      <w:proofErr w:type="gramEnd"/>
    </w:p>
    <w:p w:rsidR="003776E7" w:rsidRPr="003776E7" w:rsidRDefault="003776E7" w:rsidP="003776E7">
      <w:pPr>
        <w:jc w:val="both"/>
        <w:rPr>
          <w:sz w:val="20"/>
          <w:szCs w:val="20"/>
        </w:rPr>
      </w:pPr>
      <w:r w:rsidRPr="003776E7">
        <w:rPr>
          <w:sz w:val="20"/>
          <w:szCs w:val="20"/>
        </w:rPr>
        <w:t xml:space="preserve">4.Определить, что зоной деятельности гарантирующей организации ОАО «РЖД» в лице Октябрьской  дирекции по </w:t>
      </w:r>
      <w:proofErr w:type="spellStart"/>
      <w:r w:rsidRPr="003776E7">
        <w:rPr>
          <w:sz w:val="20"/>
          <w:szCs w:val="20"/>
        </w:rPr>
        <w:t>тепловодоснабжению</w:t>
      </w:r>
      <w:proofErr w:type="spellEnd"/>
      <w:r w:rsidRPr="003776E7">
        <w:rPr>
          <w:sz w:val="20"/>
          <w:szCs w:val="20"/>
        </w:rPr>
        <w:t xml:space="preserve"> Московского территориального участка является территория  улиц, на которых расположены объекты,  </w:t>
      </w:r>
      <w:proofErr w:type="gramStart"/>
      <w:r w:rsidRPr="003776E7">
        <w:rPr>
          <w:sz w:val="20"/>
          <w:szCs w:val="20"/>
        </w:rPr>
        <w:t>согласно Приложения</w:t>
      </w:r>
      <w:proofErr w:type="gramEnd"/>
      <w:r w:rsidRPr="003776E7">
        <w:rPr>
          <w:sz w:val="20"/>
          <w:szCs w:val="20"/>
        </w:rPr>
        <w:t xml:space="preserve"> №1.</w:t>
      </w:r>
    </w:p>
    <w:p w:rsidR="003776E7" w:rsidRPr="003776E7" w:rsidRDefault="003776E7" w:rsidP="003776E7">
      <w:pPr>
        <w:jc w:val="both"/>
        <w:rPr>
          <w:sz w:val="20"/>
          <w:szCs w:val="20"/>
        </w:rPr>
      </w:pPr>
      <w:r w:rsidRPr="003776E7">
        <w:rPr>
          <w:sz w:val="20"/>
          <w:szCs w:val="20"/>
        </w:rPr>
        <w:t xml:space="preserve">5. В своей деятельности Муниципальное унитарное предприятие Окуловского муниципального района «Окуловский водоканал»  и ОАО « РЖД» в лице Октябрьской  дирекции по </w:t>
      </w:r>
      <w:proofErr w:type="spellStart"/>
      <w:r w:rsidRPr="003776E7">
        <w:rPr>
          <w:sz w:val="20"/>
          <w:szCs w:val="20"/>
        </w:rPr>
        <w:t>тепловодоснабжению</w:t>
      </w:r>
      <w:proofErr w:type="spellEnd"/>
      <w:r w:rsidRPr="003776E7">
        <w:rPr>
          <w:sz w:val="20"/>
          <w:szCs w:val="20"/>
        </w:rPr>
        <w:t xml:space="preserve"> Московского территориального участка должны руководствоваться требованиями Федерального закона от 07 декабря 2011 года №416-ФЗ «О водоснабжении и водоотведении»:</w:t>
      </w:r>
    </w:p>
    <w:p w:rsidR="003776E7" w:rsidRPr="003776E7" w:rsidRDefault="003776E7" w:rsidP="003776E7">
      <w:pPr>
        <w:jc w:val="both"/>
        <w:rPr>
          <w:sz w:val="20"/>
          <w:szCs w:val="20"/>
        </w:rPr>
      </w:pPr>
      <w:r w:rsidRPr="003776E7">
        <w:rPr>
          <w:sz w:val="20"/>
          <w:szCs w:val="20"/>
        </w:rPr>
        <w:t>5.1. обеспечить холодное водоснабжение и водоотведение абонентов присоединенных в установленном порядке к централизованной системе холодного водоснабжения и водоотведения;</w:t>
      </w:r>
    </w:p>
    <w:p w:rsidR="003776E7" w:rsidRPr="003776E7" w:rsidRDefault="003776E7" w:rsidP="003776E7">
      <w:pPr>
        <w:jc w:val="both"/>
        <w:rPr>
          <w:sz w:val="20"/>
          <w:szCs w:val="20"/>
        </w:rPr>
      </w:pPr>
      <w:r w:rsidRPr="003776E7">
        <w:rPr>
          <w:sz w:val="20"/>
          <w:szCs w:val="20"/>
        </w:rPr>
        <w:t xml:space="preserve"> 5.2 заключить договоры, необходимые для обеспечения надежного и бесперебойного холодного водоснабжения и водоотведения в соответствии с требованиями законодательства  Российской Федерации.</w:t>
      </w:r>
    </w:p>
    <w:p w:rsidR="003776E7" w:rsidRPr="003776E7" w:rsidRDefault="003776E7" w:rsidP="003776E7">
      <w:pPr>
        <w:jc w:val="both"/>
        <w:rPr>
          <w:sz w:val="20"/>
          <w:szCs w:val="20"/>
        </w:rPr>
      </w:pPr>
      <w:r w:rsidRPr="003776E7">
        <w:rPr>
          <w:sz w:val="20"/>
          <w:szCs w:val="20"/>
        </w:rPr>
        <w:t>6.Отменить Постановление Администрации Угловского городского поселения  от 24.11.2015 № 410</w:t>
      </w:r>
      <w:r w:rsidRPr="003776E7">
        <w:rPr>
          <w:b/>
          <w:sz w:val="20"/>
          <w:szCs w:val="20"/>
        </w:rPr>
        <w:t xml:space="preserve"> «</w:t>
      </w:r>
      <w:r w:rsidRPr="003776E7">
        <w:rPr>
          <w:sz w:val="20"/>
          <w:szCs w:val="20"/>
        </w:rPr>
        <w:t>Об определении гарантирующих организаций в сфере холодного водоснабжения и водоотведения и определение зоны их деятельности» с 01.08.2020года.</w:t>
      </w:r>
    </w:p>
    <w:p w:rsidR="003776E7" w:rsidRPr="003776E7" w:rsidRDefault="003776E7" w:rsidP="003776E7">
      <w:pPr>
        <w:jc w:val="both"/>
        <w:rPr>
          <w:sz w:val="20"/>
          <w:szCs w:val="20"/>
        </w:rPr>
      </w:pPr>
      <w:r w:rsidRPr="003776E7">
        <w:rPr>
          <w:sz w:val="20"/>
          <w:szCs w:val="20"/>
        </w:rPr>
        <w:t xml:space="preserve">7.Настоящее постановление направить гарантирующим организациям общество с ограниченной ответственностью «Д-ГРУПП» и ОАО « РЖД» в лице Октябрьской  дирекции по </w:t>
      </w:r>
      <w:proofErr w:type="spellStart"/>
      <w:r w:rsidRPr="003776E7">
        <w:rPr>
          <w:sz w:val="20"/>
          <w:szCs w:val="20"/>
        </w:rPr>
        <w:t>тепловодоснабжению</w:t>
      </w:r>
      <w:proofErr w:type="spellEnd"/>
      <w:r w:rsidRPr="003776E7">
        <w:rPr>
          <w:sz w:val="20"/>
          <w:szCs w:val="20"/>
        </w:rPr>
        <w:t xml:space="preserve"> Московского территориального участка.</w:t>
      </w:r>
    </w:p>
    <w:p w:rsidR="003776E7" w:rsidRPr="003776E7" w:rsidRDefault="003776E7" w:rsidP="003776E7">
      <w:pPr>
        <w:pStyle w:val="a6"/>
        <w:spacing w:after="0"/>
        <w:ind w:left="0"/>
        <w:jc w:val="both"/>
        <w:rPr>
          <w:sz w:val="20"/>
          <w:szCs w:val="20"/>
        </w:rPr>
      </w:pPr>
      <w:r w:rsidRPr="003776E7">
        <w:rPr>
          <w:sz w:val="20"/>
          <w:szCs w:val="20"/>
        </w:rPr>
        <w:t xml:space="preserve"> 8.Опубликовать данное постановление в бюллетене «Официальный вестник </w:t>
      </w:r>
    </w:p>
    <w:p w:rsidR="003776E7" w:rsidRPr="003776E7" w:rsidRDefault="003776E7" w:rsidP="003776E7">
      <w:pPr>
        <w:jc w:val="both"/>
        <w:rPr>
          <w:sz w:val="20"/>
          <w:szCs w:val="20"/>
        </w:rPr>
      </w:pPr>
      <w:r w:rsidRPr="003776E7">
        <w:rPr>
          <w:sz w:val="20"/>
          <w:szCs w:val="20"/>
        </w:rPr>
        <w:t xml:space="preserve">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по адресу: </w:t>
      </w:r>
      <w:hyperlink r:id="rId10" w:history="1">
        <w:r w:rsidRPr="003776E7">
          <w:rPr>
            <w:rStyle w:val="a5"/>
            <w:sz w:val="20"/>
            <w:szCs w:val="20"/>
            <w:lang w:val="en-US"/>
          </w:rPr>
          <w:t>www</w:t>
        </w:r>
        <w:r w:rsidRPr="003776E7">
          <w:rPr>
            <w:rStyle w:val="a5"/>
            <w:sz w:val="20"/>
            <w:szCs w:val="20"/>
          </w:rPr>
          <w:t>.</w:t>
        </w:r>
        <w:proofErr w:type="spellStart"/>
        <w:r w:rsidRPr="003776E7">
          <w:rPr>
            <w:rStyle w:val="a5"/>
            <w:sz w:val="20"/>
            <w:szCs w:val="20"/>
            <w:lang w:val="en-US"/>
          </w:rPr>
          <w:t>uglovkaadm</w:t>
        </w:r>
        <w:proofErr w:type="spellEnd"/>
        <w:r w:rsidRPr="003776E7">
          <w:rPr>
            <w:rStyle w:val="a5"/>
            <w:sz w:val="20"/>
            <w:szCs w:val="20"/>
          </w:rPr>
          <w:t>.</w:t>
        </w:r>
        <w:proofErr w:type="spellStart"/>
        <w:r w:rsidRPr="003776E7">
          <w:rPr>
            <w:rStyle w:val="a5"/>
            <w:sz w:val="20"/>
            <w:szCs w:val="20"/>
            <w:lang w:val="en-US"/>
          </w:rPr>
          <w:t>ru</w:t>
        </w:r>
        <w:proofErr w:type="spellEnd"/>
      </w:hyperlink>
    </w:p>
    <w:p w:rsidR="003776E7" w:rsidRPr="003776E7" w:rsidRDefault="003776E7" w:rsidP="003776E7">
      <w:pPr>
        <w:rPr>
          <w:sz w:val="20"/>
          <w:szCs w:val="20"/>
        </w:rPr>
      </w:pPr>
    </w:p>
    <w:p w:rsidR="003776E7" w:rsidRPr="003776E7" w:rsidRDefault="003776E7" w:rsidP="003776E7">
      <w:pPr>
        <w:rPr>
          <w:b/>
          <w:sz w:val="20"/>
          <w:szCs w:val="20"/>
        </w:rPr>
      </w:pPr>
      <w:r w:rsidRPr="003776E7">
        <w:rPr>
          <w:b/>
          <w:sz w:val="20"/>
          <w:szCs w:val="20"/>
        </w:rPr>
        <w:t xml:space="preserve">Глава Угловского городского поселения      </w:t>
      </w:r>
      <w:proofErr w:type="spellStart"/>
      <w:r w:rsidRPr="003776E7">
        <w:rPr>
          <w:b/>
          <w:sz w:val="20"/>
          <w:szCs w:val="20"/>
        </w:rPr>
        <w:t>А.В.Стекольников</w:t>
      </w:r>
      <w:proofErr w:type="spellEnd"/>
    </w:p>
    <w:p w:rsidR="003776E7" w:rsidRPr="003776E7" w:rsidRDefault="003776E7" w:rsidP="003776E7">
      <w:pPr>
        <w:jc w:val="center"/>
        <w:rPr>
          <w:b/>
          <w:sz w:val="20"/>
          <w:szCs w:val="20"/>
        </w:rPr>
      </w:pPr>
      <w:r w:rsidRPr="003776E7">
        <w:rPr>
          <w:b/>
          <w:sz w:val="20"/>
          <w:szCs w:val="20"/>
        </w:rPr>
        <w:t>Российская Федерация</w:t>
      </w:r>
    </w:p>
    <w:p w:rsidR="003776E7" w:rsidRPr="003776E7" w:rsidRDefault="003776E7" w:rsidP="003776E7">
      <w:pPr>
        <w:jc w:val="center"/>
        <w:rPr>
          <w:b/>
          <w:sz w:val="20"/>
          <w:szCs w:val="20"/>
        </w:rPr>
      </w:pPr>
      <w:r w:rsidRPr="003776E7">
        <w:rPr>
          <w:b/>
          <w:sz w:val="20"/>
          <w:szCs w:val="20"/>
        </w:rPr>
        <w:t>Администрация Угловского городского поселения</w:t>
      </w:r>
    </w:p>
    <w:p w:rsidR="003776E7" w:rsidRPr="003776E7" w:rsidRDefault="003776E7" w:rsidP="003776E7">
      <w:pPr>
        <w:jc w:val="center"/>
        <w:rPr>
          <w:b/>
          <w:sz w:val="20"/>
          <w:szCs w:val="20"/>
        </w:rPr>
      </w:pPr>
      <w:r w:rsidRPr="003776E7">
        <w:rPr>
          <w:b/>
          <w:sz w:val="20"/>
          <w:szCs w:val="20"/>
        </w:rPr>
        <w:t>Окуловского муниципального района Новгородской области</w:t>
      </w:r>
    </w:p>
    <w:p w:rsidR="003776E7" w:rsidRPr="003776E7" w:rsidRDefault="003776E7" w:rsidP="003776E7">
      <w:pPr>
        <w:jc w:val="center"/>
        <w:rPr>
          <w:sz w:val="20"/>
          <w:szCs w:val="20"/>
        </w:rPr>
      </w:pPr>
    </w:p>
    <w:p w:rsidR="003776E7" w:rsidRPr="00F31410" w:rsidRDefault="003776E7" w:rsidP="00F31410">
      <w:pPr>
        <w:jc w:val="center"/>
        <w:rPr>
          <w:b/>
          <w:sz w:val="20"/>
          <w:szCs w:val="20"/>
        </w:rPr>
      </w:pPr>
      <w:r w:rsidRPr="003776E7">
        <w:rPr>
          <w:b/>
          <w:sz w:val="20"/>
          <w:szCs w:val="20"/>
        </w:rPr>
        <w:t>ПОСТАНОВЛЕНИЕ</w:t>
      </w:r>
    </w:p>
    <w:p w:rsidR="003776E7" w:rsidRPr="003776E7" w:rsidRDefault="003776E7" w:rsidP="00F31410">
      <w:pPr>
        <w:tabs>
          <w:tab w:val="left" w:pos="4536"/>
        </w:tabs>
        <w:spacing w:line="240" w:lineRule="exact"/>
        <w:jc w:val="center"/>
        <w:rPr>
          <w:sz w:val="20"/>
          <w:szCs w:val="20"/>
        </w:rPr>
      </w:pPr>
      <w:r w:rsidRPr="003776E7">
        <w:rPr>
          <w:sz w:val="20"/>
          <w:szCs w:val="20"/>
        </w:rPr>
        <w:t>от 06.08.2020 № 348</w:t>
      </w:r>
    </w:p>
    <w:p w:rsidR="003776E7" w:rsidRPr="003776E7" w:rsidRDefault="003776E7" w:rsidP="003776E7">
      <w:pPr>
        <w:tabs>
          <w:tab w:val="left" w:pos="3060"/>
        </w:tabs>
        <w:spacing w:line="240" w:lineRule="exact"/>
        <w:jc w:val="center"/>
        <w:rPr>
          <w:sz w:val="20"/>
          <w:szCs w:val="20"/>
        </w:rPr>
      </w:pPr>
      <w:r w:rsidRPr="003776E7">
        <w:rPr>
          <w:sz w:val="20"/>
          <w:szCs w:val="20"/>
        </w:rPr>
        <w:t>р.п. Угловка</w:t>
      </w:r>
    </w:p>
    <w:p w:rsidR="003776E7" w:rsidRPr="003776E7" w:rsidRDefault="003776E7" w:rsidP="003776E7">
      <w:pPr>
        <w:tabs>
          <w:tab w:val="left" w:pos="3060"/>
        </w:tabs>
        <w:spacing w:line="240" w:lineRule="exact"/>
        <w:jc w:val="center"/>
        <w:rPr>
          <w:sz w:val="20"/>
          <w:szCs w:val="20"/>
        </w:rPr>
      </w:pPr>
    </w:p>
    <w:p w:rsidR="003776E7" w:rsidRPr="003776E7" w:rsidRDefault="003776E7" w:rsidP="003776E7">
      <w:pPr>
        <w:spacing w:line="320" w:lineRule="exact"/>
        <w:jc w:val="center"/>
        <w:rPr>
          <w:b/>
          <w:sz w:val="20"/>
          <w:szCs w:val="20"/>
        </w:rPr>
      </w:pPr>
      <w:r w:rsidRPr="003776E7">
        <w:rPr>
          <w:b/>
          <w:sz w:val="20"/>
          <w:szCs w:val="20"/>
        </w:rPr>
        <w:t>О внесении изменений в Постановление №369 от 31.08.2016г «О комиссии по землепользованию и застройке Угловского городского поселения»</w:t>
      </w:r>
    </w:p>
    <w:p w:rsidR="003776E7" w:rsidRPr="003776E7" w:rsidRDefault="003776E7" w:rsidP="003776E7">
      <w:pPr>
        <w:spacing w:line="320" w:lineRule="exact"/>
        <w:rPr>
          <w:b/>
          <w:sz w:val="20"/>
          <w:szCs w:val="20"/>
        </w:rPr>
      </w:pPr>
    </w:p>
    <w:p w:rsidR="003776E7" w:rsidRPr="003776E7" w:rsidRDefault="003776E7" w:rsidP="003776E7">
      <w:pPr>
        <w:spacing w:line="320" w:lineRule="exact"/>
        <w:rPr>
          <w:b/>
          <w:sz w:val="20"/>
          <w:szCs w:val="20"/>
        </w:rPr>
      </w:pPr>
    </w:p>
    <w:p w:rsidR="003776E7" w:rsidRPr="003776E7" w:rsidRDefault="003776E7" w:rsidP="003776E7">
      <w:pPr>
        <w:spacing w:line="320" w:lineRule="exact"/>
        <w:jc w:val="both"/>
        <w:rPr>
          <w:sz w:val="20"/>
          <w:szCs w:val="20"/>
        </w:rPr>
      </w:pPr>
      <w:r w:rsidRPr="003776E7">
        <w:rPr>
          <w:sz w:val="20"/>
          <w:szCs w:val="20"/>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Градостроительным кодексом Российской Федерации, Уставом Угловского городского поселения Администрация Угловского городского поселения </w:t>
      </w:r>
    </w:p>
    <w:p w:rsidR="003776E7" w:rsidRPr="003776E7" w:rsidRDefault="003776E7" w:rsidP="003776E7">
      <w:pPr>
        <w:spacing w:line="320" w:lineRule="exact"/>
        <w:jc w:val="both"/>
        <w:rPr>
          <w:b/>
          <w:sz w:val="20"/>
          <w:szCs w:val="20"/>
        </w:rPr>
      </w:pPr>
      <w:r w:rsidRPr="003776E7">
        <w:rPr>
          <w:b/>
          <w:sz w:val="20"/>
          <w:szCs w:val="20"/>
        </w:rPr>
        <w:t>ПОСТАНОВЛЯЕТ:</w:t>
      </w:r>
    </w:p>
    <w:p w:rsidR="003776E7" w:rsidRPr="003776E7" w:rsidRDefault="003776E7" w:rsidP="003776E7">
      <w:pPr>
        <w:spacing w:line="320" w:lineRule="exact"/>
        <w:jc w:val="both"/>
        <w:rPr>
          <w:sz w:val="20"/>
          <w:szCs w:val="20"/>
        </w:rPr>
      </w:pPr>
      <w:r w:rsidRPr="003776E7">
        <w:rPr>
          <w:sz w:val="20"/>
          <w:szCs w:val="20"/>
        </w:rPr>
        <w:t xml:space="preserve">            1.Внести изменения в постановление №369 от 31.08.2016 «О комиссии по землепользованию и застройке Угловского городского поселения», а именно: изложить пункт 2 постановления в следующей редакции:</w:t>
      </w:r>
    </w:p>
    <w:p w:rsidR="003776E7" w:rsidRPr="003776E7" w:rsidRDefault="003776E7" w:rsidP="003776E7">
      <w:pPr>
        <w:spacing w:line="320" w:lineRule="exact"/>
        <w:jc w:val="both"/>
        <w:rPr>
          <w:sz w:val="20"/>
          <w:szCs w:val="20"/>
        </w:rPr>
      </w:pPr>
      <w:r w:rsidRPr="003776E7">
        <w:rPr>
          <w:sz w:val="20"/>
          <w:szCs w:val="20"/>
        </w:rPr>
        <w:t>«Утвердить состав комиссии по работе с правилами землепользования и застройки Угловского городского поселения</w:t>
      </w:r>
    </w:p>
    <w:p w:rsidR="003776E7" w:rsidRPr="003776E7" w:rsidRDefault="003776E7" w:rsidP="003776E7">
      <w:pPr>
        <w:spacing w:line="320" w:lineRule="exact"/>
        <w:jc w:val="both"/>
        <w:rPr>
          <w:sz w:val="20"/>
          <w:szCs w:val="20"/>
        </w:rPr>
      </w:pPr>
      <w:proofErr w:type="spellStart"/>
      <w:r w:rsidRPr="003776E7">
        <w:rPr>
          <w:b/>
          <w:sz w:val="20"/>
          <w:szCs w:val="20"/>
        </w:rPr>
        <w:t>Стекольников</w:t>
      </w:r>
      <w:proofErr w:type="spellEnd"/>
      <w:r w:rsidRPr="003776E7">
        <w:rPr>
          <w:b/>
          <w:sz w:val="20"/>
          <w:szCs w:val="20"/>
        </w:rPr>
        <w:t xml:space="preserve"> А.В.</w:t>
      </w:r>
      <w:r w:rsidRPr="003776E7">
        <w:rPr>
          <w:sz w:val="20"/>
          <w:szCs w:val="20"/>
        </w:rPr>
        <w:t xml:space="preserve"> - Глава Угловского городского поселения, председатель комиссии;</w:t>
      </w:r>
    </w:p>
    <w:p w:rsidR="003776E7" w:rsidRPr="003776E7" w:rsidRDefault="003776E7" w:rsidP="003776E7">
      <w:pPr>
        <w:spacing w:line="320" w:lineRule="exact"/>
        <w:jc w:val="both"/>
        <w:rPr>
          <w:sz w:val="20"/>
          <w:szCs w:val="20"/>
        </w:rPr>
      </w:pPr>
      <w:r w:rsidRPr="003776E7">
        <w:rPr>
          <w:b/>
          <w:sz w:val="20"/>
          <w:szCs w:val="20"/>
        </w:rPr>
        <w:t>Звонарева Т.Н.</w:t>
      </w:r>
      <w:r w:rsidRPr="003776E7">
        <w:rPr>
          <w:sz w:val="20"/>
          <w:szCs w:val="20"/>
        </w:rPr>
        <w:t xml:space="preserve"> - Заместитель Главы администрации, заместитель председателя комиссии;</w:t>
      </w:r>
    </w:p>
    <w:p w:rsidR="003776E7" w:rsidRPr="003776E7" w:rsidRDefault="003776E7" w:rsidP="003776E7">
      <w:pPr>
        <w:spacing w:line="320" w:lineRule="exact"/>
        <w:jc w:val="both"/>
        <w:rPr>
          <w:sz w:val="20"/>
          <w:szCs w:val="20"/>
        </w:rPr>
      </w:pPr>
      <w:r w:rsidRPr="003776E7">
        <w:rPr>
          <w:b/>
          <w:sz w:val="20"/>
          <w:szCs w:val="20"/>
        </w:rPr>
        <w:t>Поварухина Е.Н.</w:t>
      </w:r>
      <w:r w:rsidRPr="003776E7">
        <w:rPr>
          <w:sz w:val="20"/>
          <w:szCs w:val="20"/>
        </w:rPr>
        <w:t xml:space="preserve"> - старший служащий Администрации Угловского городского поселения, секретарь комиссии;</w:t>
      </w:r>
    </w:p>
    <w:p w:rsidR="003776E7" w:rsidRPr="003776E7" w:rsidRDefault="003776E7" w:rsidP="003776E7">
      <w:pPr>
        <w:spacing w:line="320" w:lineRule="exact"/>
        <w:jc w:val="center"/>
        <w:rPr>
          <w:b/>
          <w:sz w:val="20"/>
          <w:szCs w:val="20"/>
        </w:rPr>
      </w:pPr>
      <w:r w:rsidRPr="003776E7">
        <w:rPr>
          <w:b/>
          <w:sz w:val="20"/>
          <w:szCs w:val="20"/>
        </w:rPr>
        <w:t>Члены комиссии:</w:t>
      </w:r>
    </w:p>
    <w:p w:rsidR="003776E7" w:rsidRPr="003776E7" w:rsidRDefault="003776E7" w:rsidP="003776E7">
      <w:pPr>
        <w:spacing w:line="320" w:lineRule="exact"/>
        <w:jc w:val="both"/>
        <w:rPr>
          <w:sz w:val="20"/>
          <w:szCs w:val="20"/>
        </w:rPr>
      </w:pPr>
      <w:r w:rsidRPr="003776E7">
        <w:rPr>
          <w:b/>
          <w:sz w:val="20"/>
          <w:szCs w:val="20"/>
        </w:rPr>
        <w:t>Дмитриева Т.И.</w:t>
      </w:r>
      <w:r w:rsidRPr="003776E7">
        <w:rPr>
          <w:sz w:val="20"/>
          <w:szCs w:val="20"/>
        </w:rPr>
        <w:t xml:space="preserve"> -  старший служащий Администрации Угловского городского поселения;</w:t>
      </w:r>
    </w:p>
    <w:p w:rsidR="003776E7" w:rsidRPr="003776E7" w:rsidRDefault="003776E7" w:rsidP="003776E7">
      <w:pPr>
        <w:spacing w:line="320" w:lineRule="exact"/>
        <w:jc w:val="both"/>
        <w:rPr>
          <w:b/>
          <w:sz w:val="20"/>
          <w:szCs w:val="20"/>
        </w:rPr>
      </w:pPr>
      <w:proofErr w:type="spellStart"/>
      <w:r w:rsidRPr="003776E7">
        <w:rPr>
          <w:b/>
          <w:sz w:val="20"/>
          <w:szCs w:val="20"/>
        </w:rPr>
        <w:t>Каликулина</w:t>
      </w:r>
      <w:proofErr w:type="spellEnd"/>
      <w:r w:rsidRPr="003776E7">
        <w:rPr>
          <w:b/>
          <w:sz w:val="20"/>
          <w:szCs w:val="20"/>
        </w:rPr>
        <w:t xml:space="preserve"> Ю.А. - </w:t>
      </w:r>
      <w:r w:rsidRPr="003776E7">
        <w:rPr>
          <w:sz w:val="20"/>
          <w:szCs w:val="20"/>
        </w:rPr>
        <w:t>ведущий  служащий - эксперт Администрации Угловского городского  поселения;</w:t>
      </w:r>
    </w:p>
    <w:p w:rsidR="003776E7" w:rsidRPr="003776E7" w:rsidRDefault="003776E7" w:rsidP="003776E7">
      <w:pPr>
        <w:spacing w:line="320" w:lineRule="exact"/>
        <w:jc w:val="both"/>
        <w:rPr>
          <w:sz w:val="20"/>
          <w:szCs w:val="20"/>
        </w:rPr>
      </w:pPr>
      <w:r w:rsidRPr="003776E7">
        <w:rPr>
          <w:b/>
          <w:sz w:val="20"/>
          <w:szCs w:val="20"/>
        </w:rPr>
        <w:lastRenderedPageBreak/>
        <w:t>Жданова Е.П.</w:t>
      </w:r>
      <w:r w:rsidRPr="003776E7">
        <w:rPr>
          <w:sz w:val="20"/>
          <w:szCs w:val="20"/>
        </w:rPr>
        <w:t xml:space="preserve"> – специалист 1 категории и Администрации Угловского городского поселения</w:t>
      </w:r>
    </w:p>
    <w:p w:rsidR="003776E7" w:rsidRPr="003776E7" w:rsidRDefault="003776E7" w:rsidP="003776E7">
      <w:pPr>
        <w:spacing w:line="320" w:lineRule="exact"/>
        <w:jc w:val="both"/>
        <w:rPr>
          <w:sz w:val="20"/>
          <w:szCs w:val="20"/>
        </w:rPr>
      </w:pPr>
      <w:r w:rsidRPr="003776E7">
        <w:rPr>
          <w:b/>
          <w:sz w:val="20"/>
          <w:szCs w:val="20"/>
        </w:rPr>
        <w:t>Дмитриев Н.А</w:t>
      </w:r>
      <w:r w:rsidRPr="003776E7">
        <w:rPr>
          <w:sz w:val="20"/>
          <w:szCs w:val="20"/>
        </w:rPr>
        <w:t>. - депутат Совета депутатов Угловского городского поселения;</w:t>
      </w:r>
    </w:p>
    <w:p w:rsidR="003776E7" w:rsidRPr="003776E7" w:rsidRDefault="003776E7" w:rsidP="003776E7">
      <w:pPr>
        <w:jc w:val="both"/>
        <w:rPr>
          <w:sz w:val="20"/>
          <w:szCs w:val="20"/>
        </w:rPr>
      </w:pPr>
      <w:r w:rsidRPr="003776E7">
        <w:rPr>
          <w:b/>
          <w:sz w:val="20"/>
          <w:szCs w:val="20"/>
        </w:rPr>
        <w:t xml:space="preserve">  Петрова Н.А.</w:t>
      </w:r>
      <w:r w:rsidRPr="003776E7">
        <w:rPr>
          <w:sz w:val="20"/>
          <w:szCs w:val="20"/>
        </w:rPr>
        <w:t xml:space="preserve"> -  депутат Совета депутатов Угловского городского поселения».</w:t>
      </w:r>
    </w:p>
    <w:p w:rsidR="003776E7" w:rsidRPr="003776E7" w:rsidRDefault="003776E7" w:rsidP="003776E7">
      <w:pPr>
        <w:jc w:val="both"/>
        <w:rPr>
          <w:sz w:val="20"/>
          <w:szCs w:val="20"/>
        </w:rPr>
      </w:pPr>
      <w:r w:rsidRPr="003776E7">
        <w:rPr>
          <w:sz w:val="20"/>
          <w:szCs w:val="20"/>
        </w:rPr>
        <w:t xml:space="preserve">        2. Считать утратившими силу: постановление Администрации Угловского городского поселения от 19.10.2018 г №551 «О внесении изменений в Постановление №369 от 31.08.2016г «О комиссии по землепользованию и застройке Угловского городского поселения».</w:t>
      </w:r>
    </w:p>
    <w:p w:rsidR="003776E7" w:rsidRPr="003776E7" w:rsidRDefault="003776E7" w:rsidP="003776E7">
      <w:pPr>
        <w:spacing w:line="320" w:lineRule="exact"/>
        <w:jc w:val="both"/>
        <w:rPr>
          <w:sz w:val="20"/>
          <w:szCs w:val="20"/>
        </w:rPr>
      </w:pPr>
      <w:r w:rsidRPr="003776E7">
        <w:rPr>
          <w:sz w:val="20"/>
          <w:szCs w:val="20"/>
        </w:rPr>
        <w:t xml:space="preserve">        3. Опубликовать настоящее постановление в газете «Окуловский вестник»,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776E7" w:rsidRPr="00F31410" w:rsidRDefault="003776E7" w:rsidP="003776E7">
      <w:pPr>
        <w:rPr>
          <w:sz w:val="20"/>
          <w:szCs w:val="20"/>
        </w:rPr>
      </w:pPr>
      <w:r w:rsidRPr="003776E7">
        <w:rPr>
          <w:b/>
          <w:sz w:val="20"/>
          <w:szCs w:val="20"/>
        </w:rPr>
        <w:t xml:space="preserve">Глава Угловского городского поселения     </w:t>
      </w:r>
      <w:proofErr w:type="spellStart"/>
      <w:r w:rsidRPr="003776E7">
        <w:rPr>
          <w:b/>
          <w:sz w:val="20"/>
          <w:szCs w:val="20"/>
        </w:rPr>
        <w:t>А.В.Стекольников</w:t>
      </w:r>
      <w:proofErr w:type="spellEnd"/>
    </w:p>
    <w:p w:rsidR="003776E7" w:rsidRPr="003776E7" w:rsidRDefault="003776E7" w:rsidP="003776E7">
      <w:pPr>
        <w:rPr>
          <w:b/>
          <w:sz w:val="20"/>
          <w:szCs w:val="20"/>
        </w:rPr>
      </w:pPr>
    </w:p>
    <w:p w:rsidR="003776E7" w:rsidRPr="003776E7" w:rsidRDefault="003776E7" w:rsidP="003776E7">
      <w:pPr>
        <w:tabs>
          <w:tab w:val="left" w:pos="8520"/>
        </w:tabs>
        <w:jc w:val="center"/>
        <w:rPr>
          <w:sz w:val="20"/>
          <w:szCs w:val="20"/>
        </w:rPr>
      </w:pPr>
      <w:r w:rsidRPr="003776E7">
        <w:rPr>
          <w:sz w:val="20"/>
          <w:szCs w:val="20"/>
        </w:rPr>
        <w:t>Российская Федерация</w:t>
      </w:r>
    </w:p>
    <w:p w:rsidR="003776E7" w:rsidRPr="003776E7" w:rsidRDefault="003776E7" w:rsidP="003776E7">
      <w:pPr>
        <w:tabs>
          <w:tab w:val="left" w:pos="8520"/>
        </w:tabs>
        <w:jc w:val="center"/>
        <w:rPr>
          <w:b/>
          <w:sz w:val="20"/>
          <w:szCs w:val="20"/>
        </w:rPr>
      </w:pPr>
      <w:r w:rsidRPr="003776E7">
        <w:rPr>
          <w:b/>
          <w:sz w:val="20"/>
          <w:szCs w:val="20"/>
        </w:rPr>
        <w:t>Администрация Угловского городского поселения</w:t>
      </w:r>
    </w:p>
    <w:p w:rsidR="003776E7" w:rsidRPr="003776E7" w:rsidRDefault="003776E7" w:rsidP="003776E7">
      <w:pPr>
        <w:tabs>
          <w:tab w:val="left" w:pos="8520"/>
        </w:tabs>
        <w:jc w:val="center"/>
        <w:rPr>
          <w:b/>
          <w:sz w:val="20"/>
          <w:szCs w:val="20"/>
        </w:rPr>
      </w:pPr>
      <w:r w:rsidRPr="003776E7">
        <w:rPr>
          <w:b/>
          <w:sz w:val="20"/>
          <w:szCs w:val="20"/>
        </w:rPr>
        <w:t>Окуловского муниципального района Новгородской области</w:t>
      </w:r>
    </w:p>
    <w:p w:rsidR="003776E7" w:rsidRPr="003776E7" w:rsidRDefault="003776E7" w:rsidP="003776E7">
      <w:pPr>
        <w:tabs>
          <w:tab w:val="left" w:pos="8520"/>
        </w:tabs>
        <w:jc w:val="center"/>
        <w:rPr>
          <w:sz w:val="20"/>
          <w:szCs w:val="20"/>
        </w:rPr>
      </w:pPr>
    </w:p>
    <w:p w:rsidR="003776E7" w:rsidRPr="003776E7" w:rsidRDefault="003776E7" w:rsidP="003776E7">
      <w:pPr>
        <w:tabs>
          <w:tab w:val="left" w:pos="8520"/>
        </w:tabs>
        <w:jc w:val="center"/>
        <w:rPr>
          <w:sz w:val="20"/>
          <w:szCs w:val="20"/>
        </w:rPr>
      </w:pPr>
      <w:proofErr w:type="gramStart"/>
      <w:r w:rsidRPr="003776E7">
        <w:rPr>
          <w:sz w:val="20"/>
          <w:szCs w:val="20"/>
        </w:rPr>
        <w:t>П</w:t>
      </w:r>
      <w:proofErr w:type="gramEnd"/>
      <w:r w:rsidRPr="003776E7">
        <w:rPr>
          <w:sz w:val="20"/>
          <w:szCs w:val="20"/>
        </w:rPr>
        <w:t xml:space="preserve"> О С Т А Н О В Л Е Н И Е</w:t>
      </w:r>
    </w:p>
    <w:p w:rsidR="003776E7" w:rsidRPr="003776E7" w:rsidRDefault="003776E7" w:rsidP="003776E7">
      <w:pPr>
        <w:tabs>
          <w:tab w:val="left" w:pos="8520"/>
        </w:tabs>
        <w:rPr>
          <w:b/>
          <w:sz w:val="20"/>
          <w:szCs w:val="20"/>
        </w:rPr>
      </w:pPr>
    </w:p>
    <w:p w:rsidR="003776E7" w:rsidRPr="003776E7" w:rsidRDefault="003776E7" w:rsidP="00F31410">
      <w:pPr>
        <w:tabs>
          <w:tab w:val="left" w:pos="8520"/>
        </w:tabs>
        <w:jc w:val="center"/>
        <w:rPr>
          <w:sz w:val="20"/>
          <w:szCs w:val="20"/>
        </w:rPr>
      </w:pPr>
      <w:r w:rsidRPr="003776E7">
        <w:rPr>
          <w:sz w:val="20"/>
          <w:szCs w:val="20"/>
        </w:rPr>
        <w:t>от  13.05.2020 № 216/1</w:t>
      </w:r>
    </w:p>
    <w:p w:rsidR="003776E7" w:rsidRPr="003776E7" w:rsidRDefault="003776E7" w:rsidP="00F31410">
      <w:pPr>
        <w:tabs>
          <w:tab w:val="left" w:pos="8520"/>
        </w:tabs>
        <w:jc w:val="center"/>
        <w:rPr>
          <w:sz w:val="20"/>
          <w:szCs w:val="20"/>
        </w:rPr>
      </w:pPr>
      <w:r w:rsidRPr="003776E7">
        <w:rPr>
          <w:sz w:val="20"/>
          <w:szCs w:val="20"/>
        </w:rPr>
        <w:t>р.п. Угловка</w:t>
      </w:r>
    </w:p>
    <w:p w:rsidR="003776E7" w:rsidRPr="003776E7" w:rsidRDefault="003776E7" w:rsidP="00F31410">
      <w:pPr>
        <w:tabs>
          <w:tab w:val="left" w:pos="8520"/>
        </w:tabs>
        <w:jc w:val="center"/>
        <w:rPr>
          <w:sz w:val="20"/>
          <w:szCs w:val="20"/>
        </w:rPr>
      </w:pPr>
    </w:p>
    <w:p w:rsidR="003776E7" w:rsidRPr="003776E7" w:rsidRDefault="003776E7" w:rsidP="00F31410">
      <w:pPr>
        <w:widowControl w:val="0"/>
        <w:autoSpaceDE w:val="0"/>
        <w:autoSpaceDN w:val="0"/>
        <w:adjustRightInd w:val="0"/>
        <w:spacing w:line="240" w:lineRule="exact"/>
        <w:ind w:right="-1"/>
        <w:jc w:val="center"/>
        <w:rPr>
          <w:b/>
          <w:bCs/>
          <w:sz w:val="20"/>
          <w:szCs w:val="20"/>
        </w:rPr>
      </w:pPr>
      <w:r w:rsidRPr="003776E7">
        <w:rPr>
          <w:b/>
          <w:bCs/>
          <w:sz w:val="20"/>
          <w:szCs w:val="20"/>
        </w:rPr>
        <w:t xml:space="preserve">О внесении изменений </w:t>
      </w:r>
      <w:r w:rsidRPr="003776E7">
        <w:rPr>
          <w:b/>
          <w:sz w:val="20"/>
          <w:szCs w:val="20"/>
        </w:rPr>
        <w:t>в Постановление администрации Угловского городского поселения № 82 от 24.06.2010г. «О создании комиссии по противодействию коррупции в Угловском городском поселении»</w:t>
      </w:r>
    </w:p>
    <w:p w:rsidR="003776E7" w:rsidRPr="003776E7" w:rsidRDefault="003776E7" w:rsidP="003776E7">
      <w:pPr>
        <w:widowControl w:val="0"/>
        <w:autoSpaceDE w:val="0"/>
        <w:autoSpaceDN w:val="0"/>
        <w:adjustRightInd w:val="0"/>
        <w:spacing w:line="360" w:lineRule="exact"/>
        <w:jc w:val="both"/>
        <w:rPr>
          <w:sz w:val="20"/>
          <w:szCs w:val="20"/>
        </w:rPr>
      </w:pPr>
      <w:r w:rsidRPr="003776E7">
        <w:rPr>
          <w:b/>
          <w:bCs/>
          <w:sz w:val="20"/>
          <w:szCs w:val="20"/>
        </w:rPr>
        <w:tab/>
      </w:r>
      <w:r w:rsidRPr="003776E7">
        <w:rPr>
          <w:sz w:val="20"/>
          <w:szCs w:val="20"/>
        </w:rPr>
        <w:t xml:space="preserve">В соответствии с Федеральным законом от 25 декабря 2008 года № 273-ФЗ « О противодействии коррупции» </w:t>
      </w:r>
    </w:p>
    <w:p w:rsidR="003776E7" w:rsidRPr="003776E7" w:rsidRDefault="003776E7" w:rsidP="003776E7">
      <w:pPr>
        <w:widowControl w:val="0"/>
        <w:autoSpaceDE w:val="0"/>
        <w:autoSpaceDN w:val="0"/>
        <w:adjustRightInd w:val="0"/>
        <w:spacing w:line="360" w:lineRule="exact"/>
        <w:jc w:val="both"/>
        <w:rPr>
          <w:b/>
          <w:sz w:val="20"/>
          <w:szCs w:val="20"/>
        </w:rPr>
      </w:pPr>
      <w:r w:rsidRPr="003776E7">
        <w:rPr>
          <w:b/>
          <w:sz w:val="20"/>
          <w:szCs w:val="20"/>
        </w:rPr>
        <w:t>ПОСТАНОВЛЯЮ:</w:t>
      </w:r>
    </w:p>
    <w:p w:rsidR="003776E7" w:rsidRPr="003776E7" w:rsidRDefault="003776E7" w:rsidP="003776E7">
      <w:pPr>
        <w:widowControl w:val="0"/>
        <w:tabs>
          <w:tab w:val="left" w:pos="426"/>
          <w:tab w:val="left" w:pos="567"/>
          <w:tab w:val="left" w:pos="709"/>
        </w:tabs>
        <w:autoSpaceDE w:val="0"/>
        <w:autoSpaceDN w:val="0"/>
        <w:adjustRightInd w:val="0"/>
        <w:spacing w:line="360" w:lineRule="exact"/>
        <w:jc w:val="both"/>
        <w:rPr>
          <w:sz w:val="20"/>
          <w:szCs w:val="20"/>
        </w:rPr>
      </w:pPr>
      <w:r w:rsidRPr="003776E7">
        <w:rPr>
          <w:sz w:val="20"/>
          <w:szCs w:val="20"/>
        </w:rPr>
        <w:t xml:space="preserve">        1. Внести изменения в постановление Администрации Угловского городского поселения от 24.06.2010 № 82 «О создании Комиссии по противодействию коррупции в Угловском городском поселении», а именно пункт 1. постановления изложить в следующей редакции:</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«1.Создать Комиссию по противодействию коррупции при администрации Угловского городского поселения в  следующем составе:</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w:t>
      </w:r>
      <w:proofErr w:type="spellStart"/>
      <w:r w:rsidRPr="003776E7">
        <w:rPr>
          <w:sz w:val="20"/>
          <w:szCs w:val="20"/>
        </w:rPr>
        <w:t>Стекольников</w:t>
      </w:r>
      <w:proofErr w:type="spellEnd"/>
      <w:r w:rsidRPr="003776E7">
        <w:rPr>
          <w:sz w:val="20"/>
          <w:szCs w:val="20"/>
        </w:rPr>
        <w:t xml:space="preserve"> А.В. – Глава Угловского городского поселения, председатель комиссии;</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Звонарева Т.Н. – заместитель Главы администрации Угловского городского поселения, заместитель председателя комиссии;</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Дмитриева Т.И. – старший служащий  администрации Угловского городского поселения, секретарь комиссии.</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Члены комиссии:</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Жданова Е.П. – ведущий специалист администрации Угловского городского поселения;</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Поварухина Е.Н. –старший служащий администрации Угловского городского поселения.</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Представитель Общественного Совета при  администрации Угловского городского поселения – по согласованию;</w:t>
      </w:r>
    </w:p>
    <w:p w:rsidR="003776E7" w:rsidRPr="003776E7" w:rsidRDefault="003776E7" w:rsidP="003776E7">
      <w:pPr>
        <w:widowControl w:val="0"/>
        <w:adjustRightInd w:val="0"/>
        <w:spacing w:before="24" w:after="24"/>
        <w:jc w:val="both"/>
        <w:rPr>
          <w:sz w:val="20"/>
          <w:szCs w:val="20"/>
        </w:rPr>
      </w:pPr>
      <w:r w:rsidRPr="003776E7">
        <w:rPr>
          <w:sz w:val="20"/>
          <w:szCs w:val="20"/>
        </w:rPr>
        <w:t xml:space="preserve">        Депутаты Совета депутатов Угловского городского поселения </w:t>
      </w:r>
      <w:proofErr w:type="gramStart"/>
      <w:r w:rsidRPr="003776E7">
        <w:rPr>
          <w:sz w:val="20"/>
          <w:szCs w:val="20"/>
        </w:rPr>
        <w:t>–п</w:t>
      </w:r>
      <w:proofErr w:type="gramEnd"/>
      <w:r w:rsidRPr="003776E7">
        <w:rPr>
          <w:sz w:val="20"/>
          <w:szCs w:val="20"/>
        </w:rPr>
        <w:t>о согласованию»</w:t>
      </w:r>
    </w:p>
    <w:p w:rsidR="003776E7" w:rsidRPr="003776E7" w:rsidRDefault="003776E7" w:rsidP="003776E7">
      <w:pPr>
        <w:tabs>
          <w:tab w:val="left" w:pos="8520"/>
        </w:tabs>
        <w:jc w:val="both"/>
        <w:rPr>
          <w:sz w:val="20"/>
          <w:szCs w:val="20"/>
        </w:rPr>
      </w:pPr>
      <w:r w:rsidRPr="003776E7">
        <w:rPr>
          <w:sz w:val="20"/>
          <w:szCs w:val="20"/>
        </w:rPr>
        <w:t xml:space="preserve">        2. Постановление  от  26.11.2018  № 624/1 «</w:t>
      </w:r>
      <w:r w:rsidRPr="003776E7">
        <w:rPr>
          <w:bCs/>
          <w:sz w:val="20"/>
          <w:szCs w:val="20"/>
        </w:rPr>
        <w:t xml:space="preserve">О внесении изменений </w:t>
      </w:r>
      <w:r w:rsidRPr="003776E7">
        <w:rPr>
          <w:sz w:val="20"/>
          <w:szCs w:val="20"/>
        </w:rPr>
        <w:t>в Постановление администрации Угловского городского поселения № 82 от 24.06.2010г. «О создании комиссии по противодействию коррупции в Угловском городском поселении» считать утратившим силу.</w:t>
      </w:r>
    </w:p>
    <w:p w:rsidR="003776E7" w:rsidRPr="003776E7" w:rsidRDefault="003776E7" w:rsidP="00F31410">
      <w:pPr>
        <w:widowControl w:val="0"/>
        <w:adjustRightInd w:val="0"/>
        <w:spacing w:before="24" w:after="24"/>
        <w:jc w:val="both"/>
        <w:rPr>
          <w:sz w:val="20"/>
          <w:szCs w:val="20"/>
        </w:rPr>
      </w:pPr>
      <w:r w:rsidRPr="003776E7">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776E7" w:rsidRPr="003776E7" w:rsidRDefault="003776E7" w:rsidP="003776E7">
      <w:pPr>
        <w:jc w:val="both"/>
        <w:rPr>
          <w:b/>
          <w:sz w:val="20"/>
          <w:szCs w:val="20"/>
        </w:rPr>
      </w:pPr>
      <w:r w:rsidRPr="003776E7">
        <w:rPr>
          <w:b/>
          <w:sz w:val="20"/>
          <w:szCs w:val="20"/>
        </w:rPr>
        <w:t xml:space="preserve">Глава городского поселения  А.В. </w:t>
      </w:r>
      <w:proofErr w:type="spellStart"/>
      <w:r w:rsidRPr="003776E7">
        <w:rPr>
          <w:b/>
          <w:sz w:val="20"/>
          <w:szCs w:val="20"/>
        </w:rPr>
        <w:t>Стекольников</w:t>
      </w:r>
      <w:proofErr w:type="spellEnd"/>
    </w:p>
    <w:p w:rsidR="003776E7" w:rsidRPr="003776E7" w:rsidRDefault="003776E7" w:rsidP="003776E7">
      <w:pPr>
        <w:rPr>
          <w:sz w:val="20"/>
          <w:szCs w:val="20"/>
        </w:rPr>
      </w:pPr>
    </w:p>
    <w:p w:rsidR="003776E7" w:rsidRPr="003776E7" w:rsidRDefault="003776E7" w:rsidP="003776E7">
      <w:pPr>
        <w:rPr>
          <w:b/>
          <w:sz w:val="20"/>
          <w:szCs w:val="20"/>
        </w:rPr>
      </w:pPr>
    </w:p>
    <w:p w:rsidR="003776E7" w:rsidRPr="003776E7" w:rsidRDefault="003776E7" w:rsidP="003776E7">
      <w:pPr>
        <w:rPr>
          <w:b/>
          <w:sz w:val="20"/>
          <w:szCs w:val="20"/>
        </w:rPr>
      </w:pPr>
    </w:p>
    <w:p w:rsidR="003776E7" w:rsidRDefault="003776E7" w:rsidP="003776E7">
      <w:pPr>
        <w:rPr>
          <w:b/>
          <w:sz w:val="20"/>
          <w:szCs w:val="20"/>
        </w:rPr>
      </w:pPr>
    </w:p>
    <w:p w:rsidR="00F31410" w:rsidRDefault="00F31410" w:rsidP="003776E7">
      <w:pPr>
        <w:rPr>
          <w:b/>
          <w:sz w:val="20"/>
          <w:szCs w:val="20"/>
        </w:rPr>
      </w:pPr>
    </w:p>
    <w:p w:rsidR="00F31410" w:rsidRDefault="00F31410" w:rsidP="003776E7">
      <w:pPr>
        <w:rPr>
          <w:b/>
          <w:sz w:val="20"/>
          <w:szCs w:val="20"/>
        </w:rPr>
      </w:pPr>
    </w:p>
    <w:p w:rsidR="00F31410" w:rsidRPr="003776E7" w:rsidRDefault="00F31410" w:rsidP="003776E7">
      <w:pPr>
        <w:rPr>
          <w:b/>
          <w:sz w:val="20"/>
          <w:szCs w:val="20"/>
        </w:rPr>
      </w:pPr>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F31410">
            <w:pPr>
              <w:rPr>
                <w:rFonts w:ascii="Courier New" w:hAnsi="Courier New" w:cs="Courier New"/>
                <w:spacing w:val="-20"/>
              </w:rPr>
            </w:pPr>
            <w:r w:rsidRPr="00616CA0">
              <w:rPr>
                <w:rFonts w:ascii="Courier New" w:hAnsi="Courier New" w:cs="Courier New"/>
                <w:b/>
                <w:spacing w:val="-20"/>
                <w:sz w:val="28"/>
                <w:szCs w:val="28"/>
              </w:rPr>
              <w:lastRenderedPageBreak/>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ind w:firstLine="709"/>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343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  в 10 часов 00 минут</w:t>
      </w:r>
      <w:r w:rsidRPr="00E90D8B">
        <w:t>.</w:t>
      </w:r>
    </w:p>
    <w:p w:rsidR="00F31410" w:rsidRPr="00E90D8B" w:rsidRDefault="00F31410" w:rsidP="00F31410">
      <w:pPr>
        <w:pStyle w:val="western"/>
        <w:spacing w:before="0" w:beforeAutospacing="0" w:after="0" w:afterAutospacing="0"/>
        <w:ind w:firstLine="546"/>
        <w:jc w:val="both"/>
      </w:pPr>
      <w:r w:rsidRPr="00E90D8B">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E90D8B">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E90D8B">
        <w:t>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1042001:131</w:t>
      </w:r>
      <w:r w:rsidRPr="00980901">
        <w:t xml:space="preserve"> площадью  </w:t>
      </w:r>
      <w:r>
        <w:t>2500</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10</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lastRenderedPageBreak/>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w:t>
            </w:r>
            <w:r w:rsidRPr="00980901">
              <w:rPr>
                <w:sz w:val="24"/>
                <w:szCs w:val="24"/>
              </w:rPr>
              <w:lastRenderedPageBreak/>
              <w:t>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lastRenderedPageBreak/>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w:t>
      </w:r>
      <w:proofErr w:type="gramStart"/>
      <w:r w:rsidRPr="00980901">
        <w:t>осуществляются</w:t>
      </w:r>
      <w:proofErr w:type="gramEnd"/>
      <w:r w:rsidRPr="00980901">
        <w:t xml:space="preserve">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xml:space="preserve">.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w:t>
      </w:r>
      <w:r w:rsidRPr="00980901">
        <w:lastRenderedPageBreak/>
        <w:t>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sidRPr="008E03A8">
        <w:rPr>
          <w:b/>
        </w:rPr>
        <w:t>30000</w:t>
      </w:r>
      <w:r w:rsidRPr="008E03A8">
        <w:t xml:space="preserve"> (тридцать 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sidRPr="008E03A8">
        <w:rPr>
          <w:b/>
        </w:rPr>
        <w:t>6000</w:t>
      </w:r>
      <w:r w:rsidRPr="008E03A8">
        <w:t xml:space="preserve"> (шесть тысяч)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sidRPr="008E03A8">
        <w:rPr>
          <w:b/>
        </w:rPr>
        <w:t>900</w:t>
      </w:r>
      <w:r w:rsidRPr="008E03A8">
        <w:t xml:space="preserve"> (девятьсот)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lastRenderedPageBreak/>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lastRenderedPageBreak/>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w:t>
      </w:r>
      <w:r w:rsidRPr="00E90D8B">
        <w:rPr>
          <w:b/>
        </w:rPr>
        <w:t xml:space="preserve"> года в 10 час. 00 мин</w:t>
      </w:r>
      <w:r w:rsidRPr="00E90D8B">
        <w:t>.</w:t>
      </w:r>
    </w:p>
    <w:p w:rsidR="00F31410" w:rsidRPr="00E90D8B" w:rsidRDefault="00F31410" w:rsidP="00F31410">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1"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t>в) водная поверхность</w:t>
      </w:r>
      <w:proofErr w:type="gramStart"/>
      <w:r w:rsidRPr="00E90D8B">
        <w:t>: _____;</w:t>
      </w:r>
      <w:proofErr w:type="gramEnd"/>
    </w:p>
    <w:p w:rsidR="00F31410" w:rsidRPr="00E90D8B" w:rsidRDefault="00F31410" w:rsidP="00F31410">
      <w:pPr>
        <w:ind w:firstLine="360"/>
        <w:jc w:val="both"/>
      </w:pPr>
      <w:r w:rsidRPr="00E90D8B">
        <w:lastRenderedPageBreak/>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lastRenderedPageBreak/>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lastRenderedPageBreak/>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p w:rsidR="003776E7" w:rsidRPr="003776E7" w:rsidRDefault="003776E7" w:rsidP="003776E7">
      <w:pPr>
        <w:rPr>
          <w:b/>
          <w:sz w:val="20"/>
          <w:szCs w:val="20"/>
        </w:rPr>
      </w:pPr>
    </w:p>
    <w:p w:rsidR="002208B8" w:rsidRPr="002208B8" w:rsidRDefault="002208B8" w:rsidP="002208B8">
      <w:pPr>
        <w:jc w:val="right"/>
        <w:rPr>
          <w:sz w:val="20"/>
          <w:szCs w:val="20"/>
          <w:highlight w:val="yellow"/>
        </w:rPr>
      </w:pPr>
    </w:p>
    <w:p w:rsidR="002208B8" w:rsidRPr="002208B8" w:rsidRDefault="002208B8" w:rsidP="00F31410">
      <w:pPr>
        <w:rPr>
          <w:sz w:val="20"/>
          <w:szCs w:val="20"/>
          <w:highlight w:val="yellow"/>
        </w:rPr>
      </w:pPr>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F31410">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ind w:firstLine="709"/>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344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w:t>
      </w:r>
      <w:r>
        <w:rPr>
          <w:b/>
        </w:rPr>
        <w:t xml:space="preserve">  в 10 часов 3</w:t>
      </w:r>
      <w:r w:rsidRPr="00E90D8B">
        <w:rPr>
          <w:b/>
        </w:rPr>
        <w:t>0 минут</w:t>
      </w:r>
      <w:r w:rsidRPr="00E90D8B">
        <w:t>.</w:t>
      </w:r>
    </w:p>
    <w:p w:rsidR="00F31410" w:rsidRPr="00E90D8B" w:rsidRDefault="00F31410" w:rsidP="00F31410">
      <w:pPr>
        <w:pStyle w:val="western"/>
        <w:spacing w:before="0" w:beforeAutospacing="0" w:after="0" w:afterAutospacing="0"/>
        <w:ind w:firstLine="546"/>
        <w:jc w:val="both"/>
      </w:pPr>
      <w:r w:rsidRPr="00E90D8B">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lastRenderedPageBreak/>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1042001:133</w:t>
      </w:r>
      <w:r w:rsidRPr="00980901">
        <w:t xml:space="preserve"> площадью  </w:t>
      </w:r>
      <w:r>
        <w:t>2499</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12</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для объектов инженерно-технического </w:t>
            </w:r>
            <w:r w:rsidRPr="00980901">
              <w:rPr>
                <w:sz w:val="24"/>
                <w:szCs w:val="24"/>
              </w:rPr>
              <w:lastRenderedPageBreak/>
              <w:t>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lastRenderedPageBreak/>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lastRenderedPageBreak/>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w:t>
      </w:r>
      <w:proofErr w:type="gramStart"/>
      <w:r w:rsidRPr="00980901">
        <w:t>осуществляются</w:t>
      </w:r>
      <w:proofErr w:type="gramEnd"/>
      <w:r w:rsidRPr="00980901">
        <w:t xml:space="preserve">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sidRPr="008E03A8">
        <w:rPr>
          <w:b/>
        </w:rPr>
        <w:t>30000</w:t>
      </w:r>
      <w:r w:rsidRPr="008E03A8">
        <w:t xml:space="preserve"> (тридцать 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sidRPr="008E03A8">
        <w:rPr>
          <w:b/>
        </w:rPr>
        <w:t>6000</w:t>
      </w:r>
      <w:r w:rsidRPr="008E03A8">
        <w:t xml:space="preserve"> (шесть тысяч)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sidRPr="008E03A8">
        <w:rPr>
          <w:b/>
        </w:rPr>
        <w:t>900</w:t>
      </w:r>
      <w:r w:rsidRPr="008E03A8">
        <w:t xml:space="preserve"> (девятьсот)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lastRenderedPageBreak/>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lastRenderedPageBreak/>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 года в 10 час. 3</w:t>
      </w:r>
      <w:r w:rsidRPr="00E90D8B">
        <w:rPr>
          <w:b/>
        </w:rPr>
        <w:t>0 мин</w:t>
      </w:r>
      <w:r w:rsidRPr="00E90D8B">
        <w:t>.</w:t>
      </w:r>
    </w:p>
    <w:p w:rsidR="00F31410" w:rsidRPr="00E90D8B" w:rsidRDefault="00F31410" w:rsidP="00F31410">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2"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lastRenderedPageBreak/>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t>в) водная поверхность</w:t>
      </w:r>
      <w:proofErr w:type="gramStart"/>
      <w:r w:rsidRPr="00E90D8B">
        <w:t>: _____;</w:t>
      </w:r>
      <w:proofErr w:type="gramEnd"/>
    </w:p>
    <w:p w:rsidR="00F31410" w:rsidRPr="00E90D8B" w:rsidRDefault="00F31410" w:rsidP="00F31410">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w:t>
      </w:r>
      <w:r w:rsidRPr="00E90D8B">
        <w:lastRenderedPageBreak/>
        <w:t>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lastRenderedPageBreak/>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p w:rsidR="002208B8" w:rsidRPr="002208B8" w:rsidRDefault="002208B8" w:rsidP="002208B8">
      <w:pPr>
        <w:rPr>
          <w:sz w:val="20"/>
          <w:szCs w:val="20"/>
        </w:rPr>
      </w:pPr>
    </w:p>
    <w:p w:rsidR="004326DE" w:rsidRPr="002208B8" w:rsidRDefault="004326DE" w:rsidP="002208B8">
      <w:pPr>
        <w:rPr>
          <w:sz w:val="20"/>
          <w:szCs w:val="20"/>
        </w:rPr>
      </w:pPr>
    </w:p>
    <w:p w:rsidR="004326DE" w:rsidRPr="002208B8" w:rsidRDefault="004326DE" w:rsidP="002208B8">
      <w:pPr>
        <w:autoSpaceDE w:val="0"/>
        <w:autoSpaceDN w:val="0"/>
        <w:adjustRightInd w:val="0"/>
        <w:spacing w:line="240" w:lineRule="exact"/>
        <w:jc w:val="center"/>
        <w:rPr>
          <w:b/>
          <w:sz w:val="20"/>
          <w:szCs w:val="20"/>
        </w:rPr>
      </w:pPr>
    </w:p>
    <w:p w:rsidR="004326DE" w:rsidRPr="002208B8" w:rsidRDefault="004326DE" w:rsidP="00F31410">
      <w:pPr>
        <w:jc w:val="center"/>
        <w:rPr>
          <w:sz w:val="20"/>
          <w:szCs w:val="20"/>
          <w:highlight w:val="yellow"/>
        </w:rPr>
      </w:pPr>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F31410">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ind w:firstLine="709"/>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345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w:t>
      </w:r>
      <w:r>
        <w:rPr>
          <w:b/>
        </w:rPr>
        <w:t xml:space="preserve">  в 11 часов 0</w:t>
      </w:r>
      <w:r w:rsidRPr="00E90D8B">
        <w:rPr>
          <w:b/>
        </w:rPr>
        <w:t>0 минут</w:t>
      </w:r>
      <w:r w:rsidRPr="00E90D8B">
        <w:t>.</w:t>
      </w:r>
    </w:p>
    <w:p w:rsidR="00F31410" w:rsidRPr="00E90D8B" w:rsidRDefault="00F31410" w:rsidP="00F31410">
      <w:pPr>
        <w:pStyle w:val="western"/>
        <w:spacing w:before="0" w:beforeAutospacing="0" w:after="0" w:afterAutospacing="0"/>
        <w:ind w:firstLine="546"/>
        <w:jc w:val="both"/>
      </w:pPr>
      <w:r w:rsidRPr="00E90D8B">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w:t>
      </w:r>
      <w:r w:rsidRPr="00E90D8B">
        <w:lastRenderedPageBreak/>
        <w:t>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1042001:132</w:t>
      </w:r>
      <w:r w:rsidRPr="00980901">
        <w:t xml:space="preserve"> площадью  </w:t>
      </w:r>
      <w:r>
        <w:t>2274</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13</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видом разрешенного использования "Для индивидуального жилищного строительства" или </w:t>
            </w:r>
            <w:r w:rsidRPr="00980901">
              <w:rPr>
                <w:sz w:val="24"/>
                <w:szCs w:val="24"/>
              </w:rPr>
              <w:lastRenderedPageBreak/>
              <w:t>"Для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lastRenderedPageBreak/>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lastRenderedPageBreak/>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 в случае размещения на земельном участке </w:t>
            </w:r>
            <w:r w:rsidRPr="00980901">
              <w:rPr>
                <w:sz w:val="24"/>
                <w:szCs w:val="24"/>
              </w:rPr>
              <w:lastRenderedPageBreak/>
              <w:t>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w:t>
      </w:r>
      <w:proofErr w:type="gramStart"/>
      <w:r w:rsidRPr="00980901">
        <w:t>осуществляются</w:t>
      </w:r>
      <w:proofErr w:type="gramEnd"/>
      <w:r w:rsidRPr="00980901">
        <w:t xml:space="preserve">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Pr>
          <w:b/>
        </w:rPr>
        <w:t>28</w:t>
      </w:r>
      <w:r w:rsidRPr="008E03A8">
        <w:rPr>
          <w:b/>
        </w:rPr>
        <w:t>000</w:t>
      </w:r>
      <w:r>
        <w:t xml:space="preserve"> (двадцать восемь </w:t>
      </w:r>
      <w:r w:rsidRPr="008E03A8">
        <w:t xml:space="preserve">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Pr>
          <w:b/>
        </w:rPr>
        <w:t>56</w:t>
      </w:r>
      <w:r w:rsidRPr="008E03A8">
        <w:rPr>
          <w:b/>
        </w:rPr>
        <w:t>00</w:t>
      </w:r>
      <w:r>
        <w:t xml:space="preserve"> (пять</w:t>
      </w:r>
      <w:r w:rsidRPr="008E03A8">
        <w:t xml:space="preserve"> тысяч</w:t>
      </w:r>
      <w:r>
        <w:t xml:space="preserve"> шестьсот</w:t>
      </w:r>
      <w:r w:rsidRPr="008E03A8">
        <w:t xml:space="preserve">)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Pr>
          <w:b/>
        </w:rPr>
        <w:t>840</w:t>
      </w:r>
      <w:r>
        <w:t xml:space="preserve"> (восемьсот сорок</w:t>
      </w:r>
      <w:r w:rsidRPr="008E03A8">
        <w:t xml:space="preserve">)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lastRenderedPageBreak/>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lastRenderedPageBreak/>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 года в 11</w:t>
      </w:r>
      <w:r w:rsidRPr="00E90D8B">
        <w:rPr>
          <w:b/>
        </w:rPr>
        <w:t xml:space="preserve"> час. 00 мин</w:t>
      </w:r>
      <w:r w:rsidRPr="00E90D8B">
        <w:t>.</w:t>
      </w:r>
    </w:p>
    <w:p w:rsidR="00F31410" w:rsidRPr="00E90D8B" w:rsidRDefault="00F31410" w:rsidP="00F31410">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3"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t>в) водная поверхность</w:t>
      </w:r>
      <w:proofErr w:type="gramStart"/>
      <w:r w:rsidRPr="00E90D8B">
        <w:t>: _____;</w:t>
      </w:r>
      <w:proofErr w:type="gramEnd"/>
    </w:p>
    <w:p w:rsidR="00F31410" w:rsidRPr="00E90D8B" w:rsidRDefault="00F31410" w:rsidP="00F31410">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lastRenderedPageBreak/>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lastRenderedPageBreak/>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jc w:val="both"/>
      </w:pPr>
    </w:p>
    <w:p w:rsidR="00F31410" w:rsidRPr="00E90D8B"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p w:rsidR="00F31410" w:rsidRPr="00E90D8B" w:rsidRDefault="00F31410" w:rsidP="00F31410">
      <w:pPr>
        <w:spacing w:line="240" w:lineRule="exact"/>
        <w:jc w:val="both"/>
        <w:rPr>
          <w:b/>
        </w:rPr>
      </w:pPr>
    </w:p>
    <w:p w:rsidR="004326DE" w:rsidRPr="002208B8" w:rsidRDefault="004326DE" w:rsidP="002208B8">
      <w:pPr>
        <w:rPr>
          <w:sz w:val="20"/>
          <w:szCs w:val="20"/>
        </w:rPr>
      </w:pPr>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F31410">
            <w:pPr>
              <w:rPr>
                <w:rFonts w:ascii="Courier New" w:hAnsi="Courier New" w:cs="Courier New"/>
                <w:spacing w:val="-20"/>
              </w:rPr>
            </w:pPr>
            <w:r w:rsidRPr="00616CA0">
              <w:rPr>
                <w:rFonts w:ascii="Courier New" w:hAnsi="Courier New" w:cs="Courier New"/>
                <w:b/>
                <w:spacing w:val="-20"/>
                <w:sz w:val="28"/>
                <w:szCs w:val="28"/>
              </w:rPr>
              <w:lastRenderedPageBreak/>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ind w:firstLine="709"/>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346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w:t>
      </w:r>
      <w:r>
        <w:rPr>
          <w:b/>
        </w:rPr>
        <w:t xml:space="preserve">  в 11 часов 3</w:t>
      </w:r>
      <w:r w:rsidRPr="00E90D8B">
        <w:rPr>
          <w:b/>
        </w:rPr>
        <w:t>0 минут</w:t>
      </w:r>
      <w:r w:rsidRPr="00E90D8B">
        <w:t>.</w:t>
      </w:r>
    </w:p>
    <w:p w:rsidR="00F31410" w:rsidRPr="00E90D8B" w:rsidRDefault="00F31410" w:rsidP="00F31410">
      <w:pPr>
        <w:pStyle w:val="western"/>
        <w:spacing w:before="0" w:beforeAutospacing="0" w:after="0" w:afterAutospacing="0"/>
        <w:ind w:firstLine="546"/>
        <w:jc w:val="both"/>
      </w:pPr>
      <w:r w:rsidRPr="00E90D8B">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1042001:130</w:t>
      </w:r>
      <w:r w:rsidRPr="00980901">
        <w:t xml:space="preserve"> площадью  </w:t>
      </w:r>
      <w:r>
        <w:t>2498</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14</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lastRenderedPageBreak/>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w:t>
            </w:r>
            <w:r w:rsidRPr="00980901">
              <w:rPr>
                <w:sz w:val="24"/>
                <w:szCs w:val="24"/>
              </w:rPr>
              <w:lastRenderedPageBreak/>
              <w:t>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lastRenderedPageBreak/>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w:t>
      </w:r>
      <w:r>
        <w:t>ся в</w:t>
      </w:r>
      <w:r w:rsidRPr="00980901">
        <w:t xml:space="preserve">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xml:space="preserve">.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w:t>
      </w:r>
      <w:r w:rsidRPr="00980901">
        <w:lastRenderedPageBreak/>
        <w:t>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Pr>
          <w:b/>
        </w:rPr>
        <w:t>30</w:t>
      </w:r>
      <w:r w:rsidRPr="008E03A8">
        <w:rPr>
          <w:b/>
        </w:rPr>
        <w:t>000</w:t>
      </w:r>
      <w:r>
        <w:t xml:space="preserve"> (тридцать </w:t>
      </w:r>
      <w:r w:rsidRPr="008E03A8">
        <w:t xml:space="preserve">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Pr>
          <w:b/>
        </w:rPr>
        <w:t>60</w:t>
      </w:r>
      <w:r w:rsidRPr="008E03A8">
        <w:rPr>
          <w:b/>
        </w:rPr>
        <w:t>00</w:t>
      </w:r>
      <w:r>
        <w:t xml:space="preserve"> (шесть</w:t>
      </w:r>
      <w:r w:rsidRPr="008E03A8">
        <w:t xml:space="preserve"> тысяч</w:t>
      </w:r>
      <w:proofErr w:type="gramStart"/>
      <w:r>
        <w:t xml:space="preserve"> </w:t>
      </w:r>
      <w:r w:rsidRPr="008E03A8">
        <w:t>)</w:t>
      </w:r>
      <w:proofErr w:type="gramEnd"/>
      <w:r w:rsidRPr="008E03A8">
        <w:t xml:space="preserve">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Pr>
          <w:b/>
        </w:rPr>
        <w:t>900</w:t>
      </w:r>
      <w:r w:rsidRPr="008E03A8">
        <w:t xml:space="preserve"> (девятьсот)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lastRenderedPageBreak/>
        <w:t>_____________________________________________________________________________,</w:t>
      </w:r>
    </w:p>
    <w:p w:rsidR="00F31410" w:rsidRPr="00E90D8B" w:rsidRDefault="00F31410" w:rsidP="00F31410">
      <w:pPr>
        <w:jc w:val="center"/>
      </w:pPr>
      <w:r w:rsidRPr="00E90D8B">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lastRenderedPageBreak/>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 года в 11 час. 3</w:t>
      </w:r>
      <w:r w:rsidRPr="00E90D8B">
        <w:rPr>
          <w:b/>
        </w:rPr>
        <w:t>0 мин</w:t>
      </w:r>
      <w:r w:rsidRPr="00E90D8B">
        <w:t>.</w:t>
      </w:r>
    </w:p>
    <w:p w:rsidR="00F31410" w:rsidRPr="00E90D8B" w:rsidRDefault="00F31410" w:rsidP="00F31410">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4"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lastRenderedPageBreak/>
        <w:t>в) водная поверхность</w:t>
      </w:r>
      <w:proofErr w:type="gramStart"/>
      <w:r w:rsidRPr="00E90D8B">
        <w:t>: _____;</w:t>
      </w:r>
      <w:proofErr w:type="gramEnd"/>
    </w:p>
    <w:p w:rsidR="00F31410" w:rsidRPr="00E90D8B" w:rsidRDefault="00F31410" w:rsidP="00F31410">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w:t>
      </w:r>
      <w:r w:rsidRPr="00E90D8B">
        <w:lastRenderedPageBreak/>
        <w:t xml:space="preserve">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lastRenderedPageBreak/>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F31410">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 xml:space="preserve">е </w:t>
            </w:r>
            <w:r w:rsidRPr="00616CA0">
              <w:rPr>
                <w:rFonts w:ascii="Courier New" w:hAnsi="Courier New" w:cs="Courier New"/>
                <w:b/>
                <w:spacing w:val="-20"/>
                <w:sz w:val="28"/>
                <w:szCs w:val="28"/>
              </w:rPr>
              <w:t>сообщени</w:t>
            </w:r>
            <w:r>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347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w:t>
      </w:r>
      <w:r>
        <w:rPr>
          <w:b/>
        </w:rPr>
        <w:t xml:space="preserve">  в 12 часов 0</w:t>
      </w:r>
      <w:r w:rsidRPr="00E90D8B">
        <w:rPr>
          <w:b/>
        </w:rPr>
        <w:t>минут</w:t>
      </w:r>
      <w:r w:rsidRPr="00E90D8B">
        <w:t>.</w:t>
      </w:r>
    </w:p>
    <w:p w:rsidR="00F31410" w:rsidRPr="00E90D8B" w:rsidRDefault="00F31410" w:rsidP="00F31410">
      <w:pPr>
        <w:pStyle w:val="western"/>
        <w:spacing w:before="0" w:beforeAutospacing="0" w:after="0" w:afterAutospacing="0"/>
        <w:ind w:firstLine="546"/>
        <w:jc w:val="both"/>
      </w:pPr>
      <w:r w:rsidRPr="00E90D8B">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lastRenderedPageBreak/>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0000000:5060</w:t>
      </w:r>
      <w:r w:rsidRPr="00980901">
        <w:t xml:space="preserve"> площадью  </w:t>
      </w:r>
      <w:r>
        <w:t>2499</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15</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для объектов инженерно-технического </w:t>
            </w:r>
            <w:r w:rsidRPr="00980901">
              <w:rPr>
                <w:sz w:val="24"/>
                <w:szCs w:val="24"/>
              </w:rPr>
              <w:lastRenderedPageBreak/>
              <w:t>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lastRenderedPageBreak/>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lastRenderedPageBreak/>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w:t>
      </w:r>
      <w:r>
        <w:t>ся в</w:t>
      </w:r>
      <w:r w:rsidRPr="00980901">
        <w:t xml:space="preserve">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Pr>
          <w:b/>
        </w:rPr>
        <w:t>30</w:t>
      </w:r>
      <w:r w:rsidRPr="008E03A8">
        <w:rPr>
          <w:b/>
        </w:rPr>
        <w:t>000</w:t>
      </w:r>
      <w:r>
        <w:t xml:space="preserve"> (тридцать </w:t>
      </w:r>
      <w:r w:rsidRPr="008E03A8">
        <w:t xml:space="preserve">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Pr>
          <w:b/>
        </w:rPr>
        <w:t>60</w:t>
      </w:r>
      <w:r w:rsidRPr="008E03A8">
        <w:rPr>
          <w:b/>
        </w:rPr>
        <w:t>00</w:t>
      </w:r>
      <w:r>
        <w:t xml:space="preserve"> (шесть</w:t>
      </w:r>
      <w:r w:rsidRPr="008E03A8">
        <w:t xml:space="preserve"> тысяч</w:t>
      </w:r>
      <w:proofErr w:type="gramStart"/>
      <w:r>
        <w:t xml:space="preserve"> </w:t>
      </w:r>
      <w:r w:rsidRPr="008E03A8">
        <w:t>)</w:t>
      </w:r>
      <w:proofErr w:type="gramEnd"/>
      <w:r w:rsidRPr="008E03A8">
        <w:t xml:space="preserve">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Pr>
          <w:b/>
        </w:rPr>
        <w:t>900</w:t>
      </w:r>
      <w:r w:rsidRPr="008E03A8">
        <w:t xml:space="preserve"> (девятьсот)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lastRenderedPageBreak/>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lastRenderedPageBreak/>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 года в 12 час. 0</w:t>
      </w:r>
      <w:r w:rsidRPr="00E90D8B">
        <w:rPr>
          <w:b/>
        </w:rPr>
        <w:t>0 мин</w:t>
      </w:r>
      <w:r w:rsidRPr="00E90D8B">
        <w:t>.</w:t>
      </w:r>
    </w:p>
    <w:p w:rsidR="00F31410" w:rsidRPr="00E90D8B" w:rsidRDefault="00F31410" w:rsidP="00F31410">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5"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lastRenderedPageBreak/>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t>в) водная поверхность</w:t>
      </w:r>
      <w:proofErr w:type="gramStart"/>
      <w:r w:rsidRPr="00E90D8B">
        <w:t>: _____;</w:t>
      </w:r>
      <w:proofErr w:type="gramEnd"/>
    </w:p>
    <w:p w:rsidR="00F31410" w:rsidRPr="00E90D8B" w:rsidRDefault="00F31410" w:rsidP="00F31410">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lastRenderedPageBreak/>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lastRenderedPageBreak/>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tbl>
      <w:tblPr>
        <w:tblW w:w="9294" w:type="dxa"/>
        <w:tblInd w:w="108" w:type="dxa"/>
        <w:tblLook w:val="0000"/>
      </w:tblPr>
      <w:tblGrid>
        <w:gridCol w:w="4139"/>
        <w:gridCol w:w="236"/>
        <w:gridCol w:w="4919"/>
      </w:tblGrid>
      <w:tr w:rsidR="00F31410" w:rsidTr="00E83193">
        <w:trPr>
          <w:cantSplit/>
        </w:trPr>
        <w:tc>
          <w:tcPr>
            <w:tcW w:w="4139" w:type="dxa"/>
          </w:tcPr>
          <w:p w:rsidR="00F31410" w:rsidRDefault="00F31410" w:rsidP="00D77615">
            <w:pPr>
              <w:rPr>
                <w:rFonts w:ascii="Courier New" w:hAnsi="Courier New" w:cs="Courier New"/>
                <w:spacing w:val="-20"/>
              </w:rPr>
            </w:pPr>
            <w:r w:rsidRPr="00616CA0">
              <w:rPr>
                <w:rFonts w:ascii="Courier New" w:hAnsi="Courier New" w:cs="Courier New"/>
                <w:b/>
                <w:spacing w:val="-20"/>
                <w:sz w:val="28"/>
                <w:szCs w:val="28"/>
              </w:rPr>
              <w:t>информационно</w:t>
            </w:r>
            <w:r w:rsidR="00D77615">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sidR="00D77615">
              <w:rPr>
                <w:rFonts w:ascii="Courier New" w:hAnsi="Courier New" w:cs="Courier New"/>
                <w:b/>
                <w:spacing w:val="-20"/>
                <w:sz w:val="28"/>
                <w:szCs w:val="28"/>
              </w:rPr>
              <w:t>е</w:t>
            </w:r>
          </w:p>
        </w:tc>
        <w:tc>
          <w:tcPr>
            <w:tcW w:w="236" w:type="dxa"/>
          </w:tcPr>
          <w:p w:rsidR="00F31410" w:rsidRDefault="00F31410" w:rsidP="00E83193"/>
        </w:tc>
        <w:tc>
          <w:tcPr>
            <w:tcW w:w="0" w:type="auto"/>
            <w:vAlign w:val="center"/>
          </w:tcPr>
          <w:p w:rsidR="00F31410" w:rsidRDefault="00F31410" w:rsidP="00E83193">
            <w:pPr>
              <w:rPr>
                <w:b/>
                <w:bCs/>
                <w:sz w:val="28"/>
              </w:rPr>
            </w:pPr>
          </w:p>
        </w:tc>
      </w:tr>
    </w:tbl>
    <w:p w:rsidR="00F31410" w:rsidRPr="00EC7C54" w:rsidRDefault="00F31410" w:rsidP="00F31410">
      <w:pPr>
        <w:spacing w:line="360" w:lineRule="exact"/>
        <w:ind w:firstLine="709"/>
        <w:jc w:val="both"/>
      </w:pPr>
    </w:p>
    <w:p w:rsidR="00F31410" w:rsidRPr="00E90D8B" w:rsidRDefault="00F31410" w:rsidP="00F31410">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31410" w:rsidRPr="00E90D8B" w:rsidRDefault="00F31410" w:rsidP="00F31410">
      <w:pPr>
        <w:numPr>
          <w:ilvl w:val="0"/>
          <w:numId w:val="1"/>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F31410" w:rsidRPr="00E90D8B" w:rsidRDefault="00F31410" w:rsidP="00F31410">
      <w:pPr>
        <w:numPr>
          <w:ilvl w:val="0"/>
          <w:numId w:val="1"/>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 xml:space="preserve">06.08.2020 г. №№ 347 </w:t>
      </w:r>
      <w:r w:rsidRPr="00E90D8B">
        <w:t>"Об организации и проведении аукциона по продаже права на заключение договора аренды земельного участка".</w:t>
      </w:r>
    </w:p>
    <w:p w:rsidR="00F31410" w:rsidRPr="00E90D8B" w:rsidRDefault="00F31410" w:rsidP="00F31410">
      <w:pPr>
        <w:numPr>
          <w:ilvl w:val="0"/>
          <w:numId w:val="1"/>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F31410" w:rsidRPr="00E90D8B" w:rsidRDefault="00F31410" w:rsidP="00F31410">
      <w:pPr>
        <w:tabs>
          <w:tab w:val="num" w:pos="798"/>
        </w:tabs>
        <w:ind w:firstLine="540"/>
        <w:jc w:val="both"/>
      </w:pPr>
      <w:r w:rsidRPr="00E90D8B">
        <w:t xml:space="preserve">Дата и время проведения аукциона: </w:t>
      </w:r>
      <w:r>
        <w:rPr>
          <w:b/>
        </w:rPr>
        <w:t>16</w:t>
      </w:r>
      <w:r w:rsidRPr="00E90D8B">
        <w:rPr>
          <w:b/>
        </w:rPr>
        <w:t xml:space="preserve"> </w:t>
      </w:r>
      <w:r>
        <w:rPr>
          <w:b/>
        </w:rPr>
        <w:t>сентября</w:t>
      </w:r>
      <w:r w:rsidRPr="00E90D8B">
        <w:rPr>
          <w:b/>
        </w:rPr>
        <w:t xml:space="preserve">  </w:t>
      </w:r>
      <w:smartTag w:uri="urn:schemas-microsoft-com:office:smarttags" w:element="metricconverter">
        <w:smartTagPr>
          <w:attr w:name="ProductID" w:val="2020 г"/>
        </w:smartTagPr>
        <w:r>
          <w:rPr>
            <w:b/>
          </w:rPr>
          <w:t>2020</w:t>
        </w:r>
        <w:r w:rsidRPr="00E90D8B">
          <w:rPr>
            <w:b/>
          </w:rPr>
          <w:t xml:space="preserve"> г</w:t>
        </w:r>
      </w:smartTag>
      <w:r w:rsidRPr="00E90D8B">
        <w:rPr>
          <w:b/>
        </w:rPr>
        <w:t>.</w:t>
      </w:r>
      <w:r>
        <w:rPr>
          <w:b/>
        </w:rPr>
        <w:t xml:space="preserve">  в 12 часов 0</w:t>
      </w:r>
      <w:r w:rsidRPr="00E90D8B">
        <w:rPr>
          <w:b/>
        </w:rPr>
        <w:t>минут</w:t>
      </w:r>
      <w:r w:rsidRPr="00E90D8B">
        <w:t>.</w:t>
      </w:r>
    </w:p>
    <w:p w:rsidR="00F31410" w:rsidRPr="00E90D8B" w:rsidRDefault="00F31410" w:rsidP="00F31410">
      <w:pPr>
        <w:pStyle w:val="western"/>
        <w:spacing w:before="0" w:beforeAutospacing="0" w:after="0" w:afterAutospacing="0"/>
        <w:ind w:firstLine="546"/>
        <w:jc w:val="both"/>
      </w:pPr>
      <w:r w:rsidRPr="00E90D8B">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w:t>
      </w:r>
      <w:r w:rsidRPr="00E90D8B">
        <w:lastRenderedPageBreak/>
        <w:t>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F31410" w:rsidRPr="00E90D8B" w:rsidRDefault="00F31410" w:rsidP="00F31410">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F31410" w:rsidRDefault="00F31410" w:rsidP="00F31410">
      <w:pPr>
        <w:numPr>
          <w:ilvl w:val="0"/>
          <w:numId w:val="1"/>
        </w:numPr>
        <w:tabs>
          <w:tab w:val="clear" w:pos="1440"/>
          <w:tab w:val="num" w:pos="709"/>
        </w:tabs>
        <w:ind w:left="851" w:hanging="284"/>
        <w:jc w:val="both"/>
      </w:pPr>
      <w:r w:rsidRPr="00980901">
        <w:t xml:space="preserve"> Предмет аукциона:</w:t>
      </w:r>
    </w:p>
    <w:p w:rsidR="00F31410" w:rsidRPr="00980901" w:rsidRDefault="00F31410" w:rsidP="00F31410">
      <w:pPr>
        <w:ind w:left="567"/>
        <w:jc w:val="both"/>
      </w:pPr>
      <w:r w:rsidRPr="00980901">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w:t>
      </w:r>
      <w:r>
        <w:t>0000000:5060</w:t>
      </w:r>
      <w:r w:rsidRPr="00980901">
        <w:t xml:space="preserve"> площадью  </w:t>
      </w:r>
      <w:r>
        <w:t>2499</w:t>
      </w:r>
      <w:r w:rsidRPr="00980901">
        <w:t xml:space="preserve"> кв</w:t>
      </w:r>
      <w:proofErr w:type="gramStart"/>
      <w:r w:rsidRPr="00980901">
        <w:t>.м</w:t>
      </w:r>
      <w:proofErr w:type="gramEnd"/>
      <w:r w:rsidRPr="00980901">
        <w:t xml:space="preserve">етров, местоположение: Российская Федерация, Новгородская область, Окуловский </w:t>
      </w:r>
      <w:r>
        <w:t xml:space="preserve">муниципальный </w:t>
      </w:r>
      <w:r w:rsidRPr="00980901">
        <w:t xml:space="preserve">район, Угловское городское поселение, </w:t>
      </w:r>
      <w:r>
        <w:t xml:space="preserve">деревня </w:t>
      </w:r>
      <w:proofErr w:type="spellStart"/>
      <w:r>
        <w:t>Шегринка</w:t>
      </w:r>
      <w:proofErr w:type="spellEnd"/>
      <w:r>
        <w:t>, земельный участок 15</w:t>
      </w:r>
      <w:r w:rsidRPr="00980901">
        <w:t>, с видом разре</w:t>
      </w:r>
      <w:r>
        <w:t>шённого использования – для индивидуального жилищного строительства</w:t>
      </w:r>
      <w:r w:rsidRPr="00980901">
        <w:t>, сроком на 20 лет.</w:t>
      </w:r>
    </w:p>
    <w:p w:rsidR="00F31410" w:rsidRPr="00980901" w:rsidRDefault="00F31410" w:rsidP="00F31410">
      <w:pPr>
        <w:jc w:val="both"/>
      </w:pPr>
    </w:p>
    <w:p w:rsidR="00F31410" w:rsidRPr="00980901" w:rsidRDefault="00F31410" w:rsidP="00F31410">
      <w:pPr>
        <w:ind w:firstLine="567"/>
        <w:jc w:val="both"/>
      </w:pPr>
      <w:r w:rsidRPr="00980901">
        <w:t>Градостроительный регламент земельного участка установлен – участок расположен в зоне  Ж</w:t>
      </w:r>
      <w:proofErr w:type="gramStart"/>
      <w:r w:rsidRPr="00980901">
        <w:t>1</w:t>
      </w:r>
      <w:proofErr w:type="gramEnd"/>
      <w:r w:rsidRPr="0098090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F31410" w:rsidRPr="00980901" w:rsidRDefault="00F31410" w:rsidP="00F31410">
      <w:pPr>
        <w:pStyle w:val="11"/>
      </w:pPr>
      <w:r w:rsidRPr="0098090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980901">
        <w:rPr>
          <w:b/>
        </w:rPr>
        <w:t>Ж</w:t>
      </w:r>
      <w:proofErr w:type="gramStart"/>
      <w:r w:rsidRPr="00980901">
        <w:rPr>
          <w:b/>
        </w:rPr>
        <w:t>1</w:t>
      </w:r>
      <w:proofErr w:type="gramEnd"/>
      <w:r w:rsidRPr="00980901">
        <w:t>:</w:t>
      </w:r>
    </w:p>
    <w:tbl>
      <w:tblPr>
        <w:tblW w:w="9934" w:type="dxa"/>
        <w:jc w:val="center"/>
        <w:tblInd w:w="108" w:type="dxa"/>
        <w:tblLayout w:type="fixed"/>
        <w:tblLook w:val="0000"/>
      </w:tblPr>
      <w:tblGrid>
        <w:gridCol w:w="716"/>
        <w:gridCol w:w="5386"/>
        <w:gridCol w:w="3832"/>
      </w:tblGrid>
      <w:tr w:rsidR="00F31410" w:rsidRPr="00980901" w:rsidTr="00E83193">
        <w:trPr>
          <w:tblHeade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1"/>
              <w:rPr>
                <w:sz w:val="24"/>
                <w:szCs w:val="24"/>
              </w:rPr>
            </w:pPr>
            <w:r w:rsidRPr="00980901">
              <w:rPr>
                <w:sz w:val="24"/>
                <w:szCs w:val="24"/>
              </w:rPr>
              <w:t>Значения предельных размеров и параметров</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rPr>
                <w:t>400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r w:rsidRPr="00980901">
              <w:rPr>
                <w:sz w:val="24"/>
                <w:szCs w:val="24"/>
                <w:vertAlign w:val="superscript"/>
              </w:rPr>
              <w:t>100   м</w:t>
            </w:r>
            <w:proofErr w:type="gramStart"/>
            <w:r w:rsidRPr="00980901">
              <w:rPr>
                <w:sz w:val="24"/>
                <w:szCs w:val="24"/>
                <w:vertAlign w:val="superscript"/>
              </w:rPr>
              <w:t>2</w:t>
            </w:r>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8 м2"/>
              </w:smartTagPr>
              <w:r w:rsidRPr="00980901">
                <w:rPr>
                  <w:sz w:val="24"/>
                  <w:szCs w:val="24"/>
                  <w:vertAlign w:val="superscript"/>
                </w:rPr>
                <w:t>18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400 м2"/>
              </w:smartTagPr>
              <w:r w:rsidRPr="00980901">
                <w:rPr>
                  <w:sz w:val="24"/>
                  <w:szCs w:val="24"/>
                  <w:vertAlign w:val="superscript"/>
                </w:rPr>
                <w:t>400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1.3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F31410" w:rsidRPr="00980901" w:rsidRDefault="00F31410" w:rsidP="00E83193">
            <w:pPr>
              <w:pStyle w:val="af"/>
              <w:rPr>
                <w:sz w:val="24"/>
                <w:szCs w:val="24"/>
              </w:rPr>
            </w:pPr>
            <w:r w:rsidRPr="00980901">
              <w:rPr>
                <w:sz w:val="24"/>
                <w:szCs w:val="24"/>
              </w:rPr>
              <w:t>«Для ведения огородничества»</w:t>
            </w:r>
          </w:p>
          <w:p w:rsidR="00F31410" w:rsidRPr="00980901" w:rsidRDefault="00F31410" w:rsidP="00E83193">
            <w:pPr>
              <w:pStyle w:val="af"/>
              <w:rPr>
                <w:sz w:val="24"/>
                <w:szCs w:val="24"/>
              </w:rPr>
            </w:pPr>
            <w:r w:rsidRPr="00980901">
              <w:rPr>
                <w:sz w:val="24"/>
                <w:szCs w:val="24"/>
              </w:rPr>
              <w:lastRenderedPageBreak/>
              <w:t>«Объекты гаражного назначения»</w:t>
            </w:r>
          </w:p>
          <w:p w:rsidR="00F31410" w:rsidRPr="00980901" w:rsidRDefault="00F31410" w:rsidP="00E83193">
            <w:pPr>
              <w:pStyle w:val="af"/>
              <w:rPr>
                <w:sz w:val="24"/>
                <w:szCs w:val="24"/>
              </w:rPr>
            </w:pPr>
            <w:r w:rsidRPr="0098090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vertAlign w:val="superscript"/>
              </w:rPr>
            </w:pPr>
            <w:smartTag w:uri="urn:schemas-microsoft-com:office:smarttags" w:element="metricconverter">
              <w:smartTagPr>
                <w:attr w:name="ProductID" w:val="2500 м2"/>
              </w:smartTagPr>
              <w:r w:rsidRPr="00980901">
                <w:rPr>
                  <w:sz w:val="24"/>
                  <w:szCs w:val="24"/>
                </w:rPr>
                <w:lastRenderedPageBreak/>
                <w:t>2500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p>
          <w:p w:rsidR="00F31410" w:rsidRPr="00980901" w:rsidRDefault="00F31410" w:rsidP="00E83193">
            <w:pPr>
              <w:pStyle w:val="af"/>
              <w:rPr>
                <w:sz w:val="24"/>
                <w:szCs w:val="24"/>
                <w:vertAlign w:val="superscript"/>
              </w:rPr>
            </w:pPr>
            <w:smartTag w:uri="urn:schemas-microsoft-com:office:smarttags" w:element="metricconverter">
              <w:smartTagPr>
                <w:attr w:name="ProductID" w:val="5000 м2"/>
              </w:smartTagPr>
              <w:r w:rsidRPr="00980901">
                <w:rPr>
                  <w:sz w:val="24"/>
                  <w:szCs w:val="24"/>
                </w:rPr>
                <w:t>5000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1500 м2"/>
              </w:smartTagPr>
              <w:r w:rsidRPr="00980901">
                <w:rPr>
                  <w:sz w:val="24"/>
                  <w:szCs w:val="24"/>
                </w:rPr>
                <w:t>1500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50 м2"/>
              </w:smartTagPr>
              <w:r w:rsidRPr="00980901">
                <w:rPr>
                  <w:sz w:val="24"/>
                  <w:szCs w:val="24"/>
                </w:rPr>
                <w:lastRenderedPageBreak/>
                <w:t>50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vertAlign w:val="superscript"/>
              </w:rPr>
            </w:pPr>
            <w:smartTag w:uri="urn:schemas-microsoft-com:office:smarttags" w:element="metricconverter">
              <w:smartTagPr>
                <w:attr w:name="ProductID" w:val="600 м2"/>
              </w:smartTagPr>
              <w:r w:rsidRPr="00980901">
                <w:rPr>
                  <w:sz w:val="24"/>
                  <w:szCs w:val="24"/>
                </w:rPr>
                <w:t>600 м</w:t>
              </w:r>
              <w:proofErr w:type="gramStart"/>
              <w:r w:rsidRPr="00980901">
                <w:rPr>
                  <w:sz w:val="24"/>
                  <w:szCs w:val="24"/>
                  <w:vertAlign w:val="superscript"/>
                </w:rPr>
                <w:t>2</w:t>
              </w:r>
            </w:smartTag>
            <w:proofErr w:type="gramEnd"/>
          </w:p>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lastRenderedPageBreak/>
              <w:t>2.2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roofErr w:type="gramStart"/>
            <w:r w:rsidRPr="0098090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800 м2"/>
              </w:smartTagPr>
              <w:r w:rsidRPr="00980901">
                <w:rPr>
                  <w:sz w:val="24"/>
                  <w:szCs w:val="24"/>
                </w:rPr>
                <w:t>1800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2.3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не устанавливается</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 м"/>
              </w:smartTagPr>
              <w:r w:rsidRPr="00980901">
                <w:rPr>
                  <w:sz w:val="24"/>
                  <w:szCs w:val="24"/>
                </w:rPr>
                <w:t>1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3.3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 м"/>
              </w:smartTagPr>
              <w:r w:rsidRPr="00980901">
                <w:rPr>
                  <w:sz w:val="24"/>
                  <w:szCs w:val="24"/>
                </w:rPr>
                <w:t>3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0 м"/>
              </w:smartTagPr>
              <w:r w:rsidRPr="00980901">
                <w:rPr>
                  <w:sz w:val="24"/>
                  <w:szCs w:val="24"/>
                </w:rPr>
                <w:t>0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25 м"/>
              </w:smartTagPr>
              <w:r w:rsidRPr="00980901">
                <w:rPr>
                  <w:sz w:val="24"/>
                  <w:szCs w:val="24"/>
                </w:rPr>
                <w:t>25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4.3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5 м"/>
              </w:smartTagPr>
              <w:r w:rsidRPr="00980901">
                <w:rPr>
                  <w:sz w:val="24"/>
                  <w:szCs w:val="24"/>
                </w:rPr>
                <w:t>5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5</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12 м"/>
              </w:smartTagPr>
              <w:r w:rsidRPr="00980901">
                <w:rPr>
                  <w:sz w:val="24"/>
                  <w:szCs w:val="24"/>
                </w:rPr>
                <w:t>12 м</w:t>
              </w:r>
            </w:smartTag>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6</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snapToGrid w:val="0"/>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 xml:space="preserve">а) 30 % при размере земельного участка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r w:rsidRPr="00980901">
              <w:rPr>
                <w:sz w:val="24"/>
                <w:szCs w:val="24"/>
              </w:rPr>
              <w:t xml:space="preserve"> и менее</w:t>
            </w:r>
          </w:p>
          <w:p w:rsidR="00F31410" w:rsidRPr="00980901" w:rsidRDefault="00F31410" w:rsidP="00E83193">
            <w:pPr>
              <w:pStyle w:val="af"/>
              <w:rPr>
                <w:sz w:val="24"/>
                <w:szCs w:val="24"/>
              </w:rPr>
            </w:pPr>
            <w:r w:rsidRPr="0098090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980901">
                <w:rPr>
                  <w:sz w:val="24"/>
                  <w:szCs w:val="24"/>
                </w:rPr>
                <w:t>800 м</w:t>
              </w:r>
              <w:proofErr w:type="gramStart"/>
              <w:r w:rsidRPr="00980901">
                <w:rPr>
                  <w:sz w:val="24"/>
                  <w:szCs w:val="24"/>
                  <w:vertAlign w:val="superscript"/>
                </w:rPr>
                <w:t>2</w:t>
              </w:r>
            </w:smartTag>
            <w:proofErr w:type="gramEnd"/>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6.2</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100 %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6.3</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31410" w:rsidRPr="00980901" w:rsidRDefault="00F31410" w:rsidP="00E83193">
            <w:pPr>
              <w:pStyle w:val="af"/>
              <w:rPr>
                <w:sz w:val="24"/>
                <w:szCs w:val="24"/>
              </w:rPr>
            </w:pPr>
            <w:r w:rsidRPr="00980901">
              <w:rPr>
                <w:sz w:val="24"/>
                <w:szCs w:val="24"/>
              </w:rPr>
              <w:t>б) 0 % в иных случаях</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6.4</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r w:rsidRPr="00980901">
              <w:rPr>
                <w:sz w:val="24"/>
                <w:szCs w:val="24"/>
              </w:rPr>
              <w:t>80 %</w:t>
            </w: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7</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2"/>
              <w:rPr>
                <w:sz w:val="24"/>
                <w:szCs w:val="24"/>
              </w:rPr>
            </w:pPr>
            <w:r w:rsidRPr="0098090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2"/>
              <w:rPr>
                <w:sz w:val="24"/>
                <w:szCs w:val="24"/>
              </w:rPr>
            </w:pPr>
          </w:p>
        </w:tc>
      </w:tr>
      <w:tr w:rsidR="00F31410" w:rsidRPr="00980901" w:rsidTr="00E83193">
        <w:trPr>
          <w:jc w:val="center"/>
        </w:trPr>
        <w:tc>
          <w:tcPr>
            <w:tcW w:w="71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7.1</w:t>
            </w:r>
          </w:p>
        </w:tc>
        <w:tc>
          <w:tcPr>
            <w:tcW w:w="5386" w:type="dxa"/>
            <w:tcBorders>
              <w:top w:val="single" w:sz="4" w:space="0" w:color="000000"/>
              <w:left w:val="single" w:sz="4" w:space="0" w:color="000000"/>
              <w:bottom w:val="single" w:sz="4" w:space="0" w:color="000000"/>
            </w:tcBorders>
            <w:shd w:val="clear" w:color="auto" w:fill="auto"/>
          </w:tcPr>
          <w:p w:rsidR="00F31410" w:rsidRPr="00980901" w:rsidRDefault="00F31410" w:rsidP="00E83193">
            <w:pPr>
              <w:pStyle w:val="af"/>
              <w:rPr>
                <w:sz w:val="24"/>
                <w:szCs w:val="24"/>
              </w:rPr>
            </w:pPr>
            <w:r w:rsidRPr="0098090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F31410" w:rsidRPr="00980901" w:rsidRDefault="00F31410" w:rsidP="00E83193">
            <w:pPr>
              <w:pStyle w:val="af"/>
              <w:rPr>
                <w:sz w:val="24"/>
                <w:szCs w:val="24"/>
              </w:rPr>
            </w:pPr>
            <w:smartTag w:uri="urn:schemas-microsoft-com:office:smarttags" w:element="metricconverter">
              <w:smartTagPr>
                <w:attr w:name="ProductID" w:val="300 м2"/>
              </w:smartTagPr>
              <w:r w:rsidRPr="00980901">
                <w:rPr>
                  <w:sz w:val="24"/>
                  <w:szCs w:val="24"/>
                </w:rPr>
                <w:t>300 м</w:t>
              </w:r>
              <w:proofErr w:type="gramStart"/>
              <w:r w:rsidRPr="00980901">
                <w:rPr>
                  <w:sz w:val="24"/>
                  <w:szCs w:val="24"/>
                  <w:vertAlign w:val="superscript"/>
                </w:rPr>
                <w:t>2</w:t>
              </w:r>
            </w:smartTag>
            <w:proofErr w:type="gramEnd"/>
          </w:p>
        </w:tc>
      </w:tr>
    </w:tbl>
    <w:p w:rsidR="00F31410" w:rsidRPr="00980901" w:rsidRDefault="00F31410" w:rsidP="00F31410">
      <w:pPr>
        <w:pStyle w:val="ab"/>
        <w:spacing w:after="0"/>
        <w:jc w:val="both"/>
      </w:pPr>
    </w:p>
    <w:p w:rsidR="00F31410" w:rsidRPr="00980901" w:rsidRDefault="00F31410" w:rsidP="00F31410">
      <w:pPr>
        <w:pStyle w:val="ab"/>
        <w:spacing w:after="0"/>
        <w:jc w:val="both"/>
      </w:pPr>
      <w:r w:rsidRPr="00980901">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w:t>
      </w:r>
      <w:r>
        <w:t>ся в</w:t>
      </w:r>
      <w:r w:rsidRPr="00980901">
        <w:t xml:space="preserve">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w:t>
      </w:r>
      <w:r>
        <w:t xml:space="preserve">ельная сетевая компания </w:t>
      </w:r>
      <w:proofErr w:type="spellStart"/>
      <w:r>
        <w:t>Северо-</w:t>
      </w:r>
      <w:r w:rsidRPr="00980901">
        <w:t>Запада</w:t>
      </w:r>
      <w:proofErr w:type="spellEnd"/>
      <w:r w:rsidRPr="00980901">
        <w:t xml:space="preserve">.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F31410" w:rsidRPr="00980901" w:rsidRDefault="00F31410" w:rsidP="00F31410">
      <w:pPr>
        <w:pStyle w:val="ab"/>
        <w:spacing w:after="0"/>
        <w:jc w:val="both"/>
      </w:pPr>
      <w:r w:rsidRPr="00980901">
        <w:t xml:space="preserve">            Возможность присоединения объекта капитального строительства к тепловым сетям отсутствует.</w:t>
      </w:r>
    </w:p>
    <w:p w:rsidR="00F31410" w:rsidRPr="00980901" w:rsidRDefault="00F31410" w:rsidP="00F31410">
      <w:pPr>
        <w:pStyle w:val="ab"/>
        <w:spacing w:after="0"/>
        <w:jc w:val="both"/>
      </w:pPr>
      <w:r w:rsidRPr="00980901">
        <w:t xml:space="preserve">           Газификация данного земельного участка возможна от газопровода среднего давления диаметром 89мм от ГРС до </w:t>
      </w:r>
      <w:r>
        <w:t>кирпичного завода</w:t>
      </w:r>
      <w:r w:rsidRPr="00980901">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F31410" w:rsidRPr="00980901" w:rsidRDefault="00F31410" w:rsidP="00F31410">
      <w:pPr>
        <w:pStyle w:val="ab"/>
        <w:spacing w:after="0"/>
        <w:jc w:val="both"/>
        <w:rPr>
          <w:b/>
        </w:rPr>
      </w:pPr>
      <w:r w:rsidRPr="00980901">
        <w:t xml:space="preserve">           Присоединение объекта капитального строительства к сетям холодного водоснабжения и водоотведения отсутствует.     </w:t>
      </w:r>
    </w:p>
    <w:p w:rsidR="00F31410" w:rsidRPr="00980901" w:rsidRDefault="00F31410" w:rsidP="00F31410">
      <w:pPr>
        <w:pStyle w:val="ab"/>
        <w:spacing w:after="0"/>
        <w:jc w:val="both"/>
      </w:pPr>
    </w:p>
    <w:p w:rsidR="00F31410" w:rsidRPr="008E03A8" w:rsidRDefault="00F31410" w:rsidP="00F31410">
      <w:pPr>
        <w:pStyle w:val="ab"/>
        <w:ind w:firstLine="708"/>
      </w:pPr>
      <w:r w:rsidRPr="008E03A8">
        <w:t xml:space="preserve">Начальный размер годовой арендной платы за земельный участок – </w:t>
      </w:r>
      <w:r>
        <w:rPr>
          <w:b/>
        </w:rPr>
        <w:t>30</w:t>
      </w:r>
      <w:r w:rsidRPr="008E03A8">
        <w:rPr>
          <w:b/>
        </w:rPr>
        <w:t>000</w:t>
      </w:r>
      <w:r>
        <w:t xml:space="preserve"> (тридцать </w:t>
      </w:r>
      <w:r w:rsidRPr="008E03A8">
        <w:t xml:space="preserve">тысяч) рублей </w:t>
      </w:r>
      <w:r w:rsidRPr="008E03A8">
        <w:rPr>
          <w:b/>
        </w:rPr>
        <w:t>00</w:t>
      </w:r>
      <w:r w:rsidRPr="008E03A8">
        <w:t xml:space="preserve"> копеек.</w:t>
      </w:r>
    </w:p>
    <w:p w:rsidR="00F31410" w:rsidRPr="008E03A8" w:rsidRDefault="00F31410" w:rsidP="00F31410">
      <w:pPr>
        <w:pStyle w:val="ab"/>
        <w:ind w:firstLine="708"/>
      </w:pPr>
      <w:r w:rsidRPr="008E03A8">
        <w:t xml:space="preserve">Задаток для участия в торгах – </w:t>
      </w:r>
      <w:r>
        <w:rPr>
          <w:b/>
        </w:rPr>
        <w:t>60</w:t>
      </w:r>
      <w:r w:rsidRPr="008E03A8">
        <w:rPr>
          <w:b/>
        </w:rPr>
        <w:t>00</w:t>
      </w:r>
      <w:r>
        <w:t xml:space="preserve"> (шесть</w:t>
      </w:r>
      <w:r w:rsidRPr="008E03A8">
        <w:t xml:space="preserve"> тысяч</w:t>
      </w:r>
      <w:proofErr w:type="gramStart"/>
      <w:r>
        <w:t xml:space="preserve"> </w:t>
      </w:r>
      <w:r w:rsidRPr="008E03A8">
        <w:t>)</w:t>
      </w:r>
      <w:proofErr w:type="gramEnd"/>
      <w:r w:rsidRPr="008E03A8">
        <w:t xml:space="preserve"> рублей </w:t>
      </w:r>
      <w:r w:rsidRPr="008E03A8">
        <w:rPr>
          <w:b/>
        </w:rPr>
        <w:t>00</w:t>
      </w:r>
      <w:r w:rsidRPr="008E03A8">
        <w:t xml:space="preserve"> копеек, что составляет двадцать процентов начального размера ежегодной арендной платы за земельный участок.</w:t>
      </w:r>
    </w:p>
    <w:p w:rsidR="00F31410" w:rsidRPr="008E03A8" w:rsidRDefault="00F31410" w:rsidP="00F31410">
      <w:pPr>
        <w:pStyle w:val="ab"/>
      </w:pPr>
      <w:r w:rsidRPr="008E03A8">
        <w:t xml:space="preserve">       Шаг аукциона – </w:t>
      </w:r>
      <w:r>
        <w:rPr>
          <w:b/>
        </w:rPr>
        <w:t>900</w:t>
      </w:r>
      <w:r w:rsidRPr="008E03A8">
        <w:t xml:space="preserve"> (девятьсот) рублей </w:t>
      </w:r>
      <w:r w:rsidRPr="008E03A8">
        <w:rPr>
          <w:b/>
        </w:rPr>
        <w:t>00</w:t>
      </w:r>
      <w:r w:rsidRPr="008E03A8">
        <w:t xml:space="preserve"> копеек, что составляет три процента начального размера ежегодной арендной платы за земельный участок. </w:t>
      </w:r>
    </w:p>
    <w:p w:rsidR="00F31410" w:rsidRPr="00E90D8B" w:rsidRDefault="00F31410" w:rsidP="00F31410">
      <w:pPr>
        <w:jc w:val="both"/>
      </w:pPr>
    </w:p>
    <w:p w:rsidR="00F31410" w:rsidRPr="00E90D8B" w:rsidRDefault="00F31410" w:rsidP="00F31410">
      <w:pPr>
        <w:numPr>
          <w:ilvl w:val="0"/>
          <w:numId w:val="1"/>
        </w:numPr>
        <w:tabs>
          <w:tab w:val="clear" w:pos="1440"/>
          <w:tab w:val="num" w:pos="851"/>
        </w:tabs>
        <w:ind w:hanging="873"/>
        <w:jc w:val="both"/>
      </w:pPr>
      <w:r w:rsidRPr="00E90D8B">
        <w:t>Форма заявки на участи в аукционе:</w:t>
      </w:r>
    </w:p>
    <w:p w:rsidR="00F31410" w:rsidRPr="00E90D8B" w:rsidRDefault="00F31410" w:rsidP="00F31410">
      <w:pPr>
        <w:spacing w:line="240" w:lineRule="exact"/>
        <w:jc w:val="both"/>
        <w:rPr>
          <w:b/>
        </w:rPr>
      </w:pPr>
    </w:p>
    <w:p w:rsidR="00F31410" w:rsidRPr="00E90D8B" w:rsidRDefault="00F31410" w:rsidP="00F31410">
      <w:pPr>
        <w:jc w:val="center"/>
      </w:pPr>
      <w:r w:rsidRPr="00E90D8B">
        <w:t xml:space="preserve">          ЗАЯВКА</w:t>
      </w:r>
    </w:p>
    <w:p w:rsidR="00F31410" w:rsidRPr="00E90D8B" w:rsidRDefault="00F31410" w:rsidP="00F31410">
      <w:pPr>
        <w:jc w:val="center"/>
      </w:pPr>
      <w:r w:rsidRPr="00E90D8B">
        <w:lastRenderedPageBreak/>
        <w:t>НА УЧАСТИЕ В АУКЦИОНЕ</w:t>
      </w:r>
    </w:p>
    <w:p w:rsidR="00F31410" w:rsidRPr="00E90D8B" w:rsidRDefault="00F31410" w:rsidP="00F31410">
      <w:pPr>
        <w:jc w:val="center"/>
      </w:pPr>
      <w:r w:rsidRPr="00E90D8B">
        <w:t>(заполняется претендентом или его полномочным представителем)</w:t>
      </w:r>
    </w:p>
    <w:p w:rsidR="00F31410" w:rsidRPr="00E90D8B" w:rsidRDefault="00F31410" w:rsidP="00F31410">
      <w:pPr>
        <w:jc w:val="both"/>
      </w:pPr>
    </w:p>
    <w:p w:rsidR="00F31410" w:rsidRPr="00E90D8B" w:rsidRDefault="00F31410" w:rsidP="00F31410">
      <w:pPr>
        <w:jc w:val="both"/>
      </w:pPr>
      <w:r w:rsidRPr="00E90D8B">
        <w:t>ПРЕТЕНДЕНТ (физическое или юридическое лицо) _____________________________________________________________________________</w:t>
      </w:r>
    </w:p>
    <w:p w:rsidR="00F31410" w:rsidRPr="00E90D8B" w:rsidRDefault="00F31410" w:rsidP="00F31410">
      <w:pPr>
        <w:jc w:val="center"/>
      </w:pPr>
      <w:r w:rsidRPr="00E90D8B">
        <w:t xml:space="preserve"> (Ф.И.О./наименование претендента) </w:t>
      </w:r>
    </w:p>
    <w:p w:rsidR="00F31410" w:rsidRPr="00E90D8B" w:rsidRDefault="00F31410" w:rsidP="00F31410">
      <w:pPr>
        <w:rPr>
          <w:b/>
        </w:rPr>
      </w:pPr>
      <w:r w:rsidRPr="00E90D8B">
        <w:rPr>
          <w:b/>
        </w:rPr>
        <w:t>(заполняется физическим лицом)</w:t>
      </w:r>
    </w:p>
    <w:p w:rsidR="00F31410" w:rsidRPr="00E90D8B" w:rsidRDefault="00F31410" w:rsidP="00F31410">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 xml:space="preserve">(кем </w:t>
      </w:r>
      <w:proofErr w:type="gramStart"/>
      <w:r w:rsidRPr="00E90D8B">
        <w:t>выдан</w:t>
      </w:r>
      <w:proofErr w:type="gramEnd"/>
      <w:r w:rsidRPr="00E90D8B">
        <w:t>)</w:t>
      </w:r>
    </w:p>
    <w:p w:rsidR="00F31410" w:rsidRPr="00E90D8B" w:rsidRDefault="00F31410" w:rsidP="00F31410">
      <w:pPr>
        <w:jc w:val="both"/>
      </w:pPr>
      <w:r w:rsidRPr="00E90D8B">
        <w:t xml:space="preserve">Место регистрации: ____________________________________________________________ </w:t>
      </w:r>
    </w:p>
    <w:p w:rsidR="00F31410" w:rsidRPr="00E90D8B" w:rsidRDefault="00F31410" w:rsidP="00F31410">
      <w:pPr>
        <w:jc w:val="both"/>
      </w:pPr>
      <w:r w:rsidRPr="00E90D8B">
        <w:t>Телефон ___________________________ Индекс ___________________________________</w:t>
      </w:r>
    </w:p>
    <w:p w:rsidR="00F31410" w:rsidRPr="00E90D8B" w:rsidRDefault="00F31410" w:rsidP="00F31410">
      <w:pPr>
        <w:jc w:val="both"/>
        <w:rPr>
          <w:b/>
        </w:rPr>
      </w:pPr>
    </w:p>
    <w:p w:rsidR="00F31410" w:rsidRPr="00E90D8B" w:rsidRDefault="00F31410" w:rsidP="00F31410">
      <w:pPr>
        <w:jc w:val="both"/>
        <w:rPr>
          <w:b/>
        </w:rPr>
      </w:pPr>
      <w:r w:rsidRPr="00E90D8B">
        <w:rPr>
          <w:b/>
        </w:rPr>
        <w:t>(заполняется юридическим лицом)</w:t>
      </w:r>
    </w:p>
    <w:p w:rsidR="00F31410" w:rsidRPr="00E90D8B" w:rsidRDefault="00F31410" w:rsidP="00F31410">
      <w:pPr>
        <w:jc w:val="both"/>
      </w:pPr>
      <w:r w:rsidRPr="00E90D8B">
        <w:t>Документ о государственной регистрации в качестве юридического лица</w:t>
      </w:r>
    </w:p>
    <w:p w:rsidR="00F31410" w:rsidRPr="00E90D8B" w:rsidRDefault="00F31410" w:rsidP="00F31410">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F31410" w:rsidRPr="00E90D8B" w:rsidRDefault="00F31410" w:rsidP="00F31410">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F31410" w:rsidRPr="00E90D8B" w:rsidRDefault="00F31410" w:rsidP="00F31410">
      <w:pPr>
        <w:jc w:val="both"/>
      </w:pPr>
      <w:r w:rsidRPr="00E90D8B">
        <w:t>ИНН _________________________________________________________________________</w:t>
      </w:r>
    </w:p>
    <w:p w:rsidR="00F31410" w:rsidRPr="00E90D8B" w:rsidRDefault="00F31410" w:rsidP="00F31410">
      <w:pPr>
        <w:jc w:val="both"/>
      </w:pPr>
      <w:r w:rsidRPr="00E90D8B">
        <w:t xml:space="preserve">Юридический адрес претендента: ________________________________________________ </w:t>
      </w:r>
    </w:p>
    <w:p w:rsidR="00F31410" w:rsidRPr="00E90D8B" w:rsidRDefault="00F31410" w:rsidP="00F31410">
      <w:pPr>
        <w:jc w:val="both"/>
      </w:pPr>
      <w:r w:rsidRPr="00E90D8B">
        <w:t>Телефон__________________ Факс_________________ Индекс _______________________</w:t>
      </w:r>
    </w:p>
    <w:p w:rsidR="00F31410" w:rsidRPr="00E90D8B" w:rsidRDefault="00F31410" w:rsidP="00F31410">
      <w:pPr>
        <w:jc w:val="both"/>
      </w:pPr>
      <w:r w:rsidRPr="00E90D8B">
        <w:t xml:space="preserve">Представитель претендента _____________________________________________________ </w:t>
      </w:r>
    </w:p>
    <w:p w:rsidR="00F31410" w:rsidRPr="00E90D8B" w:rsidRDefault="00F31410" w:rsidP="00F31410">
      <w:pPr>
        <w:jc w:val="center"/>
      </w:pPr>
      <w:r w:rsidRPr="00E90D8B">
        <w:t>(Ф.И.О. или наименование)</w:t>
      </w:r>
    </w:p>
    <w:p w:rsidR="00F31410" w:rsidRPr="00E90D8B" w:rsidRDefault="00F31410" w:rsidP="00F31410">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F31410" w:rsidRPr="00E90D8B" w:rsidRDefault="00F31410" w:rsidP="00F31410">
      <w:pPr>
        <w:jc w:val="both"/>
      </w:pPr>
    </w:p>
    <w:p w:rsidR="00F31410" w:rsidRPr="00E90D8B" w:rsidRDefault="00F31410" w:rsidP="00F31410">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31410" w:rsidRPr="00E90D8B" w:rsidRDefault="00F31410" w:rsidP="00F31410">
      <w:pPr>
        <w:jc w:val="center"/>
      </w:pPr>
      <w:r w:rsidRPr="00E90D8B">
        <w:t xml:space="preserve">                                 (наименование документа, номер, дата и место выдачи (регистрации), кем и когда выдан)</w:t>
      </w:r>
    </w:p>
    <w:p w:rsidR="00F31410" w:rsidRPr="00E90D8B" w:rsidRDefault="00F31410" w:rsidP="00F31410">
      <w:pPr>
        <w:jc w:val="both"/>
      </w:pPr>
      <w:r w:rsidRPr="00E90D8B">
        <w:t xml:space="preserve">Претендент __________________________________________________________________ </w:t>
      </w:r>
    </w:p>
    <w:p w:rsidR="00F31410" w:rsidRPr="00E90D8B" w:rsidRDefault="00F31410" w:rsidP="00F31410">
      <w:pPr>
        <w:jc w:val="both"/>
      </w:pPr>
      <w:r w:rsidRPr="00E90D8B">
        <w:t>_____________________________________________________________________________,</w:t>
      </w:r>
    </w:p>
    <w:p w:rsidR="00F31410" w:rsidRPr="00E90D8B" w:rsidRDefault="00F31410" w:rsidP="00F31410">
      <w:pPr>
        <w:jc w:val="center"/>
      </w:pPr>
      <w:r w:rsidRPr="00E90D8B">
        <w:t>(Ф.И.О./наименование претендента или его представителя)</w:t>
      </w:r>
    </w:p>
    <w:p w:rsidR="00F31410" w:rsidRPr="00E90D8B" w:rsidRDefault="00F31410" w:rsidP="00F31410">
      <w:pPr>
        <w:jc w:val="both"/>
      </w:pPr>
      <w:r w:rsidRPr="00E90D8B">
        <w:t>принимая решение об участии в аукционе и последующему заключению договора аренды земельного участка: Лот № _______________</w:t>
      </w:r>
    </w:p>
    <w:p w:rsidR="00F31410" w:rsidRPr="00E90D8B" w:rsidRDefault="00F31410" w:rsidP="00F31410">
      <w:pPr>
        <w:jc w:val="both"/>
      </w:pPr>
      <w:r w:rsidRPr="00E90D8B">
        <w:t>площадью ______________________________ кв.м.,</w:t>
      </w:r>
    </w:p>
    <w:p w:rsidR="00F31410" w:rsidRPr="00E90D8B" w:rsidRDefault="00F31410" w:rsidP="00F31410">
      <w:pPr>
        <w:jc w:val="both"/>
      </w:pPr>
      <w:r w:rsidRPr="00E90D8B">
        <w:t>с кадастровым номером ________________________________________________________</w:t>
      </w:r>
    </w:p>
    <w:p w:rsidR="00F31410" w:rsidRPr="00E90D8B" w:rsidRDefault="00F31410" w:rsidP="00F31410">
      <w:pPr>
        <w:jc w:val="both"/>
      </w:pPr>
      <w:r w:rsidRPr="00E90D8B">
        <w:t xml:space="preserve"> </w:t>
      </w:r>
      <w:proofErr w:type="gramStart"/>
      <w:r w:rsidRPr="00E90D8B">
        <w:t xml:space="preserve">расположенному по адресу:_____________________________________________________ </w:t>
      </w:r>
      <w:proofErr w:type="gramEnd"/>
    </w:p>
    <w:p w:rsidR="00F31410" w:rsidRPr="00E90D8B" w:rsidRDefault="00F31410" w:rsidP="00F31410">
      <w:pPr>
        <w:jc w:val="both"/>
      </w:pPr>
      <w:r w:rsidRPr="00E90D8B">
        <w:t>_____________________________________________________________________________ _____________________________________________________________________________,</w:t>
      </w:r>
    </w:p>
    <w:p w:rsidR="00F31410" w:rsidRPr="00E90D8B" w:rsidRDefault="00F31410" w:rsidP="00F31410">
      <w:pPr>
        <w:jc w:val="center"/>
      </w:pPr>
      <w:r w:rsidRPr="00E90D8B">
        <w:t>(наименование и адрес объекта, выставленного на торги)</w:t>
      </w:r>
    </w:p>
    <w:p w:rsidR="00F31410" w:rsidRPr="00E90D8B" w:rsidRDefault="00F31410" w:rsidP="00F31410">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F31410" w:rsidRPr="00E90D8B" w:rsidRDefault="00F31410" w:rsidP="00F31410">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F31410" w:rsidRPr="00E90D8B" w:rsidRDefault="00F31410" w:rsidP="00F31410">
      <w:pPr>
        <w:jc w:val="both"/>
      </w:pPr>
      <w:r w:rsidRPr="00E90D8B">
        <w:t>Ответственность за достоверность представленной информации несет заявитель.</w:t>
      </w:r>
    </w:p>
    <w:p w:rsidR="00F31410" w:rsidRPr="00E90D8B" w:rsidRDefault="00F31410" w:rsidP="00F31410">
      <w:pPr>
        <w:jc w:val="both"/>
      </w:pPr>
      <w:r w:rsidRPr="00E90D8B">
        <w:lastRenderedPageBreak/>
        <w:t>Приложение:</w:t>
      </w:r>
    </w:p>
    <w:p w:rsidR="00F31410" w:rsidRPr="00E90D8B" w:rsidRDefault="00F31410" w:rsidP="00F31410">
      <w:pPr>
        <w:jc w:val="both"/>
      </w:pPr>
      <w:r w:rsidRPr="00E90D8B">
        <w:t>__________________________________________________________________________________________________________________________________________________________.</w:t>
      </w:r>
    </w:p>
    <w:p w:rsidR="00F31410" w:rsidRPr="00E90D8B" w:rsidRDefault="00F31410" w:rsidP="00F31410">
      <w:pPr>
        <w:jc w:val="both"/>
      </w:pPr>
      <w:r w:rsidRPr="00E90D8B">
        <w:t>Претендент:___________________________________________________________________</w:t>
      </w:r>
    </w:p>
    <w:p w:rsidR="00F31410" w:rsidRPr="00E90D8B" w:rsidRDefault="00F31410" w:rsidP="00F31410">
      <w:pPr>
        <w:jc w:val="center"/>
      </w:pPr>
      <w:r w:rsidRPr="00E90D8B">
        <w:t>(должность и подпись претендента или его полномочного представителя)</w:t>
      </w:r>
    </w:p>
    <w:p w:rsidR="00F31410" w:rsidRPr="00E90D8B" w:rsidRDefault="00F31410" w:rsidP="00F31410">
      <w:pPr>
        <w:ind w:firstLine="708"/>
        <w:jc w:val="both"/>
      </w:pPr>
      <w:r w:rsidRPr="00E90D8B">
        <w:t>М.П.</w:t>
      </w:r>
    </w:p>
    <w:p w:rsidR="00F31410" w:rsidRPr="00E90D8B" w:rsidRDefault="00F31410" w:rsidP="00F31410">
      <w:pPr>
        <w:jc w:val="both"/>
      </w:pPr>
    </w:p>
    <w:p w:rsidR="00F31410" w:rsidRPr="00E90D8B" w:rsidRDefault="00F31410" w:rsidP="00F31410">
      <w:pPr>
        <w:jc w:val="both"/>
      </w:pPr>
      <w:r w:rsidRPr="00E90D8B">
        <w:t>Заявка принята организатором торгов:</w:t>
      </w:r>
    </w:p>
    <w:p w:rsidR="00F31410" w:rsidRPr="00E90D8B" w:rsidRDefault="00F31410" w:rsidP="00F31410">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jc w:val="both"/>
      </w:pPr>
      <w:r w:rsidRPr="00E90D8B">
        <w:t>Уполномоченный представитель организатора торгов:</w:t>
      </w:r>
      <w:r w:rsidRPr="00E90D8B">
        <w:tab/>
      </w:r>
      <w:r w:rsidRPr="00E90D8B">
        <w:tab/>
      </w:r>
      <w:r w:rsidRPr="00E90D8B">
        <w:tab/>
        <w:t xml:space="preserve">          </w:t>
      </w:r>
    </w:p>
    <w:p w:rsidR="00F31410" w:rsidRPr="00E90D8B" w:rsidRDefault="00F31410" w:rsidP="00F31410">
      <w:pPr>
        <w:jc w:val="both"/>
      </w:pPr>
    </w:p>
    <w:p w:rsidR="00F31410" w:rsidRPr="00E90D8B" w:rsidRDefault="00F31410" w:rsidP="00F31410">
      <w:pPr>
        <w:jc w:val="both"/>
      </w:pPr>
      <w:r w:rsidRPr="00E90D8B">
        <w:t>_____________</w:t>
      </w:r>
    </w:p>
    <w:p w:rsidR="00F31410" w:rsidRPr="00E90D8B" w:rsidRDefault="00F31410" w:rsidP="00F31410">
      <w:pPr>
        <w:jc w:val="both"/>
      </w:pPr>
    </w:p>
    <w:p w:rsidR="00F31410" w:rsidRPr="00E90D8B" w:rsidRDefault="00F31410" w:rsidP="00F31410">
      <w:pPr>
        <w:jc w:val="both"/>
      </w:pPr>
    </w:p>
    <w:p w:rsidR="00F31410" w:rsidRPr="00E90D8B" w:rsidRDefault="00F31410" w:rsidP="00F31410">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F31410" w:rsidRPr="00E90D8B" w:rsidRDefault="00F31410" w:rsidP="00F31410">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F31410" w:rsidRPr="00E90D8B" w:rsidRDefault="00F31410" w:rsidP="00F31410">
      <w:pPr>
        <w:autoSpaceDE w:val="0"/>
        <w:autoSpaceDN w:val="0"/>
        <w:adjustRightInd w:val="0"/>
        <w:ind w:firstLine="540"/>
        <w:jc w:val="both"/>
      </w:pPr>
      <w:r w:rsidRPr="00E90D8B">
        <w:t>копии документов, удостоверяющих личность заявителя (для граждан);</w:t>
      </w:r>
    </w:p>
    <w:p w:rsidR="00F31410" w:rsidRPr="00E90D8B" w:rsidRDefault="00F31410" w:rsidP="00F31410">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F31410" w:rsidRPr="00E90D8B" w:rsidRDefault="00F31410" w:rsidP="00F31410">
      <w:pPr>
        <w:autoSpaceDE w:val="0"/>
        <w:autoSpaceDN w:val="0"/>
        <w:adjustRightInd w:val="0"/>
        <w:ind w:firstLine="540"/>
        <w:jc w:val="both"/>
      </w:pPr>
      <w:r w:rsidRPr="00E90D8B">
        <w:t>документы, подтверждающие внесение задатка.</w:t>
      </w:r>
    </w:p>
    <w:p w:rsidR="00F31410" w:rsidRPr="00E90D8B" w:rsidRDefault="00F31410" w:rsidP="00F31410">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F31410" w:rsidRPr="00E90D8B" w:rsidRDefault="00F31410" w:rsidP="00F31410">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10</w:t>
      </w:r>
      <w:r w:rsidRPr="00E90D8B">
        <w:rPr>
          <w:b/>
        </w:rPr>
        <w:t xml:space="preserve"> </w:t>
      </w:r>
      <w:r>
        <w:rPr>
          <w:b/>
        </w:rPr>
        <w:t>августа 2020</w:t>
      </w:r>
      <w:r w:rsidRPr="00E90D8B">
        <w:rPr>
          <w:b/>
        </w:rPr>
        <w:t xml:space="preserve"> года с 8 час. 30 мин. по </w:t>
      </w:r>
      <w:r>
        <w:rPr>
          <w:b/>
        </w:rPr>
        <w:t>8</w:t>
      </w:r>
      <w:r w:rsidRPr="00E90D8B">
        <w:rPr>
          <w:b/>
        </w:rPr>
        <w:t xml:space="preserve"> </w:t>
      </w:r>
      <w:r>
        <w:rPr>
          <w:b/>
        </w:rPr>
        <w:t>сентября 2020</w:t>
      </w:r>
      <w:r w:rsidRPr="00E90D8B">
        <w:rPr>
          <w:b/>
        </w:rPr>
        <w:t xml:space="preserve"> года до 17 час. 30 мин. </w:t>
      </w:r>
    </w:p>
    <w:p w:rsidR="00F31410" w:rsidRPr="00E90D8B" w:rsidRDefault="00F31410" w:rsidP="00F31410">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F31410" w:rsidRPr="00E90D8B" w:rsidRDefault="00F31410" w:rsidP="00F31410">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F31410" w:rsidRPr="00E90D8B" w:rsidRDefault="00F31410" w:rsidP="00F31410">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r w:rsidRPr="00E90D8B">
        <w:t>.</w:t>
      </w:r>
    </w:p>
    <w:p w:rsidR="00F31410" w:rsidRPr="00E90D8B" w:rsidRDefault="00F31410" w:rsidP="00F31410">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31410" w:rsidRPr="00E90D8B" w:rsidRDefault="00F31410" w:rsidP="00F31410">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31410" w:rsidRPr="00E90D8B" w:rsidRDefault="00F31410" w:rsidP="00F31410">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14.09.2020 года в 12 час. 0</w:t>
      </w:r>
      <w:r w:rsidRPr="00E90D8B">
        <w:rPr>
          <w:b/>
        </w:rPr>
        <w:t>0 мин</w:t>
      </w:r>
      <w:r w:rsidRPr="00E90D8B">
        <w:t>.</w:t>
      </w:r>
    </w:p>
    <w:p w:rsidR="00F31410" w:rsidRPr="00E90D8B" w:rsidRDefault="00F31410" w:rsidP="00F31410">
      <w:pPr>
        <w:autoSpaceDE w:val="0"/>
        <w:autoSpaceDN w:val="0"/>
        <w:adjustRightInd w:val="0"/>
        <w:ind w:firstLine="540"/>
        <w:jc w:val="both"/>
      </w:pPr>
      <w:proofErr w:type="gramStart"/>
      <w:r w:rsidRPr="00E90D8B">
        <w:lastRenderedPageBreak/>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6" w:history="1">
        <w:proofErr w:type="gramEnd"/>
        <w:r w:rsidRPr="00E90D8B">
          <w:rPr>
            <w:rStyle w:val="a5"/>
          </w:rPr>
          <w:t>www.torgi.gov.ru</w:t>
        </w:r>
        <w:proofErr w:type="gramStart"/>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F31410" w:rsidRPr="00E90D8B" w:rsidRDefault="00F31410" w:rsidP="00F31410">
      <w:pPr>
        <w:numPr>
          <w:ilvl w:val="0"/>
          <w:numId w:val="2"/>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F31410" w:rsidRPr="00E90D8B" w:rsidRDefault="00F31410" w:rsidP="00F31410">
      <w:pPr>
        <w:ind w:firstLine="540"/>
        <w:rPr>
          <w:bCs/>
        </w:rPr>
      </w:pPr>
      <w:r w:rsidRPr="00E90D8B">
        <w:rPr>
          <w:bCs/>
        </w:rPr>
        <w:t>Проект договора аренды земельного участка:</w:t>
      </w:r>
    </w:p>
    <w:p w:rsidR="00F31410" w:rsidRPr="00E90D8B" w:rsidRDefault="00F31410" w:rsidP="00F31410">
      <w:pPr>
        <w:pStyle w:val="ad"/>
        <w:ind w:left="0"/>
        <w:rPr>
          <w:sz w:val="24"/>
          <w:szCs w:val="24"/>
        </w:rPr>
      </w:pPr>
      <w:r w:rsidRPr="00E90D8B">
        <w:rPr>
          <w:sz w:val="24"/>
          <w:szCs w:val="24"/>
        </w:rPr>
        <w:t xml:space="preserve">Новгородская область </w:t>
      </w:r>
    </w:p>
    <w:p w:rsidR="00F31410" w:rsidRPr="00E90D8B" w:rsidRDefault="00F31410" w:rsidP="00F31410">
      <w:pPr>
        <w:pStyle w:val="ad"/>
        <w:ind w:left="0"/>
        <w:rPr>
          <w:sz w:val="24"/>
          <w:szCs w:val="24"/>
        </w:rPr>
      </w:pPr>
      <w:r w:rsidRPr="00E90D8B">
        <w:rPr>
          <w:sz w:val="24"/>
          <w:szCs w:val="24"/>
        </w:rPr>
        <w:t>Российская Федерация</w:t>
      </w:r>
    </w:p>
    <w:p w:rsidR="00F31410" w:rsidRPr="00E90D8B" w:rsidRDefault="00F31410" w:rsidP="00F31410">
      <w:pPr>
        <w:pStyle w:val="ad"/>
        <w:ind w:left="0"/>
        <w:rPr>
          <w:bCs/>
          <w:smallCaps/>
          <w:sz w:val="24"/>
          <w:szCs w:val="24"/>
        </w:rPr>
      </w:pPr>
      <w:r w:rsidRPr="00E90D8B">
        <w:rPr>
          <w:bCs/>
          <w:smallCaps/>
          <w:sz w:val="24"/>
          <w:szCs w:val="24"/>
        </w:rPr>
        <w:t>Договор №</w:t>
      </w:r>
    </w:p>
    <w:p w:rsidR="00F31410" w:rsidRPr="00E90D8B" w:rsidRDefault="00F31410" w:rsidP="00F31410">
      <w:pPr>
        <w:pStyle w:val="ad"/>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F31410" w:rsidRPr="00E90D8B" w:rsidTr="00E83193">
        <w:tblPrEx>
          <w:tblCellMar>
            <w:top w:w="0" w:type="dxa"/>
            <w:bottom w:w="0" w:type="dxa"/>
          </w:tblCellMar>
        </w:tblPrEx>
        <w:trPr>
          <w:jc w:val="center"/>
        </w:trPr>
        <w:tc>
          <w:tcPr>
            <w:tcW w:w="4613" w:type="dxa"/>
          </w:tcPr>
          <w:p w:rsidR="00F31410" w:rsidRPr="00E90D8B" w:rsidRDefault="00F31410" w:rsidP="00E83193">
            <w:pPr>
              <w:jc w:val="both"/>
            </w:pPr>
            <w:r w:rsidRPr="00E90D8B">
              <w:t>«     »   _________________  20___ года</w:t>
            </w:r>
          </w:p>
        </w:tc>
        <w:tc>
          <w:tcPr>
            <w:tcW w:w="4721" w:type="dxa"/>
          </w:tcPr>
          <w:p w:rsidR="00F31410" w:rsidRPr="00E90D8B" w:rsidRDefault="00F31410" w:rsidP="00E83193">
            <w:pPr>
              <w:ind w:firstLine="540"/>
              <w:jc w:val="right"/>
            </w:pPr>
            <w:r w:rsidRPr="00E90D8B">
              <w:t>__________</w:t>
            </w:r>
          </w:p>
        </w:tc>
      </w:tr>
    </w:tbl>
    <w:p w:rsidR="00F31410" w:rsidRPr="00E90D8B" w:rsidRDefault="00F31410" w:rsidP="00F31410">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31410" w:rsidRPr="00E90D8B" w:rsidRDefault="00F31410" w:rsidP="00F31410">
      <w:pPr>
        <w:jc w:val="center"/>
      </w:pPr>
      <w:r w:rsidRPr="00E90D8B">
        <w:t>1. Предмет договора</w:t>
      </w:r>
    </w:p>
    <w:p w:rsidR="00F31410" w:rsidRPr="00E90D8B" w:rsidRDefault="00F31410" w:rsidP="00F31410">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F31410" w:rsidRPr="00E90D8B" w:rsidRDefault="00F31410" w:rsidP="00F31410">
      <w:pPr>
        <w:jc w:val="both"/>
      </w:pPr>
      <w:r w:rsidRPr="00E90D8B">
        <w:t>1.2 Местонахождение и границы кадастрового земельного участка Арендатору указаны на местности.</w:t>
      </w:r>
    </w:p>
    <w:p w:rsidR="00F31410" w:rsidRPr="00E90D8B" w:rsidRDefault="00F31410" w:rsidP="00F31410">
      <w:pPr>
        <w:jc w:val="both"/>
      </w:pPr>
      <w:r w:rsidRPr="00E90D8B">
        <w:t xml:space="preserve">1.3 Земельный участок, указанный в пункте 1.1 Договора, </w:t>
      </w:r>
    </w:p>
    <w:p w:rsidR="00F31410" w:rsidRPr="00E90D8B" w:rsidRDefault="00F31410" w:rsidP="00F31410">
      <w:pPr>
        <w:jc w:val="both"/>
      </w:pPr>
      <w:r w:rsidRPr="00E90D8B">
        <w:t>относится к категории земель</w:t>
      </w:r>
      <w:proofErr w:type="gramStart"/>
      <w:r w:rsidRPr="00E90D8B">
        <w:t xml:space="preserve">: _______________________; </w:t>
      </w:r>
      <w:proofErr w:type="gramEnd"/>
    </w:p>
    <w:p w:rsidR="00F31410" w:rsidRPr="00E90D8B" w:rsidRDefault="00F31410" w:rsidP="00F31410">
      <w:pPr>
        <w:jc w:val="both"/>
      </w:pPr>
      <w:r w:rsidRPr="00E90D8B">
        <w:t>цель предоставления земельного участка: ______________.</w:t>
      </w:r>
    </w:p>
    <w:p w:rsidR="00F31410" w:rsidRPr="00E90D8B" w:rsidRDefault="00F31410" w:rsidP="00F31410">
      <w:pPr>
        <w:jc w:val="both"/>
      </w:pPr>
      <w:r w:rsidRPr="00E90D8B">
        <w:t>1.4 Характеристика кадастрового земельного участка:</w:t>
      </w:r>
    </w:p>
    <w:p w:rsidR="00F31410" w:rsidRPr="00E90D8B" w:rsidRDefault="00F31410" w:rsidP="00F31410">
      <w:pPr>
        <w:ind w:firstLine="360"/>
        <w:jc w:val="both"/>
      </w:pPr>
      <w:r w:rsidRPr="00E90D8B">
        <w:t>а) зеленые насаждения</w:t>
      </w:r>
      <w:proofErr w:type="gramStart"/>
      <w:r w:rsidRPr="00E90D8B">
        <w:t>: _____;</w:t>
      </w:r>
      <w:proofErr w:type="gramEnd"/>
    </w:p>
    <w:p w:rsidR="00F31410" w:rsidRPr="00E90D8B" w:rsidRDefault="00F31410" w:rsidP="00F31410">
      <w:pPr>
        <w:ind w:firstLine="360"/>
        <w:jc w:val="both"/>
      </w:pPr>
      <w:r w:rsidRPr="00E90D8B">
        <w:t>б) наличие строений и сооружений</w:t>
      </w:r>
      <w:proofErr w:type="gramStart"/>
      <w:r w:rsidRPr="00E90D8B">
        <w:t>: _____;</w:t>
      </w:r>
      <w:proofErr w:type="gramEnd"/>
    </w:p>
    <w:p w:rsidR="00F31410" w:rsidRPr="00E90D8B" w:rsidRDefault="00F31410" w:rsidP="00F31410">
      <w:pPr>
        <w:ind w:firstLine="360"/>
        <w:jc w:val="both"/>
      </w:pPr>
      <w:r w:rsidRPr="00E90D8B">
        <w:t>в) водная поверхность</w:t>
      </w:r>
      <w:proofErr w:type="gramStart"/>
      <w:r w:rsidRPr="00E90D8B">
        <w:t>: _____;</w:t>
      </w:r>
      <w:proofErr w:type="gramEnd"/>
    </w:p>
    <w:p w:rsidR="00F31410" w:rsidRPr="00E90D8B" w:rsidRDefault="00F31410" w:rsidP="00F31410">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F31410" w:rsidRPr="00E90D8B" w:rsidRDefault="00F31410" w:rsidP="00F31410">
      <w:pPr>
        <w:jc w:val="both"/>
      </w:pPr>
      <w:r w:rsidRPr="00E90D8B">
        <w:t>1.5 Обременение земельного участка: __________.</w:t>
      </w:r>
    </w:p>
    <w:p w:rsidR="00F31410" w:rsidRPr="00E90D8B" w:rsidRDefault="00F31410" w:rsidP="00F31410">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F31410" w:rsidRPr="00E90D8B" w:rsidRDefault="00F31410" w:rsidP="00F31410">
      <w:pPr>
        <w:jc w:val="center"/>
      </w:pPr>
      <w:r w:rsidRPr="00E90D8B">
        <w:t>2. Сроки действия договора и аренды земельного участка</w:t>
      </w:r>
    </w:p>
    <w:p w:rsidR="00F31410" w:rsidRPr="00E90D8B" w:rsidRDefault="00F31410" w:rsidP="00F31410">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31410" w:rsidRPr="00E90D8B" w:rsidRDefault="00F31410" w:rsidP="00F31410">
      <w:pPr>
        <w:jc w:val="both"/>
      </w:pPr>
      <w:r w:rsidRPr="00E90D8B">
        <w:t>2.2 Договор является одновременно актом приема – передачи земельного участка.</w:t>
      </w:r>
    </w:p>
    <w:p w:rsidR="00F31410" w:rsidRPr="00E90D8B" w:rsidRDefault="00F31410" w:rsidP="00F31410">
      <w:pPr>
        <w:jc w:val="both"/>
      </w:pPr>
      <w:r w:rsidRPr="00E90D8B">
        <w:t>2.3. Перезаключение Договора в соответствии с действующим законодательством.</w:t>
      </w:r>
    </w:p>
    <w:p w:rsidR="00F31410" w:rsidRPr="00E90D8B" w:rsidRDefault="00F31410" w:rsidP="00F31410">
      <w:pPr>
        <w:ind w:firstLine="540"/>
        <w:jc w:val="center"/>
      </w:pPr>
      <w:r w:rsidRPr="00E90D8B">
        <w:t>3. Условия аренды</w:t>
      </w:r>
    </w:p>
    <w:p w:rsidR="00F31410" w:rsidRPr="00E90D8B" w:rsidRDefault="00F31410" w:rsidP="00F31410">
      <w:pPr>
        <w:jc w:val="both"/>
      </w:pPr>
      <w:r w:rsidRPr="00E90D8B">
        <w:t>3.1 Арендатор обязуется:</w:t>
      </w:r>
    </w:p>
    <w:p w:rsidR="00F31410" w:rsidRPr="00E90D8B" w:rsidRDefault="00F31410" w:rsidP="00F31410">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F31410" w:rsidRPr="00E90D8B" w:rsidRDefault="00F31410" w:rsidP="00F31410">
      <w:pPr>
        <w:jc w:val="both"/>
      </w:pPr>
      <w:r w:rsidRPr="00E90D8B">
        <w:t>3.1.2</w:t>
      </w:r>
      <w:proofErr w:type="gramStart"/>
      <w:r w:rsidRPr="00E90D8B">
        <w:t xml:space="preserve"> С</w:t>
      </w:r>
      <w:proofErr w:type="gramEnd"/>
      <w:r w:rsidRPr="00E90D8B">
        <w:t>облюдать действующее законодательство.</w:t>
      </w:r>
    </w:p>
    <w:p w:rsidR="00F31410" w:rsidRPr="00E90D8B" w:rsidRDefault="00F31410" w:rsidP="00F31410">
      <w:pPr>
        <w:jc w:val="both"/>
      </w:pPr>
      <w:r w:rsidRPr="00E90D8B">
        <w:lastRenderedPageBreak/>
        <w:t>3.1.3</w:t>
      </w:r>
      <w:proofErr w:type="gramStart"/>
      <w:r w:rsidRPr="00E90D8B">
        <w:t xml:space="preserve"> С</w:t>
      </w:r>
      <w:proofErr w:type="gramEnd"/>
      <w:r w:rsidRPr="00E90D8B">
        <w:t>одержать территорию в должном санитарном и противопожарном состоянии.</w:t>
      </w:r>
    </w:p>
    <w:p w:rsidR="00F31410" w:rsidRPr="00E90D8B" w:rsidRDefault="00F31410" w:rsidP="00F31410">
      <w:pPr>
        <w:jc w:val="center"/>
      </w:pPr>
      <w:r w:rsidRPr="00E90D8B">
        <w:t>4. Арендная плата</w:t>
      </w:r>
    </w:p>
    <w:p w:rsidR="00F31410" w:rsidRPr="00E90D8B" w:rsidRDefault="00F31410" w:rsidP="00F31410">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F31410" w:rsidRPr="00E90D8B" w:rsidRDefault="00F31410" w:rsidP="00F31410">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F31410" w:rsidRPr="00E90D8B" w:rsidRDefault="00F31410" w:rsidP="00F31410">
      <w:pPr>
        <w:jc w:val="both"/>
      </w:pPr>
      <w:r w:rsidRPr="00E90D8B">
        <w:t xml:space="preserve">4.3 Размер годовой арендной платы составляет… рублей (… рублей).    </w:t>
      </w:r>
    </w:p>
    <w:p w:rsidR="00F31410" w:rsidRPr="00E90D8B" w:rsidRDefault="00F31410" w:rsidP="00F31410">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31410" w:rsidRPr="00E90D8B" w:rsidRDefault="00F31410" w:rsidP="00F31410">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F31410" w:rsidRPr="00E90D8B" w:rsidRDefault="00F31410" w:rsidP="00F31410">
      <w:pPr>
        <w:jc w:val="both"/>
      </w:pPr>
      <w:r w:rsidRPr="00E90D8B">
        <w:t>4.6 Арендная плата по Договору вносится Арендатором по следующим реквизитам: …</w:t>
      </w:r>
    </w:p>
    <w:p w:rsidR="00F31410" w:rsidRPr="00E90D8B" w:rsidRDefault="00F31410" w:rsidP="00F31410">
      <w:pPr>
        <w:jc w:val="both"/>
      </w:pPr>
      <w:r w:rsidRPr="00E90D8B">
        <w:t>В платежных документах обязательно указываются реквизиты договора, по которому вносится арендная плата.</w:t>
      </w:r>
    </w:p>
    <w:p w:rsidR="00F31410" w:rsidRPr="00E90D8B" w:rsidRDefault="00F31410" w:rsidP="00F31410">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31410" w:rsidRPr="00E90D8B" w:rsidRDefault="00F31410" w:rsidP="00F31410">
      <w:pPr>
        <w:jc w:val="both"/>
      </w:pPr>
      <w:r w:rsidRPr="00E90D8B">
        <w:t>4.8 Уплата неустойки (пени) не освобождает Стороны от выполнения лежащих на них обязательств по Договору.</w:t>
      </w:r>
    </w:p>
    <w:p w:rsidR="00F31410" w:rsidRPr="00E90D8B" w:rsidRDefault="00F31410" w:rsidP="00F31410">
      <w:pPr>
        <w:jc w:val="center"/>
      </w:pPr>
      <w:r w:rsidRPr="00E90D8B">
        <w:t>5. Права и обязанности арендатора</w:t>
      </w:r>
    </w:p>
    <w:p w:rsidR="00F31410" w:rsidRPr="00E90D8B" w:rsidRDefault="00F31410" w:rsidP="00F31410">
      <w:pPr>
        <w:jc w:val="both"/>
      </w:pPr>
      <w:r w:rsidRPr="00E90D8B">
        <w:t>5.1 Арендатор имеет право:</w:t>
      </w:r>
    </w:p>
    <w:p w:rsidR="00F31410" w:rsidRPr="00E90D8B" w:rsidRDefault="00F31410" w:rsidP="00F31410">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F31410" w:rsidRPr="00E90D8B" w:rsidRDefault="00F31410" w:rsidP="00F31410">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F31410" w:rsidRPr="00E90D8B" w:rsidRDefault="00F31410" w:rsidP="00F31410">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31410" w:rsidRPr="00E90D8B" w:rsidRDefault="00F31410" w:rsidP="00F31410">
      <w:pPr>
        <w:jc w:val="both"/>
      </w:pPr>
      <w:r w:rsidRPr="00E90D8B">
        <w:t>5.2 Арендатор обязан:</w:t>
      </w:r>
    </w:p>
    <w:p w:rsidR="00F31410" w:rsidRPr="00E90D8B" w:rsidRDefault="00F31410" w:rsidP="00F31410">
      <w:pPr>
        <w:jc w:val="both"/>
      </w:pPr>
      <w:r w:rsidRPr="00E90D8B">
        <w:t>5.2.1 Своевременно вносить арендную плату за землю в соответствии с разделом 4 настоящего Договора.</w:t>
      </w:r>
    </w:p>
    <w:p w:rsidR="00F31410" w:rsidRPr="00E90D8B" w:rsidRDefault="00F31410" w:rsidP="00F31410">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F31410" w:rsidRPr="00E90D8B" w:rsidRDefault="00F31410" w:rsidP="00F31410">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31410" w:rsidRPr="00E90D8B" w:rsidRDefault="00F31410" w:rsidP="00F31410">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31410" w:rsidRPr="00E90D8B" w:rsidRDefault="00F31410" w:rsidP="00F31410">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31410" w:rsidRPr="00E90D8B" w:rsidRDefault="00F31410" w:rsidP="00F31410">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31410" w:rsidRPr="00E90D8B" w:rsidRDefault="00F31410" w:rsidP="00F31410">
      <w:pPr>
        <w:jc w:val="center"/>
      </w:pPr>
      <w:r w:rsidRPr="00E90D8B">
        <w:lastRenderedPageBreak/>
        <w:t>6. Права и обязанности арендодателя</w:t>
      </w:r>
    </w:p>
    <w:p w:rsidR="00F31410" w:rsidRPr="00E90D8B" w:rsidRDefault="00F31410" w:rsidP="00F31410">
      <w:pPr>
        <w:jc w:val="both"/>
      </w:pPr>
      <w:r w:rsidRPr="00E90D8B">
        <w:t>6.1 Арендодатель имеет право:</w:t>
      </w:r>
    </w:p>
    <w:p w:rsidR="00F31410" w:rsidRPr="00E90D8B" w:rsidRDefault="00F31410" w:rsidP="00F31410">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31410" w:rsidRPr="00E90D8B" w:rsidRDefault="00F31410" w:rsidP="00F31410">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31410" w:rsidRPr="00E90D8B" w:rsidRDefault="00F31410" w:rsidP="00F31410">
      <w:pPr>
        <w:jc w:val="both"/>
      </w:pPr>
      <w:r w:rsidRPr="00E90D8B">
        <w:t xml:space="preserve">6.2 Арендодатель обязан: </w:t>
      </w:r>
    </w:p>
    <w:p w:rsidR="00F31410" w:rsidRPr="00E90D8B" w:rsidRDefault="00F31410" w:rsidP="00F31410">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F31410" w:rsidRPr="00E90D8B" w:rsidRDefault="00F31410" w:rsidP="00F31410">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F31410" w:rsidRPr="00E90D8B" w:rsidRDefault="00F31410" w:rsidP="00F31410">
      <w:pPr>
        <w:jc w:val="center"/>
      </w:pPr>
      <w:r w:rsidRPr="00E90D8B">
        <w:t>7. Ответственность сторон</w:t>
      </w:r>
    </w:p>
    <w:p w:rsidR="00F31410" w:rsidRPr="00E90D8B" w:rsidRDefault="00F31410" w:rsidP="00F31410">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31410" w:rsidRPr="00E90D8B" w:rsidRDefault="00F31410" w:rsidP="00F31410">
      <w:pPr>
        <w:jc w:val="center"/>
      </w:pPr>
      <w:r w:rsidRPr="00E90D8B">
        <w:t>8. Рассмотрение споров</w:t>
      </w:r>
    </w:p>
    <w:p w:rsidR="00F31410" w:rsidRPr="00E90D8B" w:rsidRDefault="00F31410" w:rsidP="00F31410">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31410" w:rsidRPr="00E90D8B" w:rsidRDefault="00F31410" w:rsidP="00F31410">
      <w:pPr>
        <w:jc w:val="center"/>
      </w:pPr>
      <w:r w:rsidRPr="00E90D8B">
        <w:t>9. Изменение договора</w:t>
      </w:r>
    </w:p>
    <w:p w:rsidR="00F31410" w:rsidRPr="00E90D8B" w:rsidRDefault="00F31410" w:rsidP="00F31410">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31410" w:rsidRPr="00E90D8B" w:rsidRDefault="00F31410" w:rsidP="00F31410">
      <w:pPr>
        <w:jc w:val="center"/>
      </w:pPr>
      <w:r w:rsidRPr="00E90D8B">
        <w:t>10. Порядок прекращения действия (расторжение) договора</w:t>
      </w:r>
    </w:p>
    <w:p w:rsidR="00F31410" w:rsidRPr="00E90D8B" w:rsidRDefault="00F31410" w:rsidP="00F31410">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31410" w:rsidRPr="00E90D8B" w:rsidRDefault="00F31410" w:rsidP="00F31410">
      <w:pPr>
        <w:jc w:val="center"/>
      </w:pPr>
      <w:r w:rsidRPr="00E90D8B">
        <w:t>11. Дополнительные условия</w:t>
      </w:r>
    </w:p>
    <w:p w:rsidR="00F31410" w:rsidRPr="00E90D8B" w:rsidRDefault="00F31410" w:rsidP="00F31410">
      <w:pPr>
        <w:pStyle w:val="ab"/>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31410" w:rsidRPr="00E90D8B" w:rsidRDefault="00F31410" w:rsidP="00F31410">
      <w:pPr>
        <w:pStyle w:val="ab"/>
        <w:spacing w:after="0"/>
        <w:jc w:val="center"/>
      </w:pPr>
      <w:r w:rsidRPr="00E90D8B">
        <w:t>12. Приложение</w:t>
      </w:r>
    </w:p>
    <w:p w:rsidR="00F31410" w:rsidRPr="00E90D8B" w:rsidRDefault="00F31410" w:rsidP="00F31410">
      <w:pPr>
        <w:pStyle w:val="ab"/>
        <w:spacing w:after="0"/>
        <w:jc w:val="center"/>
      </w:pPr>
      <w:r w:rsidRPr="00E90D8B">
        <w:t>Юридические адреса сторон:</w:t>
      </w:r>
    </w:p>
    <w:tbl>
      <w:tblPr>
        <w:tblW w:w="10006" w:type="dxa"/>
        <w:jc w:val="center"/>
        <w:tblLayout w:type="fixed"/>
        <w:tblLook w:val="0000"/>
      </w:tblPr>
      <w:tblGrid>
        <w:gridCol w:w="4968"/>
        <w:gridCol w:w="5038"/>
      </w:tblGrid>
      <w:tr w:rsidR="00F31410" w:rsidRPr="00E90D8B" w:rsidTr="00E83193">
        <w:tblPrEx>
          <w:tblCellMar>
            <w:top w:w="0" w:type="dxa"/>
            <w:bottom w:w="0" w:type="dxa"/>
          </w:tblCellMar>
        </w:tblPrEx>
        <w:trPr>
          <w:trHeight w:val="946"/>
          <w:jc w:val="center"/>
        </w:trPr>
        <w:tc>
          <w:tcPr>
            <w:tcW w:w="4968" w:type="dxa"/>
          </w:tcPr>
          <w:p w:rsidR="00F31410" w:rsidRPr="00E90D8B" w:rsidRDefault="00F31410" w:rsidP="00E83193">
            <w:pPr>
              <w:pStyle w:val="ab"/>
              <w:spacing w:after="0"/>
              <w:jc w:val="center"/>
            </w:pPr>
            <w:r w:rsidRPr="00E90D8B">
              <w:t>Арендодатель</w:t>
            </w:r>
          </w:p>
          <w:p w:rsidR="00F31410" w:rsidRPr="00E90D8B" w:rsidRDefault="00F31410" w:rsidP="00E83193">
            <w:pPr>
              <w:pStyle w:val="ab"/>
              <w:spacing w:after="0"/>
            </w:pPr>
          </w:p>
          <w:p w:rsidR="00F31410" w:rsidRPr="00E90D8B" w:rsidRDefault="00F31410" w:rsidP="00E83193">
            <w:pPr>
              <w:jc w:val="both"/>
            </w:pPr>
            <w:r w:rsidRPr="00E90D8B">
              <w:t>Арендодатель</w:t>
            </w:r>
            <w:r w:rsidRPr="00E90D8B">
              <w:tab/>
            </w:r>
          </w:p>
        </w:tc>
        <w:tc>
          <w:tcPr>
            <w:tcW w:w="5038" w:type="dxa"/>
          </w:tcPr>
          <w:p w:rsidR="00F31410" w:rsidRPr="00E90D8B" w:rsidRDefault="00F31410" w:rsidP="00E83193">
            <w:pPr>
              <w:pStyle w:val="ab"/>
              <w:spacing w:after="0"/>
              <w:ind w:firstLine="540"/>
              <w:jc w:val="center"/>
            </w:pPr>
            <w:r w:rsidRPr="00E90D8B">
              <w:t>Арендатор</w:t>
            </w:r>
          </w:p>
          <w:p w:rsidR="00F31410" w:rsidRPr="00E90D8B" w:rsidRDefault="00F31410" w:rsidP="00E83193">
            <w:pPr>
              <w:pStyle w:val="ab"/>
              <w:spacing w:after="0"/>
              <w:ind w:firstLine="540"/>
            </w:pPr>
          </w:p>
          <w:p w:rsidR="00F31410" w:rsidRPr="00E90D8B" w:rsidRDefault="00F31410" w:rsidP="00E83193">
            <w:pPr>
              <w:pStyle w:val="ab"/>
              <w:spacing w:after="0"/>
              <w:ind w:firstLine="540"/>
            </w:pPr>
            <w:r w:rsidRPr="00E90D8B">
              <w:t xml:space="preserve">Арендатор  </w:t>
            </w:r>
          </w:p>
        </w:tc>
      </w:tr>
    </w:tbl>
    <w:p w:rsidR="00F31410" w:rsidRPr="00E90D8B" w:rsidRDefault="00F31410" w:rsidP="00F31410">
      <w:pPr>
        <w:spacing w:line="240" w:lineRule="exact"/>
        <w:jc w:val="both"/>
        <w:rPr>
          <w:b/>
        </w:rPr>
      </w:pPr>
    </w:p>
    <w:p w:rsidR="00F31410" w:rsidRPr="00E90D8B" w:rsidRDefault="00F31410" w:rsidP="00F31410">
      <w:pPr>
        <w:spacing w:line="240" w:lineRule="exact"/>
        <w:jc w:val="both"/>
        <w:rPr>
          <w:b/>
        </w:rPr>
      </w:pPr>
    </w:p>
    <w:p w:rsidR="00F31410" w:rsidRDefault="00F31410" w:rsidP="00F31410">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Default="00D77615" w:rsidP="00F31410">
      <w:pPr>
        <w:spacing w:line="240" w:lineRule="exact"/>
        <w:jc w:val="both"/>
        <w:rPr>
          <w:b/>
        </w:rPr>
      </w:pPr>
    </w:p>
    <w:p w:rsidR="00D77615" w:rsidRPr="00E90D8B" w:rsidRDefault="00D77615" w:rsidP="00F31410">
      <w:pPr>
        <w:spacing w:line="240" w:lineRule="exact"/>
        <w:jc w:val="both"/>
        <w:rPr>
          <w:b/>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D77615" w:rsidTr="00E83193">
        <w:trPr>
          <w:trHeight w:val="1238"/>
        </w:trPr>
        <w:tc>
          <w:tcPr>
            <w:tcW w:w="2702" w:type="dxa"/>
            <w:tcBorders>
              <w:top w:val="triple" w:sz="4" w:space="0" w:color="auto"/>
              <w:left w:val="triple" w:sz="4" w:space="0" w:color="auto"/>
              <w:bottom w:val="triple" w:sz="4" w:space="0" w:color="auto"/>
              <w:right w:val="triple" w:sz="4" w:space="0" w:color="auto"/>
            </w:tcBorders>
            <w:hideMark/>
          </w:tcPr>
          <w:p w:rsidR="00D77615" w:rsidRDefault="00D77615" w:rsidP="00E83193">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D77615" w:rsidRDefault="00D77615" w:rsidP="00E83193">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D77615" w:rsidRDefault="00D77615" w:rsidP="00E83193">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D77615" w:rsidRDefault="00D77615" w:rsidP="00E83193">
            <w:pPr>
              <w:spacing w:line="276" w:lineRule="auto"/>
              <w:rPr>
                <w:sz w:val="20"/>
                <w:szCs w:val="20"/>
              </w:rPr>
            </w:pPr>
          </w:p>
          <w:p w:rsidR="00D77615" w:rsidRDefault="00D77615" w:rsidP="00E83193">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D77615" w:rsidRDefault="00D77615" w:rsidP="00E83193">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D77615" w:rsidRDefault="00D77615" w:rsidP="00E83193">
            <w:pPr>
              <w:pStyle w:val="ConsPlusNonformat"/>
              <w:widowControl/>
              <w:spacing w:line="276" w:lineRule="auto"/>
              <w:jc w:val="center"/>
              <w:rPr>
                <w:rFonts w:ascii="Times New Roman" w:hAnsi="Times New Roman" w:cs="Times New Roman"/>
              </w:rPr>
            </w:pPr>
            <w:hyperlink r:id="rId17" w:history="1">
              <w:r>
                <w:rPr>
                  <w:rStyle w:val="a5"/>
                  <w:rFonts w:ascii="Times New Roman" w:eastAsiaTheme="majorEastAsia" w:hAnsi="Times New Roman" w:cs="Times New Roman"/>
                  <w:lang w:val="en-US"/>
                </w:rPr>
                <w:t>www</w:t>
              </w:r>
              <w:r>
                <w:rPr>
                  <w:rStyle w:val="a5"/>
                  <w:rFonts w:ascii="Times New Roman" w:eastAsiaTheme="majorEastAsia" w:hAnsi="Times New Roman" w:cs="Times New Roman"/>
                </w:rPr>
                <w:t>.</w:t>
              </w:r>
              <w:proofErr w:type="spellStart"/>
              <w:r>
                <w:rPr>
                  <w:rStyle w:val="a5"/>
                  <w:rFonts w:ascii="Times New Roman" w:eastAsiaTheme="majorEastAsia" w:hAnsi="Times New Roman" w:cs="Times New Roman"/>
                  <w:lang w:val="en-US"/>
                </w:rPr>
                <w:t>uglovkaadm</w:t>
              </w:r>
              <w:proofErr w:type="spellEnd"/>
              <w:r>
                <w:rPr>
                  <w:rStyle w:val="a5"/>
                  <w:rFonts w:ascii="Times New Roman" w:eastAsiaTheme="majorEastAsia" w:hAnsi="Times New Roman" w:cs="Times New Roman"/>
                </w:rPr>
                <w:t>.</w:t>
              </w:r>
              <w:proofErr w:type="spellStart"/>
              <w:r>
                <w:rPr>
                  <w:rStyle w:val="a5"/>
                  <w:rFonts w:ascii="Times New Roman" w:eastAsiaTheme="majorEastAsia" w:hAnsi="Times New Roman" w:cs="Times New Roman"/>
                  <w:lang w:val="en-US"/>
                </w:rPr>
                <w:t>ru</w:t>
              </w:r>
              <w:proofErr w:type="spellEnd"/>
            </w:hyperlink>
          </w:p>
          <w:p w:rsidR="00D77615" w:rsidRDefault="00D77615" w:rsidP="00E83193">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D77615" w:rsidRDefault="00D77615" w:rsidP="00E83193">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D77615" w:rsidRDefault="00D77615" w:rsidP="00E8319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77615" w:rsidRDefault="00D77615" w:rsidP="00E83193">
            <w:pPr>
              <w:spacing w:line="276" w:lineRule="auto"/>
              <w:rPr>
                <w:sz w:val="20"/>
                <w:szCs w:val="20"/>
              </w:rPr>
            </w:pPr>
          </w:p>
          <w:p w:rsidR="00D77615" w:rsidRDefault="00D77615" w:rsidP="00E83193">
            <w:pPr>
              <w:keepNext/>
              <w:keepLines/>
              <w:spacing w:line="276" w:lineRule="auto"/>
              <w:jc w:val="both"/>
              <w:rPr>
                <w:sz w:val="20"/>
                <w:szCs w:val="20"/>
              </w:rPr>
            </w:pPr>
            <w:r>
              <w:rPr>
                <w:sz w:val="20"/>
                <w:szCs w:val="20"/>
              </w:rPr>
              <w:t>Тираж: 4 экземпляра</w:t>
            </w:r>
          </w:p>
          <w:p w:rsidR="00D77615" w:rsidRDefault="00D77615" w:rsidP="00E83193">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D77615" w:rsidRDefault="00D77615" w:rsidP="00E83193">
            <w:pPr>
              <w:spacing w:line="276" w:lineRule="auto"/>
              <w:jc w:val="center"/>
              <w:rPr>
                <w:sz w:val="20"/>
                <w:szCs w:val="20"/>
              </w:rPr>
            </w:pPr>
          </w:p>
          <w:p w:rsidR="00D77615" w:rsidRDefault="00D77615" w:rsidP="00E8319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77615" w:rsidRDefault="00D77615" w:rsidP="00E83193">
            <w:pPr>
              <w:spacing w:line="276" w:lineRule="auto"/>
              <w:rPr>
                <w:sz w:val="20"/>
                <w:szCs w:val="20"/>
              </w:rPr>
            </w:pPr>
          </w:p>
          <w:p w:rsidR="00D77615" w:rsidRDefault="00D77615" w:rsidP="00E83193">
            <w:pPr>
              <w:spacing w:line="276" w:lineRule="auto"/>
              <w:jc w:val="center"/>
              <w:rPr>
                <w:sz w:val="20"/>
                <w:szCs w:val="20"/>
              </w:rPr>
            </w:pPr>
            <w:r>
              <w:rPr>
                <w:sz w:val="20"/>
                <w:szCs w:val="20"/>
              </w:rPr>
              <w:t>Бюллетень распространяется на безвозмездной основе</w:t>
            </w:r>
          </w:p>
          <w:p w:rsidR="00D77615" w:rsidRDefault="00D77615" w:rsidP="00E83193">
            <w:pPr>
              <w:spacing w:line="276" w:lineRule="auto"/>
              <w:jc w:val="both"/>
              <w:rPr>
                <w:sz w:val="20"/>
                <w:szCs w:val="20"/>
              </w:rPr>
            </w:pPr>
          </w:p>
          <w:p w:rsidR="00D77615" w:rsidRDefault="00D77615" w:rsidP="00E83193">
            <w:pPr>
              <w:spacing w:line="276" w:lineRule="auto"/>
              <w:rPr>
                <w:sz w:val="20"/>
                <w:szCs w:val="20"/>
              </w:rPr>
            </w:pPr>
          </w:p>
          <w:p w:rsidR="00D77615" w:rsidRDefault="00D77615" w:rsidP="00E83193">
            <w:pPr>
              <w:spacing w:line="276" w:lineRule="auto"/>
              <w:rPr>
                <w:sz w:val="20"/>
                <w:szCs w:val="20"/>
              </w:rPr>
            </w:pPr>
          </w:p>
        </w:tc>
      </w:tr>
    </w:tbl>
    <w:p w:rsidR="0063483B" w:rsidRPr="002208B8" w:rsidRDefault="0063483B" w:rsidP="002208B8">
      <w:pPr>
        <w:rPr>
          <w:sz w:val="20"/>
          <w:szCs w:val="20"/>
        </w:rPr>
      </w:pPr>
    </w:p>
    <w:sectPr w:rsidR="0063483B" w:rsidRPr="002208B8" w:rsidSect="006348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lvlOverride w:ilvl="0">
      <w:lvl w:ilvl="0">
        <w:numFmt w:val="bullet"/>
        <w:lvlText w:val="•"/>
        <w:legacy w:legacy="1" w:legacySpace="0" w:legacyIndent="260"/>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6DE"/>
    <w:rsid w:val="002208B8"/>
    <w:rsid w:val="003776E7"/>
    <w:rsid w:val="004326DE"/>
    <w:rsid w:val="0063483B"/>
    <w:rsid w:val="00D353EF"/>
    <w:rsid w:val="00D77615"/>
    <w:rsid w:val="00F31410"/>
    <w:rsid w:val="00F34D31"/>
    <w:rsid w:val="00F85415"/>
    <w:rsid w:val="00FD4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6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26DE"/>
    <w:rPr>
      <w:rFonts w:ascii="Tahoma" w:hAnsi="Tahoma" w:cs="Tahoma"/>
      <w:sz w:val="16"/>
      <w:szCs w:val="16"/>
    </w:rPr>
  </w:style>
  <w:style w:type="character" w:customStyle="1" w:styleId="a4">
    <w:name w:val="Текст выноски Знак"/>
    <w:basedOn w:val="a0"/>
    <w:link w:val="a3"/>
    <w:uiPriority w:val="99"/>
    <w:semiHidden/>
    <w:rsid w:val="004326DE"/>
    <w:rPr>
      <w:rFonts w:ascii="Tahoma" w:eastAsia="Times New Roman" w:hAnsi="Tahoma" w:cs="Tahoma"/>
      <w:sz w:val="16"/>
      <w:szCs w:val="16"/>
      <w:lang w:eastAsia="ru-RU"/>
    </w:rPr>
  </w:style>
  <w:style w:type="paragraph" w:customStyle="1" w:styleId="1">
    <w:name w:val="Абзац списка1"/>
    <w:basedOn w:val="a"/>
    <w:rsid w:val="004326DE"/>
    <w:pPr>
      <w:spacing w:after="160" w:line="254" w:lineRule="auto"/>
      <w:ind w:left="720"/>
    </w:pPr>
    <w:rPr>
      <w:rFonts w:ascii="Calibri" w:hAnsi="Calibri"/>
      <w:sz w:val="22"/>
      <w:szCs w:val="22"/>
      <w:lang w:eastAsia="en-US"/>
    </w:rPr>
  </w:style>
  <w:style w:type="character" w:styleId="a5">
    <w:name w:val="Hyperlink"/>
    <w:basedOn w:val="a0"/>
    <w:uiPriority w:val="99"/>
    <w:unhideWhenUsed/>
    <w:rsid w:val="002208B8"/>
    <w:rPr>
      <w:color w:val="0000FF" w:themeColor="hyperlink"/>
      <w:u w:val="single"/>
    </w:rPr>
  </w:style>
  <w:style w:type="paragraph" w:customStyle="1" w:styleId="ConsPlusTitle">
    <w:name w:val="ConsPlusTitle"/>
    <w:rsid w:val="002208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2208B8"/>
  </w:style>
  <w:style w:type="paragraph" w:styleId="a6">
    <w:name w:val="Body Text Indent"/>
    <w:basedOn w:val="a"/>
    <w:link w:val="10"/>
    <w:unhideWhenUsed/>
    <w:rsid w:val="003776E7"/>
    <w:pPr>
      <w:spacing w:after="120"/>
      <w:ind w:left="283"/>
    </w:pPr>
    <w:rPr>
      <w:sz w:val="28"/>
    </w:rPr>
  </w:style>
  <w:style w:type="character" w:customStyle="1" w:styleId="a7">
    <w:name w:val="Основной текст с отступом Знак"/>
    <w:basedOn w:val="a0"/>
    <w:link w:val="a6"/>
    <w:uiPriority w:val="99"/>
    <w:semiHidden/>
    <w:rsid w:val="003776E7"/>
    <w:rPr>
      <w:rFonts w:ascii="Times New Roman" w:eastAsia="Times New Roman" w:hAnsi="Times New Roman" w:cs="Times New Roman"/>
      <w:sz w:val="24"/>
      <w:szCs w:val="24"/>
      <w:lang w:eastAsia="ru-RU"/>
    </w:rPr>
  </w:style>
  <w:style w:type="character" w:customStyle="1" w:styleId="10">
    <w:name w:val="Основной текст с отступом Знак1"/>
    <w:basedOn w:val="a0"/>
    <w:link w:val="a6"/>
    <w:locked/>
    <w:rsid w:val="003776E7"/>
    <w:rPr>
      <w:rFonts w:ascii="Times New Roman" w:eastAsia="Times New Roman" w:hAnsi="Times New Roman" w:cs="Times New Roman"/>
      <w:sz w:val="28"/>
      <w:szCs w:val="24"/>
      <w:lang w:eastAsia="ru-RU"/>
    </w:rPr>
  </w:style>
  <w:style w:type="paragraph" w:styleId="a8">
    <w:name w:val="Normal (Web)"/>
    <w:basedOn w:val="a"/>
    <w:uiPriority w:val="99"/>
    <w:semiHidden/>
    <w:unhideWhenUsed/>
    <w:rsid w:val="00F85415"/>
    <w:pPr>
      <w:spacing w:before="100" w:beforeAutospacing="1" w:after="100" w:afterAutospacing="1"/>
    </w:pPr>
  </w:style>
  <w:style w:type="character" w:styleId="a9">
    <w:name w:val="Strong"/>
    <w:basedOn w:val="a0"/>
    <w:uiPriority w:val="22"/>
    <w:qFormat/>
    <w:rsid w:val="00F85415"/>
    <w:rPr>
      <w:b/>
      <w:bCs/>
    </w:rPr>
  </w:style>
  <w:style w:type="character" w:styleId="aa">
    <w:name w:val="Emphasis"/>
    <w:basedOn w:val="a0"/>
    <w:uiPriority w:val="20"/>
    <w:qFormat/>
    <w:rsid w:val="00F85415"/>
    <w:rPr>
      <w:i/>
      <w:iCs/>
    </w:rPr>
  </w:style>
  <w:style w:type="paragraph" w:styleId="ab">
    <w:name w:val="Body Text"/>
    <w:basedOn w:val="a"/>
    <w:link w:val="ac"/>
    <w:rsid w:val="00F31410"/>
    <w:pPr>
      <w:spacing w:after="120"/>
    </w:pPr>
  </w:style>
  <w:style w:type="character" w:customStyle="1" w:styleId="ac">
    <w:name w:val="Основной текст Знак"/>
    <w:basedOn w:val="a0"/>
    <w:link w:val="ab"/>
    <w:rsid w:val="00F31410"/>
    <w:rPr>
      <w:rFonts w:ascii="Times New Roman" w:eastAsia="Times New Roman" w:hAnsi="Times New Roman" w:cs="Times New Roman"/>
      <w:sz w:val="24"/>
      <w:szCs w:val="24"/>
      <w:lang w:eastAsia="ru-RU"/>
    </w:rPr>
  </w:style>
  <w:style w:type="paragraph" w:customStyle="1" w:styleId="western">
    <w:name w:val="western"/>
    <w:basedOn w:val="a"/>
    <w:rsid w:val="00F31410"/>
    <w:pPr>
      <w:spacing w:before="100" w:beforeAutospacing="1" w:after="100" w:afterAutospacing="1"/>
    </w:pPr>
  </w:style>
  <w:style w:type="paragraph" w:styleId="ad">
    <w:name w:val="Title"/>
    <w:basedOn w:val="a"/>
    <w:link w:val="ae"/>
    <w:qFormat/>
    <w:rsid w:val="00F31410"/>
    <w:pPr>
      <w:ind w:left="-567"/>
      <w:jc w:val="center"/>
    </w:pPr>
    <w:rPr>
      <w:sz w:val="28"/>
      <w:szCs w:val="20"/>
      <w:lang/>
    </w:rPr>
  </w:style>
  <w:style w:type="character" w:customStyle="1" w:styleId="ae">
    <w:name w:val="Название Знак"/>
    <w:basedOn w:val="a0"/>
    <w:link w:val="ad"/>
    <w:rsid w:val="00F31410"/>
    <w:rPr>
      <w:rFonts w:ascii="Times New Roman" w:eastAsia="Times New Roman" w:hAnsi="Times New Roman" w:cs="Times New Roman"/>
      <w:sz w:val="28"/>
      <w:szCs w:val="20"/>
      <w:lang/>
    </w:rPr>
  </w:style>
  <w:style w:type="paragraph" w:customStyle="1" w:styleId="af">
    <w:name w:val="Таблица_Текст слева"/>
    <w:basedOn w:val="a"/>
    <w:link w:val="af0"/>
    <w:rsid w:val="00F31410"/>
    <w:rPr>
      <w:rFonts w:eastAsia="Calibri"/>
      <w:sz w:val="20"/>
      <w:szCs w:val="20"/>
      <w:lang w:eastAsia="zh-CN"/>
    </w:rPr>
  </w:style>
  <w:style w:type="character" w:customStyle="1" w:styleId="af0">
    <w:name w:val="Таблица_Текст слева Знак"/>
    <w:link w:val="af"/>
    <w:locked/>
    <w:rsid w:val="00F31410"/>
    <w:rPr>
      <w:rFonts w:ascii="Times New Roman" w:eastAsia="Calibri" w:hAnsi="Times New Roman" w:cs="Times New Roman"/>
      <w:sz w:val="20"/>
      <w:szCs w:val="20"/>
      <w:lang w:eastAsia="zh-CN"/>
    </w:rPr>
  </w:style>
  <w:style w:type="paragraph" w:customStyle="1" w:styleId="11">
    <w:name w:val="Обычный 1"/>
    <w:basedOn w:val="a"/>
    <w:rsid w:val="00F31410"/>
    <w:pPr>
      <w:spacing w:before="120" w:after="120"/>
      <w:ind w:firstLine="567"/>
      <w:jc w:val="both"/>
    </w:pPr>
    <w:rPr>
      <w:rFonts w:eastAsia="Calibri"/>
      <w:lang w:eastAsia="zh-CN"/>
    </w:rPr>
  </w:style>
  <w:style w:type="paragraph" w:customStyle="1" w:styleId="af1">
    <w:name w:val="Таблица_Текст по центру + полужирный"/>
    <w:basedOn w:val="a"/>
    <w:next w:val="11"/>
    <w:rsid w:val="00F31410"/>
    <w:pPr>
      <w:jc w:val="center"/>
    </w:pPr>
    <w:rPr>
      <w:rFonts w:eastAsia="Calibri"/>
      <w:b/>
      <w:bCs/>
      <w:sz w:val="22"/>
      <w:szCs w:val="20"/>
      <w:lang w:eastAsia="zh-CN"/>
    </w:rPr>
  </w:style>
  <w:style w:type="paragraph" w:customStyle="1" w:styleId="af2">
    <w:name w:val="Таблица_Текст слева + полужирный"/>
    <w:basedOn w:val="af"/>
    <w:next w:val="11"/>
    <w:rsid w:val="00F31410"/>
    <w:rPr>
      <w:b/>
      <w:bCs/>
    </w:rPr>
  </w:style>
  <w:style w:type="paragraph" w:customStyle="1" w:styleId="ConsPlusNonformat">
    <w:name w:val="ConsPlusNonformat"/>
    <w:rsid w:val="00D77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421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ugl@yandex.ru"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torgi.gov.ru" TargetMode="External"/><Relationship Id="rId17" Type="http://schemas.openxmlformats.org/officeDocument/2006/relationships/hyperlink" Target="http://www.uglovkaadm.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torgi.gov.ru" TargetMode="External"/><Relationship Id="rId5" Type="http://schemas.openxmlformats.org/officeDocument/2006/relationships/image" Target="media/image1.wmf"/><Relationship Id="rId15" Type="http://schemas.openxmlformats.org/officeDocument/2006/relationships/hyperlink" Target="http://www.torgi.gov.ru" TargetMode="External"/><Relationship Id="rId10" Type="http://schemas.openxmlformats.org/officeDocument/2006/relationships/hyperlink" Target="http://www.uglovkaadm.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25564</Words>
  <Characters>145720</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dcterms:created xsi:type="dcterms:W3CDTF">2020-08-06T06:00:00Z</dcterms:created>
  <dcterms:modified xsi:type="dcterms:W3CDTF">2020-08-06T12:30:00Z</dcterms:modified>
</cp:coreProperties>
</file>